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_bs"/>
      <w:r>
        <w:rPr>
          <w:b/>
          <w:sz w:val="56"/>
        </w:rPr>
        <w:t xml:space="preserve">Conception : ESSEC BS</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_ii"/>
      <w:r>
        <w:rPr>
          <w:rFonts w:eastAsia="Georgia" w:cs="Georgia" w:ascii="Georgia" w:hAnsi="Georgia"/>
          <w:b/>
          <w:sz w:val="42"/>
        </w:rPr>
        <w:t xml:space="preserve">MATHÉMATIQUES II</w:t>
      </w:r>
      <w:bookmarkEnd w:id="1"/>
    </w:p>
    <w:p>
      <w:pPr>
        <w:spacing w:after="220" w:lineRule="auto"/>
      </w:pPr>
      <w:r>
        <w:rPr>
          <w:rFonts w:eastAsia="Georgia" w:cs="Georgia" w:ascii="Georgia" w:hAnsi="Georgia"/>
        </w:rPr>
        <w:t xml:space="preserve">Jeudi 30 avril 2020,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Lorsque l'on effectue des sondages, de nombreux biais statistiques peuvent apparaître : on peut par exemple avoir considéré un échantillon non-représentatif de la population, il peut y avoir un biais dans les réponses des personnes sondées... On va s'intéresser dans ce problème à ce que l'on appelle le biais par la taille : il provient du fait que si l'on choisit une personne au hasard dans la population, celle-ci a plus de chances de faire partie d'une catégorie nombreuse de la population.</w:t>
      </w:r>
      <w:r>
        <w:rPr/>
        <w:br w:type="textWrapping"/>
      </w:r>
      <w:r>
        <w:rPr>
          <w:rFonts w:eastAsia="Georgia" w:cs="Georgia" w:ascii="Georgia" w:hAnsi="Georgia"/>
        </w:rPr>
        <w:t xml:space="preserve">Le biais par la taille est la source de nombreux "paradoxes" probabilistes, comme le fait que les gagnants du loto vivent en moyenne plus longtemps (parce que les gagnants sont ceux qui ont pu jouer au loto plus longtemps) ou le fait que vos amis ont en moyenne plus d'amis que vous (car les gens qui ont un très grand nombre d'amis font sûrement partie de vos amis). On verra ici comment formaliser le biais par la taille, et l'utiliser dans différents contextes.</w:t>
      </w:r>
    </w:p>
    <w:p>
      <w:pPr>
        <w:spacing w:after="220" w:lineRule="auto"/>
      </w:pPr>
      <w:r>
        <w:rPr>
          <w:rFonts w:eastAsia="Georgia" w:cs="Georgia" w:ascii="Georgia" w:hAnsi="Georgia"/>
        </w:rPr>
        <w:t xml:space="preserve">Toutes les variables aléatoires intervenant dans le problème sont définies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Pour toute variable aléatoire </w:t>
      </w:r>
      <m:oMath>
        <m:r>
          <m:rPr>
            <m:sty m:val="i"/>
          </m:rPr>
          <m:t>X</m:t>
        </m:r>
      </m:oMath>
      <w:r>
        <w:rPr/>
        <w:t xml:space="preserve">, on notera </w:t>
      </w:r>
      <m:oMath>
        <m:r>
          <m:rPr>
            <m:sty m:val="i"/>
          </m:rPr>
          <m:t>E</m:t>
        </m:r>
        <m:r>
          <m:rPr>
            <m:sty m:val="p"/>
          </m:rPr>
          <m:t>(</m:t>
        </m:r>
        <m:r>
          <m:rPr>
            <m:sty m:val="i"/>
          </m:rPr>
          <m:t>X</m:t>
        </m:r>
        <m:r>
          <m:rPr>
            <m:sty m:val="p"/>
          </m:rPr>
          <m:t>)</m:t>
        </m:r>
      </m:oMath>
      <w:r>
        <w:rPr>
          <w:rFonts w:eastAsia="Georgia" w:cs="Georgia" w:ascii="Georgia" w:hAnsi="Georgia"/>
        </w:rPr>
        <w:t xml:space="preserve"> son espérance (resp. </w:t>
      </w:r>
      <m:oMath>
        <m:r>
          <m:rPr>
            <m:sty m:val="p"/>
          </m:rPr>
          <m:t>Var</m:t>
        </m:r>
        <m:r>
          <m:rPr>
            <m:sty m:val="p"/>
          </m:rPr>
          <m:t>(</m:t>
        </m:r>
        <m:r>
          <m:rPr>
            <m:sty m:val="i"/>
          </m:rPr>
          <m:t>X</m:t>
        </m:r>
        <m:r>
          <m:rPr>
            <m:sty m:val="p"/>
          </m:rPr>
          <m:t>)</m:t>
        </m:r>
      </m:oMath>
      <w:r>
        <w:rPr/>
        <w:t xml:space="preserve"> sa variance) lorsqu'elles existent.</w:t>
      </w:r>
    </w:p>
    <w:p>
      <w:pPr>
        <w:spacing w:line="271" w:before="330" w:lineRule="auto"/>
      </w:pPr>
      <w:bookmarkStart w:id="2" w:name="première_partie_biais_par_la_tail_fccd46"/>
      <w:r>
        <w:rPr>
          <w:rFonts w:eastAsia="Georgia" w:cs="Georgia" w:ascii="Georgia" w:hAnsi="Georgia"/>
          <w:b/>
          <w:sz w:val="42"/>
        </w:rPr>
        <w:t xml:space="preserve">Première partie : Biais par la taille, exemples discrets</w:t>
      </w:r>
      <w:bookmarkEnd w:id="2"/>
    </w:p>
    <w:p>
      <w:pPr>
        <w:numPr>
          <w:ilvl w:val="0"/>
          <w:numId w:val="1"/>
        </w:numPr>
        <w:spacing w:lineRule="auto"/>
      </w:pPr>
      <w:r>
        <w:rPr>
          <w:rFonts w:eastAsia="Georgia" w:cs="Georgia" w:ascii="Georgia" w:hAnsi="Georgia"/>
        </w:rPr>
        <w:t xml:space="preserve">On suppose que le nombre d'enfants dans une famille française est une variable aléatoire </w:t>
      </w:r>
      <m:oMath>
        <m:r>
          <m:rPr>
            <m:sty m:val="i"/>
          </m:rPr>
          <m:t>X</m:t>
        </m:r>
      </m:oMath>
      <w:r>
        <w:rPr>
          <w:rFonts w:eastAsia="Georgia" w:cs="Georgia" w:ascii="Georgia" w:hAnsi="Georgia"/>
        </w:rPr>
        <w:t xml:space="preserve">. Pour connaître la loi de </w:t>
      </w:r>
      <m:oMath>
        <m:r>
          <m:rPr>
            <m:sty m:val="i"/>
          </m:rPr>
          <m:t>X</m:t>
        </m:r>
      </m:oMath>
      <w:r>
        <w:rPr>
          <w:rFonts w:eastAsia="Georgia" w:cs="Georgia" w:ascii="Georgia" w:hAnsi="Georgia"/>
        </w:rPr>
        <w:t xml:space="preserve">, une idée serait d'interroger les élèves d'une école pour connaître le nombre d'enfants dans leur famille.</w:t>
      </w:r>
      <w:r>
        <w:rPr/>
        <w:br w:type="textWrapping"/>
      </w:r>
      <w:r>
        <w:rPr>
          <w:rFonts w:eastAsia="Georgia" w:cs="Georgia" w:ascii="Georgia" w:hAnsi="Georgia"/>
        </w:rPr>
        <w:t xml:space="preserve">On va voir que cette approche introduit un biais, en considérant une situation particulière. Supposons que </w:t>
      </w:r>
      <m:oMath>
        <m:r>
          <m:rPr>
            <m:sty m:val="i"/>
          </m:rPr>
          <m:t>X</m:t>
        </m:r>
      </m:oMath>
      <w:r>
        <w:rPr>
          <w:rFonts w:eastAsia="Georgia" w:cs="Georgia" w:ascii="Georgia" w:hAnsi="Georgia"/>
        </w:rPr>
        <w:t xml:space="preserve"> suive la loi binomiale de paramètres </w:t>
      </w:r>
      <m:oMath>
        <m:r>
          <m:rPr>
            <m:sty m:val="i"/>
          </m:rPr>
          <m:t>n</m:t>
        </m:r>
        <m:r>
          <m:rPr>
            <m:sty m:val="p"/>
          </m:rPr>
          <m:t>=</m:t>
        </m:r>
        <m:r>
          <m:rPr>
            <m:sty m:val="p"/>
          </m:rPr>
          <m:t>10</m:t>
        </m:r>
      </m:oMath>
      <w:r>
        <w:rPr/>
        <w:t xml:space="preserve"> et </w:t>
      </w:r>
      <m:oMath>
        <m:r>
          <m:rPr>
            <m:sty m:val="i"/>
          </m:rPr>
          <m:t>p</m:t>
        </m:r>
        <m:r>
          <m:rPr>
            <m:sty m:val="p"/>
          </m:rPr>
          <m:t>=</m:t>
        </m:r>
        <m:r>
          <m:rPr>
            <m:sty m:val="p"/>
          </m:rPr>
          <m:t>1</m:t>
        </m:r>
        <m:r>
          <m:rPr>
            <m:sty m:val="p"/>
          </m:rPr>
          <m:t>/</m:t>
        </m:r>
        <m:r>
          <m:rPr>
            <m:sty m:val="p"/>
          </m:rPr>
          <m:t>5</m:t>
        </m:r>
      </m:oMath>
      <w:r>
        <w:rPr/>
        <w:t xml:space="preserve">. On note </w:t>
      </w:r>
      <m:oMath>
        <m:sSub>
          <m:sSubPr/>
          <m:e>
            <m:r>
              <m:rPr>
                <m:sty m:val="i"/>
              </m:rPr>
              <m:t>p</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t xml:space="preserve"> pour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10</m:t>
        </m:r>
        <m:r>
          <m:rPr>
            <m:sty m:val="p"/>
          </m:rPr>
          <m:t>}</m:t>
        </m:r>
      </m:oMath>
      <w:r>
        <w:rPr/>
        <w:t xml:space="preserve">.</w:t>
      </w:r>
      <w:r>
        <w:rPr/>
        <w:br w:type="textWrapping"/>
      </w:r>
      <w:r>
        <w:rPr/>
        <w:t xml:space="preserve">(a)</w:t>
      </w:r>
      <w:r>
        <w:rPr/>
        <w:br w:type="textWrapping"/>
      </w:r>
      <w:r>
        <w:rPr/>
        <w:t xml:space="preserve">i) Rappeler l'expression de </w:t>
      </w:r>
      <m:oMath>
        <m:sSub>
          <m:sSubPr/>
          <m:e>
            <m:r>
              <m:rPr>
                <m:sty m:val="i"/>
              </m:rPr>
              <m:t>p</m:t>
            </m:r>
          </m:e>
          <m:sub>
            <m:r>
              <m:rPr>
                <m:sty m:val="i"/>
              </m:rPr>
              <m:t>k</m:t>
            </m:r>
          </m:sub>
        </m:sSub>
      </m:oMath>
      <w:r>
        <w:rPr/>
        <w:t xml:space="preserve"> pour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10</m:t>
        </m:r>
        <m:r>
          <m:rPr>
            <m:sty m:val="p"/>
          </m:rPr>
          <m:t>}</m:t>
        </m:r>
      </m:oMath>
      <w:r>
        <w:rPr/>
        <w:t xml:space="preserve">.</w:t>
      </w:r>
      <w:r>
        <w:rPr/>
        <w:br w:type="textWrapping"/>
      </w:r>
      <w:r>
        <w:rPr/>
        <w:t xml:space="preserve">ii) Que vaut </w:t>
      </w:r>
      <m:oMath>
        <m:r>
          <m:rPr>
            <m:sty m:val="i"/>
          </m:rPr>
          <m:t>E</m:t>
        </m:r>
        <m:r>
          <m:rPr>
            <m:sty m:val="p"/>
          </m:rPr>
          <m:t>(</m:t>
        </m:r>
        <m:r>
          <m:rPr>
            <m:sty m:val="i"/>
          </m:rPr>
          <m:t>X</m:t>
        </m:r>
        <m:r>
          <m:rPr>
            <m:sty m:val="p"/>
          </m:rPr>
          <m:t>)</m:t>
        </m:r>
      </m:oMath>
      <w:r>
        <w:rPr/>
        <w:t xml:space="preserve"> ?</w:t>
      </w:r>
      <w:r>
        <w:rPr/>
        <w:br w:type="textWrapping"/>
      </w:r>
      <w:r>
        <w:rPr/>
        <w:t xml:space="preserve">iii) Donner </w:t>
      </w:r>
      <m:oMath>
        <m:r>
          <m:rPr>
            <m:sty m:val="p"/>
          </m:rPr>
          <m:t>Var</m:t>
        </m:r>
        <m:r>
          <m:rPr>
            <m:sty m:val="p"/>
          </m:rPr>
          <m:t>(</m:t>
        </m:r>
        <m:r>
          <m:rPr>
            <m:sty m:val="i"/>
          </m:rPr>
          <m:t>X</m:t>
        </m:r>
        <m:r>
          <m:rPr>
            <m:sty m:val="p"/>
          </m:rPr>
          <m:t>)</m:t>
        </m:r>
      </m:oMath>
      <w:r>
        <w:rPr>
          <w:rFonts w:eastAsia="Georgia" w:cs="Georgia" w:ascii="Georgia" w:hAnsi="Georgia"/>
        </w:rPr>
        <w:t xml:space="preserve">, et en déduire </w:t>
      </w:r>
      <m:oMath>
        <m:r>
          <m:rPr>
            <m:sty m:val="i"/>
          </m:rPr>
          <m:t>E</m:t>
        </m:r>
        <m:d>
          <m:dPr>
            <m:begChr m:val="("/>
            <m:endChr m:val=")"/>
            <m:ctrlPr>
              <w:rPr>
                <w:rFonts w:ascii="Cambria Math" w:hAnsi="Cambria Math"/>
              </w:rPr>
            </m:ctrlPr>
          </m:dPr>
          <m:e>
            <m:sSup>
              <m:sSupPr/>
              <m:e>
                <m:r>
                  <m:rPr>
                    <m:sty m:val="i"/>
                  </m:rPr>
                  <m:t>X</m:t>
                </m:r>
              </m:e>
              <m:sup>
                <m:r>
                  <m:rPr>
                    <m:sty m:val="p"/>
                  </m:rPr>
                  <m:t>2</m:t>
                </m:r>
              </m:sup>
            </m:sSup>
          </m:e>
        </m:d>
      </m:oMath>
      <w:r>
        <w:rPr/>
        <w:t xml:space="preserve">.</w:t>
      </w:r>
      <w:r>
        <w:rPr/>
        <w:br w:type="textWrapping"/>
      </w:r>
      <w:r>
        <w:rPr/>
        <w:t xml:space="preserve">(b) Soit </w:t>
      </w:r>
      <m:oMath>
        <m:sSub>
          <m:sSubPr/>
          <m:e>
            <m:r>
              <m:rPr>
                <m:sty m:val="i"/>
              </m:rPr>
              <m:t>M</m:t>
            </m:r>
          </m:e>
          <m:sub>
            <m:r>
              <m:rPr>
                <m:sty m:val="i"/>
              </m:rPr>
              <m:t>k</m:t>
            </m:r>
          </m:sub>
        </m:sSub>
      </m:oMath>
      <w:r>
        <w:rPr>
          <w:rFonts w:eastAsia="Georgia" w:cs="Georgia" w:ascii="Georgia" w:hAnsi="Georgia"/>
        </w:rPr>
        <w:t xml:space="preserve"> le nombre de familles à </w:t>
      </w:r>
      <m:oMath>
        <m:r>
          <m:rPr>
            <m:sty m:val="i"/>
          </m:rPr>
          <m:t>k</m:t>
        </m:r>
      </m:oMath>
      <w:r>
        <w:rPr/>
        <w:t xml:space="preserve"> enfants, </w:t>
      </w:r>
      <m:oMath>
        <m:r>
          <m:rPr>
            <m:sty m:val="i"/>
          </m:rPr>
          <m:t>M</m:t>
        </m:r>
        <m:r>
          <m:rPr>
            <m:sty m:val="p"/>
          </m:rPr>
          <m:t>=</m:t>
        </m:r>
        <m:nary>
          <m:naryPr>
            <m:chr m:val="∑"/>
            <m:limLoc m:val="undOvr"/>
            <m:grow m:val="1"/>
          </m:naryPr>
          <m:sub>
            <m:r>
              <m:rPr>
                <m:sty m:val="i"/>
              </m:rPr>
              <m:t>k</m:t>
            </m:r>
            <m:r>
              <m:rPr>
                <m:sty m:val="p"/>
              </m:rPr>
              <m:t>=</m:t>
            </m:r>
            <m:r>
              <m:rPr>
                <m:sty m:val="p"/>
              </m:rPr>
              <m:t>0</m:t>
            </m:r>
          </m:sub>
          <m:sup>
            <m:r>
              <m:rPr>
                <m:sty m:val="p"/>
              </m:rPr>
              <m:t>10</m:t>
            </m:r>
          </m:sup>
          <m:e>
            <m:r>
              <m:rPr>
                <m:sty m:val="p"/>
              </m:rPr>
              <m:t xml:space="preserve"> </m:t>
            </m:r>
          </m:e>
        </m:nary>
        <m:sSub>
          <m:sSubPr/>
          <m:e>
            <m:r>
              <m:rPr>
                <m:sty m:val="i"/>
              </m:rPr>
              <m:t>M</m:t>
            </m:r>
          </m:e>
          <m:sub>
            <m:r>
              <m:rPr>
                <m:sty m:val="i"/>
              </m:rPr>
              <m:t>k</m:t>
            </m:r>
          </m:sub>
        </m:sSub>
      </m:oMath>
      <w:r>
        <w:rPr/>
        <w:t xml:space="preserve"> le nombre total de familles (donc </w:t>
      </w:r>
      <m:oMath>
        <m:sSub>
          <m:sSubPr/>
          <m:e>
            <m:r>
              <m:rPr>
                <m:sty m:val="i"/>
              </m:rPr>
              <m:t>p</m:t>
            </m:r>
          </m:e>
          <m:sub>
            <m:r>
              <m:rPr>
                <m:sty m:val="i"/>
              </m:rPr>
              <m:t>k</m:t>
            </m:r>
          </m:sub>
        </m:sSub>
        <m:r>
          <m:rPr>
            <m:sty m:val="p"/>
          </m:rPr>
          <m:t>=</m:t>
        </m:r>
        <m:sSub>
          <m:sSubPr/>
          <m:e>
            <m:r>
              <m:rPr>
                <m:sty m:val="i"/>
              </m:rPr>
              <m:t>M</m:t>
            </m:r>
          </m:e>
          <m:sub>
            <m:r>
              <m:rPr>
                <m:sty m:val="i"/>
              </m:rPr>
              <m:t>k</m:t>
            </m:r>
          </m:sub>
        </m:sSub>
        <m:r>
          <m:rPr>
            <m:sty m:val="p"/>
          </m:rPr>
          <m:t>/</m:t>
        </m:r>
        <m:r>
          <m:rPr>
            <m:sty m:val="i"/>
          </m:rPr>
          <m:t>M</m:t>
        </m:r>
      </m:oMath>
      <w:r>
        <w:rPr/>
        <w:t xml:space="preserve"> ). Soit </w:t>
      </w:r>
      <m:oMath>
        <m:sSub>
          <m:sSubPr/>
          <m:e>
            <m:r>
              <m:rPr>
                <m:sty m:val="i"/>
              </m:rPr>
              <m:t>N</m:t>
            </m:r>
          </m:e>
          <m:sub>
            <m:r>
              <m:rPr>
                <m:sty m:val="i"/>
              </m:rPr>
              <m:t>k</m:t>
            </m:r>
          </m:sub>
        </m:sSub>
      </m:oMath>
      <w:r>
        <w:rPr>
          <w:rFonts w:eastAsia="Georgia" w:cs="Georgia" w:ascii="Georgia" w:hAnsi="Georgia"/>
        </w:rPr>
        <w:t xml:space="preserve"> le nombre total d'enfants (c'est-à-dire dans toute la population) qui font partie d'une famille à </w:t>
      </w:r>
      <m:oMath>
        <m:r>
          <m:rPr>
            <m:sty m:val="i"/>
          </m:rPr>
          <m:t>k</m:t>
        </m:r>
      </m:oMath>
      <w:r>
        <w:rPr/>
        <w:t xml:space="preserve"> enfants, et </w:t>
      </w:r>
      <m:oMath>
        <m:r>
          <m:rPr>
            <m:sty m:val="i"/>
          </m:rPr>
          <m:t>N</m:t>
        </m:r>
        <m:r>
          <m:rPr>
            <m:sty m:val="p"/>
          </m:rPr>
          <m:t>=</m:t>
        </m:r>
        <m:nary>
          <m:naryPr>
            <m:chr m:val="∑"/>
            <m:limLoc m:val="undOvr"/>
            <m:grow m:val="1"/>
          </m:naryPr>
          <m:sub>
            <m:r>
              <m:rPr>
                <m:sty m:val="i"/>
              </m:rPr>
              <m:t>k</m:t>
            </m:r>
            <m:r>
              <m:rPr>
                <m:sty m:val="p"/>
              </m:rPr>
              <m:t>=</m:t>
            </m:r>
            <m:r>
              <m:rPr>
                <m:sty m:val="p"/>
              </m:rPr>
              <m:t>0</m:t>
            </m:r>
          </m:sub>
          <m:sup>
            <m:r>
              <m:rPr>
                <m:sty m:val="p"/>
              </m:rPr>
              <m:t>10</m:t>
            </m:r>
          </m:sup>
          <m:e>
            <m:r>
              <m:rPr>
                <m:sty m:val="p"/>
              </m:rPr>
              <m:t xml:space="preserve"> </m:t>
            </m:r>
          </m:e>
        </m:nary>
        <m:sSub>
          <m:sSubPr/>
          <m:e>
            <m:r>
              <m:rPr>
                <m:sty m:val="i"/>
              </m:rPr>
              <m:t>N</m:t>
            </m:r>
          </m:e>
          <m:sub>
            <m:r>
              <m:rPr>
                <m:sty m:val="i"/>
              </m:rPr>
              <m:t>k</m:t>
            </m:r>
          </m:sub>
        </m:sSub>
      </m:oMath>
      <w:r>
        <w:rPr/>
        <w:t xml:space="preserve"> le nombre total d'enfants de la population.</w:t>
      </w:r>
      <w:r>
        <w:rPr/>
        <w:br w:type="textWrapping"/>
      </w:r>
      <w:r>
        <w:rPr/>
        <w:t xml:space="preserve">i) Montrer que </w:t>
      </w:r>
      <m:oMath>
        <m:sSub>
          <m:sSubPr/>
          <m:e>
            <m:r>
              <m:rPr>
                <m:sty m:val="i"/>
              </m:rPr>
              <m:t>N</m:t>
            </m:r>
          </m:e>
          <m:sub>
            <m:r>
              <m:rPr>
                <m:sty m:val="i"/>
              </m:rPr>
              <m:t>k</m:t>
            </m:r>
          </m:sub>
        </m:sSub>
        <m:r>
          <m:rPr>
            <m:sty m:val="p"/>
          </m:rPr>
          <m:t>=</m:t>
        </m:r>
        <m:r>
          <m:rPr>
            <m:sty m:val="i"/>
          </m:rPr>
          <m:t>k</m:t>
        </m:r>
        <m:sSub>
          <m:sSubPr/>
          <m:e>
            <m:r>
              <m:rPr>
                <m:sty m:val="i"/>
              </m:rPr>
              <m:t>p</m:t>
            </m:r>
          </m:e>
          <m:sub>
            <m:r>
              <m:rPr>
                <m:sty m:val="i"/>
              </m:rPr>
              <m:t>k</m:t>
            </m:r>
          </m:sub>
        </m:sSub>
        <m:r>
          <m:rPr>
            <m:sty m:val="i"/>
          </m:rPr>
          <m:t>M</m:t>
        </m:r>
      </m:oMath>
      <w:r>
        <w:rPr/>
        <w:t xml:space="preserve">.</w:t>
      </w:r>
      <w:r>
        <w:rPr/>
        <w:br w:type="textWrapping"/>
      </w:r>
      <w:r>
        <w:rPr/>
        <w:t xml:space="preserve">ii) Montrer que </w:t>
      </w:r>
      <m:oMath>
        <m:r>
          <m:rPr>
            <m:sty m:val="i"/>
          </m:rPr>
          <m:t>N</m:t>
        </m:r>
        <m:r>
          <m:rPr>
            <m:sty m:val="p"/>
          </m:rPr>
          <m:t>/</m:t>
        </m:r>
        <m:r>
          <m:rPr>
            <m:sty m:val="i"/>
          </m:rPr>
          <m:t>M</m:t>
        </m:r>
        <m:r>
          <m:rPr>
            <m:sty m:val="p"/>
          </m:rPr>
          <m:t>=</m:t>
        </m:r>
        <m:r>
          <m:rPr>
            <m:sty m:val="p"/>
          </m:rPr>
          <m:t>2</m:t>
        </m:r>
      </m:oMath>
      <w:r>
        <w:rPr/>
        <w:t xml:space="preserve">.</w:t>
      </w:r>
      <w:r>
        <w:rPr/>
        <w:br w:type="textWrapping"/>
      </w:r>
      <w:r>
        <w:rPr>
          <w:rFonts w:eastAsia="Georgia" w:cs="Georgia" w:ascii="Georgia" w:hAnsi="Georgia"/>
        </w:rPr>
        <w:t xml:space="preserve">iii) Montrer que la proportion des enfants provenant d'une famille à </w:t>
      </w:r>
      <m:oMath>
        <m:r>
          <m:rPr>
            <m:sty m:val="i"/>
          </m:rPr>
          <m:t>k</m:t>
        </m:r>
      </m:oMath>
      <w:r>
        <w:rPr/>
        <w:t xml:space="preserve"> enfants est </w:t>
      </w:r>
      <m:oMath>
        <m:sSubSup>
          <m:sSubSupPr/>
          <m:e>
            <m:r>
              <m:rPr>
                <m:sty m:val="i"/>
              </m:rPr>
              <m:t>p</m:t>
            </m:r>
          </m:e>
          <m:sub>
            <m:r>
              <m:rPr>
                <m:sty m:val="i"/>
              </m:rPr>
              <m:t>k</m:t>
            </m:r>
          </m:sub>
          <m:sup>
            <m:r>
              <m:rPr>
                <m:sty m:val="p"/>
              </m:rPr>
              <m:t>∗</m:t>
            </m:r>
          </m:sup>
        </m:sSubSup>
        <m:r>
          <m:rPr>
            <m:sty m:val="p"/>
          </m:rPr>
          <m:t>=</m:t>
        </m:r>
        <m:r>
          <m:rPr>
            <m:sty m:val="i"/>
          </m:rPr>
          <m:t>k</m:t>
        </m:r>
        <m:sSub>
          <m:sSubPr/>
          <m:e>
            <m:r>
              <m:rPr>
                <m:sty m:val="i"/>
              </m:rPr>
              <m:t>p</m:t>
            </m:r>
          </m:e>
          <m:sub>
            <m:r>
              <m:rPr>
                <m:sty m:val="i"/>
              </m:rPr>
              <m:t>k</m:t>
            </m:r>
          </m:sub>
        </m:sSub>
        <m:r>
          <m:rPr>
            <m:sty m:val="p"/>
          </m:rPr>
          <m:t>/</m:t>
        </m:r>
        <m:r>
          <m:rPr>
            <m:sty m:val="p"/>
          </m:rPr>
          <m:t>2</m:t>
        </m:r>
      </m:oMath>
      <w:r>
        <w:rPr/>
        <w:t xml:space="preserve">.</w:t>
      </w:r>
      <w:r>
        <w:rPr/>
        <w:br w:type="textWrapping"/>
      </w:r>
      <w:r>
        <w:rPr>
          <w:rFonts w:eastAsia="Georgia" w:cs="Georgia" w:ascii="Georgia" w:hAnsi="Georgia"/>
        </w:rPr>
        <w:t xml:space="preserve">(c) On choisit une personne au hasard dans la rue, à qui l'on demande combien d'enfants ses parents ont eu (lui ou elle inclus). On note </w:t>
      </w:r>
      <m:oMath>
        <m:r>
          <m:rPr>
            <m:sty m:val="i"/>
          </m:rPr>
          <m:t>Y</m:t>
        </m:r>
      </m:oMath>
      <w:r>
        <w:rPr/>
        <w:t xml:space="preserve"> ce nombre d'enfants.</w:t>
      </w:r>
      <w:r>
        <w:rPr/>
        <w:br w:type="textWrapping"/>
      </w:r>
      <w:r>
        <w:rPr/>
        <w:t xml:space="preserve">i) Pour tout entier </w:t>
      </w:r>
      <m:oMath>
        <m:r>
          <m:rPr>
            <m:sty m:val="i"/>
          </m:rPr>
          <m:t>k</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p"/>
          </m:rPr>
          <m:t>10</m:t>
        </m:r>
        <m:r>
          <m:rPr>
            <m:sty m:val="p"/>
          </m:rPr>
          <m:t>}</m:t>
        </m:r>
      </m:oMath>
      <w:r>
        <w:rPr/>
        <w:t xml:space="preserve">, montrer que </w:t>
      </w:r>
      <m:oMath>
        <m:r>
          <m:rPr>
            <m:sty m:val="i"/>
          </m:rPr>
          <m:t>P</m:t>
        </m:r>
        <m:r>
          <m:rPr>
            <m:sty m:val="p"/>
          </m:rPr>
          <m:t>(</m:t>
        </m:r>
        <m:r>
          <m:rPr>
            <m:sty m:val="i"/>
          </m:rPr>
          <m:t>Y</m:t>
        </m:r>
        <m:r>
          <m:rPr>
            <m:sty m:val="p"/>
          </m:rPr>
          <m:t>=</m:t>
        </m:r>
        <m:r>
          <m:rPr>
            <m:sty m:val="i"/>
          </m:rPr>
          <m:t>k</m:t>
        </m:r>
        <m:r>
          <m:rPr>
            <m:sty m:val="p"/>
          </m:rPr>
          <m:t>)</m:t>
        </m:r>
        <m:r>
          <m:rPr>
            <m:sty m:val="p"/>
          </m:rPr>
          <m:t>=</m:t>
        </m:r>
        <m:r>
          <m:rPr>
            <m:sty m:val="i"/>
          </m:rPr>
          <m:t>k</m:t>
        </m:r>
        <m:sSub>
          <m:sSubPr/>
          <m:e>
            <m:r>
              <m:rPr>
                <m:sty m:val="i"/>
              </m:rPr>
              <m:t>p</m:t>
            </m:r>
          </m:e>
          <m:sub>
            <m:r>
              <m:rPr>
                <m:sty m:val="i"/>
              </m:rPr>
              <m:t>k</m:t>
            </m:r>
          </m:sub>
        </m:sSub>
        <m:r>
          <m:rPr>
            <m:sty m:val="p"/>
          </m:rPr>
          <m:t>/</m:t>
        </m:r>
        <m:r>
          <m:rPr>
            <m:sty m:val="p"/>
          </m:rPr>
          <m:t>2</m:t>
        </m:r>
      </m:oMath>
      <w:r>
        <w:rPr/>
        <w:t xml:space="preserve">.</w:t>
      </w:r>
      <w:r>
        <w:rPr/>
        <w:br w:type="textWrapping"/>
      </w:r>
      <w:r>
        <w:rPr/>
        <w:t xml:space="preserve">ii) Montrer que </w:t>
      </w:r>
      <m:oMath>
        <m:r>
          <m:rPr>
            <m:sty m:val="i"/>
          </m:rPr>
          <m:t>E</m:t>
        </m:r>
        <m:r>
          <m:rPr>
            <m:sty m:val="p"/>
          </m:rPr>
          <m:t>(</m:t>
        </m:r>
        <m:r>
          <m:rPr>
            <m:sty m:val="i"/>
          </m:rPr>
          <m:t>Y</m:t>
        </m:r>
        <m:r>
          <m:rPr>
            <m:sty m:val="p"/>
          </m:rPr>
          <m:t>)</m:t>
        </m:r>
        <m:r>
          <m:rPr>
            <m:sty m:val="p"/>
          </m:rPr>
          <m:t>=</m:t>
        </m:r>
        <m:r>
          <m:rPr>
            <m:sty m:val="i"/>
          </m:rPr>
          <m:t>E</m:t>
        </m:r>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iii) En déduire </w:t>
      </w:r>
      <m:oMath>
        <m:r>
          <m:rPr>
            <m:sty m:val="i"/>
          </m:rPr>
          <m:t>E</m:t>
        </m:r>
        <m:r>
          <m:rPr>
            <m:sty m:val="p"/>
          </m:rPr>
          <m:t>(</m:t>
        </m:r>
        <m:r>
          <m:rPr>
            <m:sty m:val="i"/>
          </m:rPr>
          <m:t>Y</m:t>
        </m:r>
        <m:r>
          <m:rPr>
            <m:sty m:val="p"/>
          </m:rPr>
          <m:t>)</m:t>
        </m:r>
      </m:oMath>
      <w:r>
        <w:rPr>
          <w:rFonts w:eastAsia="Georgia" w:cs="Georgia" w:ascii="Georgia" w:hAnsi="Georgia"/>
        </w:rPr>
        <w:t xml:space="preserve"> et le comparer à </w:t>
      </w:r>
      <m:oMath>
        <m:r>
          <m:rPr>
            <m:sty m:val="i"/>
          </m:rPr>
          <m:t>E</m:t>
        </m:r>
        <m:r>
          <m:rPr>
            <m:sty m:val="p"/>
          </m:rPr>
          <m:t>(</m:t>
        </m:r>
        <m:r>
          <m:rPr>
            <m:sty m:val="i"/>
          </m:rPr>
          <m:t>X</m:t>
        </m:r>
        <m:r>
          <m:rPr>
            <m:sty m:val="p"/>
          </m:rPr>
          <m:t>)</m:t>
        </m:r>
      </m:oMath>
      <w:r>
        <w:rPr/>
        <w:t xml:space="preserve">.</w:t>
      </w:r>
    </w:p>
    <w:p>
      <w:pPr>
        <w:numPr>
          <w:ilvl w:val="0"/>
          <w:numId w:val="1"/>
        </w:numPr>
        <w:spacing w:lineRule="auto"/>
      </w:pPr>
      <w:r>
        <w:rPr/>
        <w:t xml:space="preserve">Soit </w:t>
      </w:r>
      <m:oMath>
        <m:r>
          <m:rPr>
            <m:sty m:val="i"/>
          </m:rPr>
          <m:t>X</m:t>
        </m:r>
      </m:oMath>
      <w:r>
        <w:rPr>
          <w:rFonts w:eastAsia="Georgia" w:cs="Georgia" w:ascii="Georgia" w:hAnsi="Georgia"/>
        </w:rPr>
        <w:t xml:space="preserve"> une variable aléatoire à valeurs dans </w:t>
      </w:r>
      <m:oMath>
        <m:r>
          <m:rPr>
            <m:scr m:val="double-struck"/>
          </m:rPr>
          <m:t>N</m:t>
        </m:r>
      </m:oMath>
      <w:r>
        <w:rPr>
          <w:rFonts w:eastAsia="Georgia" w:cs="Georgia" w:ascii="Georgia" w:hAnsi="Georgia"/>
        </w:rPr>
        <w:t xml:space="preserve">, non identiquement nulle et admettant une espérance. Pour tout entier </w:t>
      </w:r>
      <m:oMath>
        <m:r>
          <m:rPr>
            <m:sty m:val="i"/>
          </m:rPr>
          <m:t>i</m:t>
        </m:r>
        <m:r>
          <m:rPr>
            <m:sty m:val="p"/>
          </m:rPr>
          <m:t>&gt;</m:t>
        </m:r>
        <m:r>
          <m:rPr>
            <m:sty m:val="p"/>
          </m:rPr>
          <m:t>0</m:t>
        </m:r>
      </m:oMath>
      <w:r>
        <w:rPr/>
        <w:t xml:space="preserve">, on pose </w:t>
      </w:r>
      <m:oMath>
        <m:sSub>
          <m:sSubPr/>
          <m:e>
            <m:r>
              <m:rPr>
                <m:sty m:val="i"/>
              </m:rPr>
              <m:t>q</m:t>
            </m:r>
          </m:e>
          <m:sub>
            <m:r>
              <m:rPr>
                <m:sty m:val="i"/>
              </m:rPr>
              <m:t>i</m:t>
            </m:r>
          </m:sub>
        </m:sSub>
        <m:r>
          <m:rPr>
            <m:sty m:val="p"/>
          </m:rPr>
          <m:t>=</m:t>
        </m:r>
        <m:f>
          <m:fPr>
            <m:ctrlPr>
              <w:rPr>
                <w:rFonts w:ascii="Cambria Math" w:hAnsi="Cambria Math"/>
              </w:rPr>
            </m:ctrlPr>
          </m:fPr>
          <m:num>
            <m:r>
              <m:rPr>
                <m:sty m:val="i"/>
              </m:rPr>
              <m:t>i</m:t>
            </m:r>
          </m:num>
          <m:den>
            <m:r>
              <m:rPr>
                <m:sty m:val="i"/>
              </m:rPr>
              <m:t>E</m:t>
            </m:r>
            <m:r>
              <m:rPr>
                <m:sty m:val="p"/>
              </m:rPr>
              <m:t>(</m:t>
            </m:r>
            <m:r>
              <m:rPr>
                <m:sty m:val="i"/>
              </m:rPr>
              <m:t>X</m:t>
            </m:r>
            <m:r>
              <m:rPr>
                <m:sty m:val="p"/>
              </m:rPr>
              <m:t>)</m:t>
            </m:r>
          </m:den>
        </m:f>
        <m:r>
          <m:rPr>
            <m:sty m:val="i"/>
          </m:rPr>
          <m:t>P</m:t>
        </m:r>
        <m:r>
          <m:rPr>
            <m:sty m:val="p"/>
          </m:rPr>
          <m:t>(</m:t>
        </m:r>
        <m:r>
          <m:rPr>
            <m:sty m:val="i"/>
          </m:rPr>
          <m:t>X</m:t>
        </m:r>
        <m:r>
          <m:rPr>
            <m:sty m:val="p"/>
          </m:rPr>
          <m:t>=</m:t>
        </m:r>
        <m:r>
          <m:rPr>
            <m:sty m:val="i"/>
          </m:rPr>
          <m:t>i</m:t>
        </m:r>
        <m:r>
          <m:rPr>
            <m:sty m:val="p"/>
          </m:rPr>
          <m:t>)</m:t>
        </m:r>
      </m:oMath>
      <w:r>
        <w:rPr/>
        <w:t xml:space="preserve">.</w:t>
      </w:r>
      <w:r>
        <w:rPr/>
        <w:br w:type="textWrapping"/>
      </w:r>
      <w:r>
        <w:rPr/>
        <w:t xml:space="preserve">(a) Calculer </w:t>
      </w:r>
      <m:oMath>
        <m:nary>
          <m:naryPr>
            <m:chr m:val="∑"/>
            <m:limLoc m:val="undOvr"/>
            <m:grow m:val="1"/>
          </m:naryPr>
          <m:sub>
            <m:r>
              <m:rPr>
                <m:sty m:val="i"/>
              </m:rPr>
              <m:t>i</m:t>
            </m:r>
            <m:r>
              <m:rPr>
                <m:sty m:val="p"/>
              </m:rPr>
              <m:t>=</m:t>
            </m:r>
            <m:r>
              <m:rPr>
                <m:sty m:val="p"/>
              </m:rPr>
              <m:t>1</m:t>
            </m:r>
          </m:sub>
          <m:sup>
            <m:r>
              <m:rPr>
                <m:sty m:val="p"/>
              </m:rPr>
              <m:t>∞</m:t>
            </m:r>
          </m:sup>
          <m:e>
            <m:r>
              <m:rPr>
                <m:sty m:val="p"/>
              </m:rPr>
              <m:t xml:space="preserve"> </m:t>
            </m:r>
          </m:e>
        </m:nary>
        <m:sSub>
          <m:sSubPr/>
          <m:e>
            <m:r>
              <m:rPr>
                <m:sty m:val="i"/>
              </m:rPr>
              <m:t>q</m:t>
            </m:r>
          </m:e>
          <m:sub>
            <m:r>
              <m:rPr>
                <m:sty m:val="i"/>
              </m:rPr>
              <m:t>i</m:t>
            </m:r>
          </m:sub>
        </m:sSub>
      </m:oMath>
      <w:r>
        <w:rPr/>
        <w:t xml:space="preserve">.</w:t>
      </w:r>
    </w:p>
    <w:p>
      <w:pPr>
        <w:spacing w:after="220" w:lineRule="auto"/>
      </w:pPr>
      <w:r>
        <w:rPr/>
        <w:t xml:space="preserve">La suite </w:t>
      </w:r>
      <m:oMath>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&gt;</m:t>
            </m:r>
            <m:r>
              <m:rPr>
                <m:sty m:val="p"/>
              </m:rPr>
              <m:t>0</m:t>
            </m:r>
          </m:sub>
        </m:sSub>
      </m:oMath>
      <w:r>
        <w:rPr>
          <w:rFonts w:eastAsia="Georgia" w:cs="Georgia" w:ascii="Georgia" w:hAnsi="Georgia"/>
        </w:rPr>
        <w:t xml:space="preserve"> définie ci-dessus définit donc bien une loi de probabilité. On considère la variable aléatoire </w:t>
      </w:r>
      <m:oMath>
        <m:sSup>
          <m:sSupPr/>
          <m:e>
            <m:r>
              <m:rPr>
                <m:sty m:val="i"/>
              </m:rPr>
              <m:t>X</m:t>
            </m:r>
          </m:e>
          <m:sup>
            <m:r>
              <m:rPr>
                <m:sty m:val="p"/>
              </m:rPr>
              <m:t>∗</m:t>
            </m:r>
          </m:sup>
        </m:sSup>
      </m:oMath>
      <w:r>
        <w:rPr>
          <w:rFonts w:eastAsia="Georgia" w:cs="Georgia" w:ascii="Georgia" w:hAnsi="Georgia"/>
        </w:rPr>
        <w:t xml:space="preserve"> dont la loi est donnée par les </w:t>
      </w:r>
      <m:oMath>
        <m:sSub>
          <m:sSubPr/>
          <m:e>
            <m:r>
              <m:rPr>
                <m:sty m:val="i"/>
              </m:rPr>
              <m:t>q</m:t>
            </m:r>
          </m:e>
          <m:sub>
            <m:r>
              <m:rPr>
                <m:sty m:val="i"/>
              </m:rPr>
              <m:t>i</m:t>
            </m:r>
          </m:sub>
        </m:sSub>
      </m:oMath>
      <w:r>
        <w:rPr>
          <w:rFonts w:eastAsia="Georgia" w:cs="Georgia" w:ascii="Georgia" w:hAnsi="Georgia"/>
        </w:rPr>
        <w:t xml:space="preserve">, c'est-à-dire, pour tout </w:t>
      </w:r>
      <m:oMath>
        <m:r>
          <m:rPr>
            <m:sty m:val="i"/>
          </m:rPr>
          <m:t>i</m:t>
        </m:r>
      </m:oMath>
      <w:r>
        <w:rPr/>
        <w:t xml:space="preserve"> entier naturel non nul</w:t>
      </w:r>
    </w:p>
    <w:p>
      <w:pPr>
        <w:spacing w:after="220" w:lineRule="auto"/>
      </w:pPr>
      <m:oMathPara>
        <m:oMath>
          <m:r>
            <m:rPr>
              <m:sty m:val="i"/>
            </m:rPr>
            <m:t>P</m:t>
          </m:r>
          <m:d>
            <m:dPr>
              <m:begChr m:val="("/>
              <m:endChr m:val=")"/>
              <m:ctrlPr>
                <w:rPr>
                  <w:rFonts w:ascii="Cambria Math" w:hAnsi="Cambria Math"/>
                </w:rPr>
              </m:ctrlPr>
            </m:dPr>
            <m:e>
              <m:sSup>
                <m:sSupPr/>
                <m:e>
                  <m:r>
                    <m:rPr>
                      <m:sty m:val="i"/>
                    </m:rPr>
                    <m:t>X</m:t>
                  </m:r>
                </m:e>
                <m:sup>
                  <m:r>
                    <m:rPr>
                      <m:sty m:val="p"/>
                    </m:rPr>
                    <m:t>∗</m:t>
                  </m:r>
                </m:sup>
              </m:sSup>
              <m:r>
                <m:rPr>
                  <m:sty m:val="p"/>
                </m:rPr>
                <m:t>=</m:t>
              </m:r>
              <m:r>
                <m:rPr>
                  <m:sty m:val="i"/>
                </m:rPr>
                <m:t>i</m:t>
              </m:r>
            </m:e>
          </m:d>
          <m:r>
            <m:rPr>
              <m:sty m:val="p"/>
            </m:rPr>
            <m:t>=</m:t>
          </m:r>
          <m:f>
            <m:fPr>
              <m:ctrlPr>
                <w:rPr>
                  <w:rFonts w:ascii="Cambria Math" w:hAnsi="Cambria Math"/>
                </w:rPr>
              </m:ctrlPr>
            </m:fPr>
            <m:num>
              <m:r>
                <m:rPr>
                  <m:sty m:val="i"/>
                </m:rPr>
                <m:t>i</m:t>
              </m:r>
            </m:num>
            <m:den>
              <m:r>
                <m:rPr>
                  <m:sty m:val="i"/>
                </m:rPr>
                <m:t>E</m:t>
              </m:r>
              <m:r>
                <m:rPr>
                  <m:sty m:val="p"/>
                </m:rPr>
                <m:t>(</m:t>
              </m:r>
              <m:r>
                <m:rPr>
                  <m:sty m:val="i"/>
                </m:rPr>
                <m:t>X</m:t>
              </m:r>
              <m:r>
                <m:rPr>
                  <m:sty m:val="p"/>
                </m:rPr>
                <m:t>)</m:t>
              </m:r>
            </m:den>
          </m:f>
          <m:r>
            <m:rPr>
              <m:sty m:val="i"/>
            </m:rPr>
            <m:t>P</m:t>
          </m:r>
          <m:r>
            <m:rPr>
              <m:sty m:val="p"/>
            </m:rPr>
            <m:t>(</m:t>
          </m:r>
          <m:r>
            <m:rPr>
              <m:sty m:val="i"/>
            </m:rPr>
            <m:t>X</m:t>
          </m:r>
          <m:r>
            <m:rPr>
              <m:sty m:val="p"/>
            </m:rPr>
            <m:t>=</m:t>
          </m:r>
          <m:r>
            <m:rPr>
              <m:sty m:val="i"/>
            </m:rPr>
            <m:t>i</m:t>
          </m:r>
          <m:r>
            <m:rPr>
              <m:sty m:val="p"/>
            </m:rPr>
            <m:t>)</m:t>
          </m:r>
        </m:oMath>
      </m:oMathPara>
    </w:p>
    <w:p>
      <w:pPr>
        <w:spacing w:after="220" w:lineRule="auto"/>
      </w:pPr>
      <w:r>
        <w:rPr/>
        <w:t xml:space="preserve">On dit que </w:t>
      </w:r>
      <m:oMath>
        <m:sSup>
          <m:sSupPr/>
          <m:e>
            <m:r>
              <m:rPr>
                <m:sty m:val="i"/>
              </m:rPr>
              <m:t>X</m:t>
            </m:r>
          </m:e>
          <m:sup>
            <m:r>
              <m:rPr>
                <m:sty m:val="p"/>
              </m:rPr>
              <m:t>∗</m:t>
            </m:r>
          </m:sup>
        </m:sSup>
      </m:oMath>
      <w:r>
        <w:rPr/>
        <w:t xml:space="preserve"> suit la loi de </w:t>
      </w:r>
      <m:oMath>
        <m:r>
          <m:rPr>
            <m:sty m:val="i"/>
          </m:rPr>
          <m:t>X</m:t>
        </m:r>
      </m:oMath>
      <w:r>
        <w:rPr>
          <w:rFonts w:eastAsia="Georgia" w:cs="Georgia" w:ascii="Georgia" w:hAnsi="Georgia"/>
        </w:rPr>
        <w:t xml:space="preserve"> biaisée par la taille.</w:t>
      </w:r>
      <w:r>
        <w:rPr/>
        <w:br w:type="textWrapping"/>
      </w:r>
      <w:r>
        <w:rPr/>
        <w:t xml:space="preserve">(b) On suppose que </w:t>
      </w:r>
      <m:oMath>
        <m:r>
          <m:rPr>
            <m:sty m:val="i"/>
          </m:rPr>
          <m:t>X</m:t>
        </m:r>
      </m:oMath>
      <w:r>
        <w:rPr/>
        <w:t xml:space="preserve"> admet un moment d'ordre 2 . Montrer que </w:t>
      </w:r>
      <m:oMath>
        <m:r>
          <m:rPr>
            <m:sty m:val="i"/>
          </m:rPr>
          <m:t>E</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E</m:t>
        </m:r>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si </w:t>
      </w:r>
      <m:oMath>
        <m:r>
          <m:rPr>
            <m:sty m:val="i"/>
          </m:rPr>
          <m:t>E</m:t>
        </m:r>
        <m:d>
          <m:dPr>
            <m:begChr m:val="("/>
            <m:endChr m:val=")"/>
            <m:ctrlPr>
              <w:rPr>
                <w:rFonts w:ascii="Cambria Math" w:hAnsi="Cambria Math"/>
              </w:rPr>
            </m:ctrlPr>
          </m:dPr>
          <m:e>
            <m:sSup>
              <m:sSupPr/>
              <m:e>
                <m:r>
                  <m:rPr>
                    <m:sty m:val="i"/>
                  </m:rPr>
                  <m:t>X</m:t>
                </m:r>
              </m:e>
              <m:sup>
                <m:r>
                  <m:rPr>
                    <m:sty m:val="p"/>
                  </m:rPr>
                  <m:t>2</m:t>
                </m:r>
              </m:sup>
            </m:sSup>
          </m:e>
        </m:d>
      </m:oMath>
      <w:r>
        <w:rPr/>
        <w:t xml:space="preserve"> existe, on a </w:t>
      </w:r>
      <m:oMath>
        <m:r>
          <m:rPr>
            <m:sty m:val="p"/>
          </m:rPr>
          <m:t>Var</m:t>
        </m:r>
        <m:r>
          <m:rPr>
            <m:sty m:val="p"/>
          </m:rPr>
          <m:t>(</m:t>
        </m:r>
        <m:r>
          <m:rPr>
            <m:sty m:val="i"/>
          </m:rPr>
          <m:t>X</m:t>
        </m:r>
        <m:r>
          <m:rPr>
            <m:sty m:val="p"/>
          </m:rPr>
          <m:t>)</m:t>
        </m:r>
        <m:r>
          <m:rPr>
            <m:sty m:val="p"/>
          </m:rPr>
          <m:t>=</m:t>
        </m:r>
        <m:r>
          <m:rPr>
            <m:sty m:val="i"/>
          </m:rPr>
          <m:t>E</m:t>
        </m:r>
        <m:r>
          <m:rPr>
            <m:sty m:val="p"/>
          </m:rPr>
          <m:t>(</m:t>
        </m:r>
        <m:r>
          <m:rPr>
            <m:sty m:val="i"/>
          </m:rPr>
          <m:t>X</m:t>
        </m:r>
        <m:r>
          <m:rPr>
            <m:sty m:val="p"/>
          </m:rPr>
          <m:t>)</m:t>
        </m:r>
        <m:d>
          <m:dPr>
            <m:begChr m:val="("/>
            <m:endChr m:val=")"/>
            <m:ctrlPr>
              <w:rPr>
                <w:rFonts w:ascii="Cambria Math" w:hAnsi="Cambria Math"/>
              </w:rPr>
            </m:ctrlPr>
          </m:dPr>
          <m:e>
            <m:r>
              <m:rPr>
                <m:sty m:val="i"/>
              </m:rPr>
              <m:t>E</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E</m:t>
            </m:r>
            <m:r>
              <m:rPr>
                <m:sty m:val="p"/>
              </m:rPr>
              <m:t>(</m:t>
            </m:r>
            <m:r>
              <m:rPr>
                <m:sty m:val="i"/>
              </m:rPr>
              <m:t>X</m:t>
            </m:r>
            <m:r>
              <m:rPr>
                <m:sty m:val="p"/>
              </m:rPr>
              <m:t>)</m:t>
            </m:r>
          </m:e>
        </m:d>
      </m:oMath>
      <w:r>
        <w:rPr/>
        <w:t xml:space="preserve">.</w:t>
      </w:r>
      <w:r>
        <w:rPr/>
        <w:br w:type="textWrapping"/>
      </w:r>
      <w:r>
        <w:rPr/>
        <w:t xml:space="preserve">(d) Conclure que </w:t>
      </w:r>
      <m:oMath>
        <m:r>
          <m:rPr>
            <m:sty m:val="i"/>
          </m:rPr>
          <m:t>E</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E</m:t>
        </m:r>
        <m:r>
          <m:rPr>
            <m:sty m:val="p"/>
          </m:rPr>
          <m:t>(</m:t>
        </m:r>
        <m:r>
          <m:rPr>
            <m:sty m:val="i"/>
          </m:rPr>
          <m:t>X</m:t>
        </m:r>
        <m:r>
          <m:rPr>
            <m:sty m:val="p"/>
          </m:rPr>
          <m:t>)</m:t>
        </m:r>
      </m:oMath>
      <w:r>
        <w:rPr/>
        <w:t xml:space="preserve">.</w:t>
      </w:r>
      <w:r>
        <w:rPr/>
        <w:br w:type="textWrapping"/>
      </w:r>
      <w:r>
        <w:rPr/>
        <w:t xml:space="preserve">3)</w:t>
      </w:r>
      <w:r>
        <w:rPr/>
        <w:br w:type="textWrapping"/>
      </w:r>
      <w:r>
        <w:rPr/>
        <w:t xml:space="preserve">(a) Soit </w:t>
      </w:r>
      <m:oMath>
        <m:r>
          <m:rPr>
            <m:sty m:val="i"/>
          </m:rPr>
          <m:t>λ</m:t>
        </m:r>
      </m:oMath>
      <w:r>
        <w:rPr>
          <w:rFonts w:eastAsia="Georgia" w:cs="Georgia" w:ascii="Georgia" w:hAnsi="Georgia"/>
        </w:rPr>
        <w:t xml:space="preserve"> un réel strictement positif. On suppose que </w:t>
      </w:r>
      <m:oMath>
        <m:r>
          <m:rPr>
            <m:sty m:val="i"/>
          </m:rPr>
          <m:t>X</m:t>
        </m:r>
      </m:oMath>
      <w:r>
        <w:rPr>
          <w:rFonts w:eastAsia="Georgia" w:cs="Georgia" w:ascii="Georgia" w:hAnsi="Georgia"/>
        </w:rPr>
        <w:t xml:space="preserve"> est une variable aléatoire qui suit la loi de Poisson de paramètre </w:t>
      </w:r>
      <m:oMath>
        <m:r>
          <m:rPr>
            <m:sty m:val="i"/>
          </m:rPr>
          <m:t>λ</m:t>
        </m:r>
      </m:oMath>
      <w:r>
        <w:rPr/>
        <w:t xml:space="preserve">. Soit </w:t>
      </w:r>
      <m:oMath>
        <m:sSup>
          <m:sSupPr/>
          <m:e>
            <m:r>
              <m:rPr>
                <m:sty m:val="i"/>
              </m:rPr>
              <m:t>X</m:t>
            </m:r>
          </m:e>
          <m:sup>
            <m:r>
              <m:rPr>
                <m:sty m:val="p"/>
              </m:rPr>
              <m:t>∗</m:t>
            </m:r>
          </m:sup>
        </m:sSup>
      </m:oMath>
      <w:r>
        <w:rPr>
          <w:rFonts w:eastAsia="Georgia" w:cs="Georgia" w:ascii="Georgia" w:hAnsi="Georgia"/>
        </w:rPr>
        <w:t xml:space="preserve"> une variable aléatoire suivant la loi de </w:t>
      </w:r>
      <m:oMath>
        <m:r>
          <m:rPr>
            <m:sty m:val="i"/>
          </m:rPr>
          <m:t>X</m:t>
        </m:r>
      </m:oMath>
      <w:r>
        <w:rPr>
          <w:rFonts w:eastAsia="Georgia" w:cs="Georgia" w:ascii="Georgia" w:hAnsi="Georgia"/>
        </w:rPr>
        <w:t xml:space="preserve"> biaisée par la taille.</w:t>
      </w:r>
      <w:r>
        <w:rPr/>
        <w:br w:type="textWrapping"/>
      </w:r>
      <w:r>
        <w:rPr/>
        <w:t xml:space="preserve">i) Donner la loi de </w:t>
      </w:r>
      <m:oMath>
        <m:sSup>
          <m:sSupPr/>
          <m:e>
            <m:r>
              <m:rPr>
                <m:sty m:val="i"/>
              </m:rPr>
              <m:t>X</m:t>
            </m:r>
          </m:e>
          <m:sup>
            <m:r>
              <m:rPr>
                <m:sty m:val="p"/>
              </m:rPr>
              <m:t>∗</m:t>
            </m:r>
          </m:sup>
        </m:sSup>
      </m:oMath>
      <w:r>
        <w:rPr/>
        <w:t xml:space="preserve">.</w:t>
      </w:r>
      <w:r>
        <w:rPr/>
        <w:br w:type="textWrapping"/>
      </w:r>
      <w:r>
        <w:rPr>
          <w:rFonts w:eastAsia="Georgia" w:cs="Georgia" w:ascii="Georgia" w:hAnsi="Georgia"/>
        </w:rPr>
        <w:t xml:space="preserve">ii) Vérifier que </w:t>
      </w:r>
      <m:oMath>
        <m:sSup>
          <m:sSupPr/>
          <m:e>
            <m:r>
              <m:rPr>
                <m:sty m:val="i"/>
              </m:rPr>
              <m:t>X</m:t>
            </m:r>
          </m:e>
          <m:sup>
            <m:r>
              <m:rPr>
                <m:sty m:val="p"/>
              </m:rPr>
              <m:t>∗</m:t>
            </m:r>
          </m:sup>
        </m:sSup>
      </m:oMath>
      <w:r>
        <w:rPr>
          <w:rFonts w:eastAsia="Georgia" w:cs="Georgia" w:ascii="Georgia" w:hAnsi="Georgia"/>
        </w:rPr>
        <w:t xml:space="preserve"> suit la même loi que </w:t>
      </w:r>
      <m:oMath>
        <m:r>
          <m:rPr>
            <m:sty m:val="i"/>
          </m:rPr>
          <m:t>X</m:t>
        </m:r>
        <m:r>
          <m:rPr>
            <m:sty m:val="p"/>
          </m:rPr>
          <m:t>+</m:t>
        </m:r>
        <m:r>
          <m:rPr>
            <m:sty m:val="p"/>
          </m:rPr>
          <m:t>1</m:t>
        </m:r>
      </m:oMath>
      <w:r>
        <w:rPr/>
        <w:t xml:space="preserve">.</w:t>
      </w:r>
      <w:r>
        <w:rPr/>
        <w:br w:type="textWrapping"/>
      </w:r>
      <w:r>
        <w:rPr>
          <w:rFonts w:eastAsia="Georgia" w:cs="Georgia" w:ascii="Georgia" w:hAnsi="Georgia"/>
        </w:rPr>
        <w:t xml:space="preserve">(b) Réciproquement, on suppose que </w:t>
      </w:r>
      <m:oMath>
        <m:r>
          <m:rPr>
            <m:sty m:val="i"/>
          </m:rPr>
          <m:t>X</m:t>
        </m:r>
      </m:oMath>
      <w:r>
        <w:rPr>
          <w:rFonts w:eastAsia="Georgia" w:cs="Georgia" w:ascii="Georgia" w:hAnsi="Georgia"/>
        </w:rPr>
        <w:t xml:space="preserve"> est une variable aléatoire à valeurs dans </w:t>
      </w:r>
      <m:oMath>
        <m:r>
          <m:rPr>
            <m:scr m:val="double-struck"/>
          </m:rPr>
          <m:t>N</m:t>
        </m:r>
      </m:oMath>
      <w:r>
        <w:rPr>
          <w:rFonts w:eastAsia="Georgia" w:cs="Georgia" w:ascii="Georgia" w:hAnsi="Georgia"/>
        </w:rPr>
        <w:t xml:space="preserve"> admettant une espérance non nulle, telle que </w:t>
      </w:r>
      <m:oMath>
        <m:sSup>
          <m:sSupPr/>
          <m:e>
            <m:r>
              <m:rPr>
                <m:sty m:val="i"/>
              </m:rPr>
              <m:t>X</m:t>
            </m:r>
          </m:e>
          <m:sup>
            <m:r>
              <m:rPr>
                <m:sty m:val="p"/>
              </m:rPr>
              <m:t>∗</m:t>
            </m:r>
          </m:sup>
        </m:sSup>
      </m:oMath>
      <w:r>
        <w:rPr/>
        <w:t xml:space="preserve"> et </w:t>
      </w:r>
      <m:oMath>
        <m:r>
          <m:rPr>
            <m:sty m:val="i"/>
          </m:rPr>
          <m:t>X</m:t>
        </m:r>
        <m:r>
          <m:rPr>
            <m:sty m:val="p"/>
          </m:rPr>
          <m:t>+</m:t>
        </m:r>
        <m:r>
          <m:rPr>
            <m:sty m:val="p"/>
          </m:rPr>
          <m:t>1</m:t>
        </m:r>
      </m:oMath>
      <w:r>
        <w:rPr>
          <w:rFonts w:eastAsia="Georgia" w:cs="Georgia" w:ascii="Georgia" w:hAnsi="Georgia"/>
        </w:rPr>
        <w:t xml:space="preserve"> suivent la même loi.</w:t>
      </w:r>
      <w:r>
        <w:rPr/>
        <w:br w:type="textWrapping"/>
      </w:r>
      <w:r>
        <w:rPr/>
        <w:t xml:space="preserve">i) Montrer que pour tout </w:t>
      </w:r>
      <m:oMath>
        <m:r>
          <m:rPr>
            <m:sty m:val="i"/>
          </m:rPr>
          <m:t>k</m:t>
        </m:r>
        <m:r>
          <m:rPr>
            <m:sty m:val="p"/>
          </m:rPr>
          <m:t>≥</m:t>
        </m:r>
        <m:r>
          <m:rPr>
            <m:sty m:val="p"/>
          </m:rPr>
          <m:t>1</m:t>
        </m:r>
        <m:r>
          <m:rPr>
            <m:sty m:val="p"/>
          </m:rPr>
          <m:t>,</m:t>
        </m:r>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i"/>
              </m:rPr>
              <m:t>E</m:t>
            </m:r>
            <m:r>
              <m:rPr>
                <m:sty m:val="p"/>
              </m:rPr>
              <m:t>(</m:t>
            </m:r>
            <m:r>
              <m:rPr>
                <m:sty m:val="i"/>
              </m:rPr>
              <m:t>X</m:t>
            </m:r>
            <m:r>
              <m:rPr>
                <m:sty m:val="p"/>
              </m:rPr>
              <m:t>)</m:t>
            </m:r>
          </m:num>
          <m:den>
            <m:r>
              <m:rPr>
                <m:sty m:val="i"/>
              </m:rPr>
              <m:t>k</m:t>
            </m:r>
          </m:den>
        </m:f>
        <m:r>
          <m:rPr>
            <m:sty m:val="i"/>
          </m:rPr>
          <m:t>P</m:t>
        </m:r>
        <m:r>
          <m:rPr>
            <m:sty m:val="p"/>
          </m:rPr>
          <m:t>(</m:t>
        </m:r>
        <m:r>
          <m:rPr>
            <m:sty m:val="i"/>
          </m:rPr>
          <m:t>X</m:t>
        </m:r>
        <m:r>
          <m:rPr>
            <m:sty m:val="p"/>
          </m:rPr>
          <m:t>=</m:t>
        </m:r>
        <m:r>
          <m:rPr>
            <m:sty m:val="i"/>
          </m:rPr>
          <m:t>k</m:t>
        </m:r>
        <m:r>
          <m:rPr>
            <m:sty m:val="p"/>
          </m:rPr>
          <m:t>−</m:t>
        </m:r>
        <m:r>
          <m:rPr>
            <m:sty m:val="p"/>
          </m:rPr>
          <m:t>1</m:t>
        </m:r>
        <m:r>
          <m:rPr>
            <m:sty m:val="p"/>
          </m:rPr>
          <m:t>)</m:t>
        </m:r>
      </m:oMath>
      <w:r>
        <w:rPr/>
        <w:t xml:space="preserve">.</w:t>
      </w:r>
      <w:r>
        <w:rPr/>
        <w:br w:type="textWrapping"/>
      </w:r>
      <w:r>
        <w:rPr/>
        <w:t xml:space="preserve">ii) Montrer que pour tout </w:t>
      </w:r>
      <m:oMath>
        <m:r>
          <m:rPr>
            <m:sty m:val="i"/>
          </m:rPr>
          <m:t>k</m:t>
        </m:r>
      </m:oMath>
      <w:r>
        <w:rPr/>
        <w:t xml:space="preserve"> entier naturel, </w:t>
      </w:r>
      <m:oMath>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i"/>
              </m:rPr>
              <m:t>E</m:t>
            </m:r>
            <m:r>
              <m:rPr>
                <m:sty m:val="p"/>
              </m:rPr>
              <m:t>(</m:t>
            </m:r>
            <m:r>
              <m:rPr>
                <m:sty m:val="i"/>
              </m:rPr>
              <m:t>X</m:t>
            </m:r>
            <m:sSup>
              <m:sSupPr/>
              <m:e>
                <m:r>
                  <m:rPr>
                    <m:sty m:val="p"/>
                  </m:rPr>
                  <m:t>)</m:t>
                </m:r>
              </m:e>
              <m:sup>
                <m:r>
                  <m:rPr>
                    <m:sty m:val="i"/>
                  </m:rPr>
                  <m:t>k</m:t>
                </m:r>
              </m:sup>
            </m:sSup>
          </m:num>
          <m:den>
            <m:r>
              <m:rPr>
                <m:sty m:val="i"/>
              </m:rPr>
              <m:t>k</m:t>
            </m:r>
            <m:r>
              <m:rPr>
                <m:sty m:val="p"/>
              </m:rPr>
              <m:t>!</m:t>
            </m:r>
          </m:den>
        </m:f>
        <m:r>
          <m:rPr>
            <m:sty m:val="i"/>
          </m:rPr>
          <m:t>P</m:t>
        </m:r>
        <m:r>
          <m:rPr>
            <m:sty m:val="p"/>
          </m:rPr>
          <m:t>(</m:t>
        </m:r>
        <m:r>
          <m:rPr>
            <m:sty m:val="i"/>
          </m:rPr>
          <m:t>X</m:t>
        </m:r>
        <m:r>
          <m:rPr>
            <m:sty m:val="p"/>
          </m:rPr>
          <m:t>=</m:t>
        </m:r>
        <m:r>
          <m:rPr>
            <m:sty m:val="p"/>
          </m:rPr>
          <m:t>0</m:t>
        </m:r>
        <m:r>
          <m:rPr>
            <m:sty m:val="p"/>
          </m:rPr>
          <m:t>)</m:t>
        </m:r>
      </m:oMath>
      <w:r>
        <w:rPr/>
        <w:t xml:space="preserve">.</w:t>
      </w:r>
      <w:r>
        <w:rPr/>
        <w:br w:type="textWrapping"/>
      </w:r>
      <w:r>
        <w:rPr>
          <w:rFonts w:eastAsia="Georgia" w:cs="Georgia" w:ascii="Georgia" w:hAnsi="Georgia"/>
        </w:rPr>
        <w:t xml:space="preserve">iii) En déduire la loi de </w:t>
      </w:r>
      <m:oMath>
        <m:r>
          <m:rPr>
            <m:sty m:val="i"/>
          </m:rPr>
          <m:t>X</m:t>
        </m:r>
      </m:oMath>
      <w:r>
        <w:rPr/>
        <w:t xml:space="preserve">.</w:t>
      </w:r>
      <w:r>
        <w:rPr/>
        <w:br w:type="textWrapping"/>
      </w:r>
      <w:r>
        <w:rPr/>
        <w:t xml:space="preserve">4) Le paradoxe du temps d'attente du bus. Soit </w:t>
      </w:r>
      <m:oMath>
        <m:r>
          <m:rPr>
            <m:sty m:val="i"/>
          </m:rPr>
          <m:t>n</m:t>
        </m:r>
        <m:r>
          <m:rPr>
            <m:sty m:val="p"/>
          </m:rPr>
          <m:t>≥</m:t>
        </m:r>
        <m:r>
          <m:rPr>
            <m:sty m:val="p"/>
          </m:rPr>
          <m:t>1</m:t>
        </m:r>
      </m:oMath>
      <w:r>
        <w:rPr/>
        <w:t xml:space="preserve"> un entier naturel, et soit </w:t>
      </w:r>
      <m:oMath>
        <m:r>
          <m:rPr>
            <m:sty m:val="i"/>
          </m:rPr>
          <m:t>X</m:t>
        </m:r>
      </m:oMath>
      <w:r>
        <w:rPr>
          <w:rFonts w:eastAsia="Georgia" w:cs="Georgia" w:ascii="Georgia" w:hAnsi="Georgia"/>
        </w:rPr>
        <w:t xml:space="preserve"> une variable aléatoire à valeurs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telle que pour tout </w:t>
      </w:r>
      <m:oMath>
        <m:r>
          <m:rPr>
            <m:sty m:val="p"/>
          </m:rPr>
          <m:t>1</m:t>
        </m:r>
        <m:r>
          <m:rPr>
            <m:sty m:val="p"/>
          </m:rPr>
          <m:t>≤</m:t>
        </m:r>
        <m:r>
          <m:rPr>
            <m:sty m:val="i"/>
          </m:rPr>
          <m:t>k</m:t>
        </m:r>
        <m:r>
          <m:rPr>
            <m:sty m:val="p"/>
          </m:rPr>
          <m:t>≤</m:t>
        </m:r>
        <m:r>
          <m:rPr>
            <m:sty m:val="i"/>
          </m:rPr>
          <m:t>n</m:t>
        </m:r>
        <m:r>
          <m:rPr>
            <m:sty m:val="p"/>
          </m:rPr>
          <m:t>,</m:t>
        </m:r>
        <m:r>
          <m:rPr>
            <m:sty m:val="i"/>
          </m:rPr>
          <m:t>P</m:t>
        </m:r>
        <m:r>
          <m:rPr>
            <m:sty m:val="p"/>
          </m:rPr>
          <m:t>(</m:t>
        </m:r>
        <m:r>
          <m:rPr>
            <m:sty m:val="i"/>
          </m:rPr>
          <m:t>X</m:t>
        </m:r>
        <m:r>
          <m:rPr>
            <m:sty m:val="p"/>
          </m:rPr>
          <m:t>=</m:t>
        </m:r>
        <m:r>
          <m:rPr>
            <m:sty m:val="i"/>
          </m:rPr>
          <m:t>k</m:t>
        </m:r>
        <m:r>
          <m:rPr>
            <m:sty m:val="p"/>
          </m:rPr>
          <m:t>)</m:t>
        </m:r>
        <m:r>
          <m:rPr>
            <m:sty m:val="p"/>
          </m:rPr>
          <m:t>&gt;</m:t>
        </m:r>
        <m:r>
          <m:rPr>
            <m:sty m:val="p"/>
          </m:rPr>
          <m:t>0</m:t>
        </m:r>
      </m:oMath>
      <w:r>
        <w:rPr>
          <w:rFonts w:eastAsia="Georgia" w:cs="Georgia" w:ascii="Georgia" w:hAnsi="Georgia"/>
        </w:rPr>
        <w:t xml:space="preserve">. On suppose qu'à un arrêt de bus donné, les intervalles de temps entre deux bus consécutifs, exprimés en minutes, sont des variables aléatoires</w:t>
      </w:r>
      <w:r>
        <w:rPr/>
        <w:br w:type="textWrapping"/>
      </w:r>
      <w:r>
        <w:rPr>
          <w:rFonts w:eastAsia="Georgia" w:cs="Georgia" w:ascii="Georgia" w:hAnsi="Georgia"/>
        </w:rPr>
        <w:t xml:space="preserve">indépendantes, de même loi que </w:t>
      </w:r>
      <m:oMath>
        <m:r>
          <m:rPr>
            <m:sty m:val="i"/>
          </m:rPr>
          <m:t>X</m:t>
        </m:r>
      </m:oMath>
      <w:r>
        <w:rPr>
          <w:rFonts w:eastAsia="Georgia" w:cs="Georgia" w:ascii="Georgia" w:hAnsi="Georgia"/>
        </w:rPr>
        <w:t xml:space="preserve">. Une personne arrive à cet arrêt à un instant aléatoire, et se demande combien de temps elle va attendre.</w:t>
      </w:r>
      <w:r>
        <w:rPr/>
        <w:br w:type="textWrapping"/>
      </w:r>
      <w:r>
        <w:rPr>
          <w:rFonts w:eastAsia="Georgia" w:cs="Georgia" w:ascii="Georgia" w:hAnsi="Georgia"/>
        </w:rPr>
        <w:t xml:space="preserve">(a) Une première idée est que la personne arrive à un instant uniforme entre deux arrivées de bus, séparées par un intervalle de </w:t>
      </w:r>
      <m:oMath>
        <m:r>
          <m:rPr>
            <m:sty m:val="i"/>
          </m:rPr>
          <m:t>X</m:t>
        </m:r>
      </m:oMath>
      <w:r>
        <w:rPr/>
        <w:t xml:space="preserve"> minutes. On note </w:t>
      </w:r>
      <m:oMath>
        <m:r>
          <m:rPr>
            <m:sty m:val="i"/>
          </m:rPr>
          <m:t>T</m:t>
        </m:r>
      </m:oMath>
      <w:r>
        <w:rPr>
          <w:rFonts w:eastAsia="Georgia" w:cs="Georgia" w:ascii="Georgia" w:hAnsi="Georgia"/>
        </w:rPr>
        <w:t xml:space="preserve"> la variable aléatoire qui représente le temps d'attente (à valeurs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 et on suppose donc que pour tout entier </w:t>
      </w:r>
      <m:oMath>
        <m:r>
          <m:rPr>
            <m:sty m:val="i"/>
          </m:rPr>
          <m:t>k</m:t>
        </m:r>
      </m:oMath>
      <w:r>
        <w:rPr>
          <w:rFonts w:eastAsia="Georgia" w:cs="Georgia" w:ascii="Georgia" w:hAnsi="Georgia"/>
        </w:rPr>
        <w:t xml:space="preserve"> élément de </w:t>
      </w:r>
      <m:oMath>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T</m:t>
        </m:r>
        <m:r>
          <m:rPr>
            <m:sty m:val="p"/>
          </m:rPr>
          <m:t>=</m:t>
        </m:r>
        <m:r>
          <m:rPr>
            <m:sty m:val="i"/>
          </m:rPr>
          <m:t>j</m:t>
        </m:r>
        <m:r>
          <m:rPr>
            <m:sty m:val="p"/>
          </m:rPr>
          <m:t>)</m:t>
        </m:r>
        <m:r>
          <m:rPr>
            <m:sty m:val="p"/>
          </m:rPr>
          <m:t>=</m:t>
        </m:r>
        <m:r>
          <m:rPr>
            <m:sty m:val="p"/>
          </m:rPr>
          <m:t>1</m:t>
        </m:r>
        <m:r>
          <m:rPr>
            <m:sty m:val="p"/>
          </m:rPr>
          <m:t>/</m:t>
        </m:r>
        <m:r>
          <m:rPr>
            <m:sty m:val="i"/>
          </m:rPr>
          <m:t>k</m:t>
        </m:r>
      </m:oMath>
      <w:r>
        <w:rPr/>
        <w:t xml:space="preserve"> si </w:t>
      </w:r>
      <m:oMath>
        <m:r>
          <m:rPr>
            <m:sty m:val="i"/>
          </m:rPr>
          <m:t>j</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et </w:t>
      </w:r>
      <m:oMath>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T</m:t>
        </m:r>
        <m:r>
          <m:rPr>
            <m:sty m:val="p"/>
          </m:rPr>
          <m:t>=</m:t>
        </m:r>
        <m:r>
          <m:rPr>
            <m:sty m:val="i"/>
          </m:rPr>
          <m:t>j</m:t>
        </m:r>
        <m:r>
          <m:rPr>
            <m:sty m:val="p"/>
          </m:rPr>
          <m:t>)</m:t>
        </m:r>
        <m:r>
          <m:rPr>
            <m:sty m:val="p"/>
          </m:rPr>
          <m:t>=</m:t>
        </m:r>
        <m:r>
          <m:rPr>
            <m:sty m:val="p"/>
          </m:rPr>
          <m:t>0</m:t>
        </m:r>
      </m:oMath>
      <w:r>
        <w:rPr/>
        <w:t xml:space="preserve"> si </w:t>
      </w:r>
      <m:oMath>
        <m:r>
          <m:rPr>
            <m:sty m:val="i"/>
          </m:rPr>
          <m:t>j</m:t>
        </m:r>
        <m:r>
          <m:rPr>
            <m:sty m:val="p"/>
          </m:rPr>
          <m:t>&gt;</m:t>
        </m:r>
        <m:r>
          <m:rPr>
            <m:sty m:val="i"/>
          </m:rPr>
          <m:t>k</m:t>
        </m:r>
      </m:oMath>
      <w:r>
        <w:rPr/>
        <w:t xml:space="preserve">.</w:t>
      </w:r>
      <w:r>
        <w:rPr/>
        <w:br w:type="textWrapping"/>
      </w:r>
      <w:r>
        <w:rPr/>
        <w:t xml:space="preserve">i) Montrer que 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j</m:t>
        </m:r>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T</m:t>
        </m:r>
        <m:r>
          <m:rPr>
            <m:sty m:val="p"/>
          </m:rPr>
          <m:t>=</m:t>
        </m:r>
        <m:r>
          <m:rPr>
            <m:sty m:val="i"/>
          </m:rPr>
          <m:t>j</m:t>
        </m:r>
        <m:r>
          <m:rPr>
            <m:sty m:val="p"/>
          </m:rPr>
          <m:t>)</m:t>
        </m:r>
        <m:r>
          <m:rPr>
            <m:sty m:val="p"/>
          </m:rPr>
          <m:t>=</m:t>
        </m:r>
        <m:r>
          <m:rPr>
            <m:sty m:val="p"/>
          </m:rPr>
          <m:t>(</m:t>
        </m:r>
        <m:r>
          <m:rPr>
            <m:sty m:val="i"/>
          </m:rPr>
          <m:t>k</m:t>
        </m:r>
        <m:r>
          <m:rPr>
            <m:sty m:val="p"/>
          </m:rPr>
          <m:t>+</m:t>
        </m:r>
        <m:r>
          <m:rPr>
            <m:sty m:val="p"/>
          </m:rPr>
          <m:t>1</m:t>
        </m:r>
        <m:r>
          <m:rPr>
            <m:sty m:val="p"/>
          </m:rPr>
          <m:t>)</m:t>
        </m:r>
        <m:r>
          <m:rPr>
            <m:sty m:val="p"/>
          </m:rPr>
          <m:t>/</m:t>
        </m:r>
        <m:r>
          <m:rPr>
            <m:sty m:val="p"/>
          </m:rPr>
          <m:t>2</m:t>
        </m:r>
      </m:oMath>
      <w:r>
        <w:rPr/>
        <w:t xml:space="preserve">.</w:t>
      </w:r>
      <w:r>
        <w:rPr/>
        <w:br w:type="textWrapping"/>
      </w:r>
      <w:r>
        <w:rPr>
          <w:rFonts w:eastAsia="Georgia" w:cs="Georgia" w:ascii="Georgia" w:hAnsi="Georgia"/>
        </w:rPr>
        <w:t xml:space="preserve">ii) En déduire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j</m:t>
        </m:r>
        <m:r>
          <m:rPr>
            <m:sty m:val="i"/>
          </m:rPr>
          <m:t>P</m:t>
        </m:r>
        <m:r>
          <m:rPr>
            <m:sty m:val="p"/>
          </m:rPr>
          <m:t>(</m:t>
        </m:r>
        <m:r>
          <m:rPr>
            <m:sty m:val="i"/>
          </m:rPr>
          <m:t>X</m:t>
        </m:r>
        <m:r>
          <m:rPr>
            <m:sty m:val="p"/>
          </m:rPr>
          <m:t>=</m:t>
        </m:r>
        <m:r>
          <m:rPr>
            <m:sty m:val="i"/>
          </m:rPr>
          <m:t>k</m:t>
        </m:r>
        <m:r>
          <m:rPr>
            <m:sty m:val="p"/>
          </m:rPr>
          <m:t>)</m:t>
        </m:r>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T</m:t>
        </m:r>
        <m:r>
          <m:rPr>
            <m:sty m:val="p"/>
          </m:rPr>
          <m:t>=</m:t>
        </m:r>
        <m:r>
          <m:rPr>
            <m:sty m:val="i"/>
          </m:rPr>
          <m:t>j</m:t>
        </m:r>
        <m:r>
          <m:rPr>
            <m:sty m:val="p"/>
          </m:rPr>
          <m:t>)</m:t>
        </m:r>
        <m:r>
          <m:rPr>
            <m:sty m:val="p"/>
          </m:rPr>
          <m:t>=</m:t>
        </m:r>
        <m:f>
          <m:fPr>
            <m:ctrlPr>
              <w:rPr>
                <w:rFonts w:ascii="Cambria Math" w:hAnsi="Cambria Math"/>
              </w:rPr>
            </m:ctrlPr>
          </m:fPr>
          <m:num>
            <m:r>
              <m:rPr>
                <m:sty m:val="i"/>
              </m:rPr>
              <m:t>E</m:t>
            </m:r>
            <m:r>
              <m:rPr>
                <m:sty m:val="p"/>
              </m:rPr>
              <m:t>(</m:t>
            </m:r>
            <m:r>
              <m:rPr>
                <m:sty m:val="i"/>
              </m:rPr>
              <m:t>X</m:t>
            </m:r>
            <m:r>
              <m:rPr>
                <m:sty m:val="p"/>
              </m:rPr>
              <m:t>+</m:t>
            </m:r>
            <m:r>
              <m:rPr>
                <m:sty m:val="p"/>
              </m:rPr>
              <m:t>1</m:t>
            </m:r>
            <m:r>
              <m:rPr>
                <m:sty m:val="p"/>
              </m:rPr>
              <m:t>)</m:t>
            </m:r>
          </m:num>
          <m:den>
            <m:r>
              <m:rPr>
                <m:sty m:val="p"/>
              </m:rPr>
              <m:t>2</m:t>
            </m:r>
          </m:den>
        </m:f>
      </m:oMath>
      <w:r>
        <w:rPr/>
        <w:t xml:space="preserve">.</w:t>
      </w:r>
      <w:r>
        <w:rPr/>
        <w:br w:type="textWrapping"/>
      </w:r>
      <w:r>
        <w:rPr/>
        <w:t xml:space="preserve">iii) Montrer que </w:t>
      </w:r>
      <m:oMath>
        <m:r>
          <m:rPr>
            <m:sty m:val="i"/>
          </m:rPr>
          <m:t>E</m:t>
        </m:r>
        <m:r>
          <m:rPr>
            <m:sty m:val="p"/>
          </m:rPr>
          <m:t>(</m:t>
        </m:r>
        <m:r>
          <m:rPr>
            <m:sty m:val="i"/>
          </m:rPr>
          <m:t>T</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j</m:t>
        </m:r>
        <m:r>
          <m:rPr>
            <m:sty m:val="i"/>
          </m:rPr>
          <m:t>P</m:t>
        </m:r>
        <m:r>
          <m:rPr>
            <m:sty m:val="p"/>
          </m:rPr>
          <m:t>(</m:t>
        </m:r>
        <m:r>
          <m:rPr>
            <m:sty m:val="i"/>
          </m:rPr>
          <m:t>X</m:t>
        </m:r>
        <m:r>
          <m:rPr>
            <m:sty m:val="p"/>
          </m:rPr>
          <m:t>=</m:t>
        </m:r>
        <m:r>
          <m:rPr>
            <m:sty m:val="i"/>
          </m:rPr>
          <m:t>k</m:t>
        </m:r>
        <m:r>
          <m:rPr>
            <m:sty m:val="p"/>
          </m:rPr>
          <m:t>)</m:t>
        </m:r>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T</m:t>
        </m:r>
        <m:r>
          <m:rPr>
            <m:sty m:val="p"/>
          </m:rPr>
          <m:t>=</m:t>
        </m:r>
        <m:r>
          <m:rPr>
            <m:sty m:val="i"/>
          </m:rPr>
          <m:t>j</m:t>
        </m:r>
        <m:r>
          <m:rPr>
            <m:sty m:val="p"/>
          </m:rPr>
          <m:t>)</m:t>
        </m:r>
      </m:oMath>
      <w:r>
        <w:rPr/>
        <w:t xml:space="preserve">.</w:t>
      </w:r>
      <w:r>
        <w:rPr/>
        <w:br w:type="textWrapping"/>
      </w:r>
      <w:r>
        <w:rPr/>
        <w:t xml:space="preserve">iv) Montrer que </w:t>
      </w:r>
      <m:oMath>
        <m:r>
          <m:rPr>
            <m:sty m:val="i"/>
          </m:rPr>
          <m:t>E</m:t>
        </m:r>
        <m:r>
          <m:rPr>
            <m:sty m:val="p"/>
          </m:rPr>
          <m:t>(</m:t>
        </m:r>
        <m:r>
          <m:rPr>
            <m:sty m:val="i"/>
          </m:rPr>
          <m:t>T</m:t>
        </m:r>
        <m:r>
          <m:rPr>
            <m:sty m:val="p"/>
          </m:rPr>
          <m:t>)</m:t>
        </m:r>
        <m:r>
          <m:rPr>
            <m:sty m:val="p"/>
          </m:rPr>
          <m:t>=</m:t>
        </m:r>
        <m:f>
          <m:fPr>
            <m:ctrlPr>
              <w:rPr>
                <w:rFonts w:ascii="Cambria Math" w:hAnsi="Cambria Math"/>
              </w:rPr>
            </m:ctrlPr>
          </m:fPr>
          <m:num>
            <m:r>
              <m:rPr>
                <m:sty m:val="i"/>
              </m:rPr>
              <m:t>E</m:t>
            </m:r>
            <m:r>
              <m:rPr>
                <m:sty m:val="p"/>
              </m:rPr>
              <m:t>(</m:t>
            </m:r>
            <m:r>
              <m:rPr>
                <m:sty m:val="i"/>
              </m:rPr>
              <m:t>X</m:t>
            </m:r>
            <m:r>
              <m:rPr>
                <m:sty m:val="p"/>
              </m:rPr>
              <m:t>+</m:t>
            </m:r>
            <m:r>
              <m:rPr>
                <m:sty m:val="p"/>
              </m:rPr>
              <m:t>1</m:t>
            </m:r>
            <m:r>
              <m:rPr>
                <m:sty m:val="p"/>
              </m:rPr>
              <m:t>)</m:t>
            </m:r>
          </m:num>
          <m:den>
            <m:r>
              <m:rPr>
                <m:sty m:val="p"/>
              </m:rPr>
              <m:t>2</m:t>
            </m:r>
          </m:den>
        </m:f>
      </m:oMath>
      <w:r>
        <w:rPr/>
        <w:t xml:space="preserve">.</w:t>
      </w:r>
      <w:r>
        <w:rPr/>
        <w:br w:type="textWrapping"/>
      </w:r>
      <w:r>
        <w:rPr>
          <w:rFonts w:eastAsia="Georgia" w:cs="Georgia" w:ascii="Georgia" w:hAnsi="Georgia"/>
        </w:rPr>
        <w:t xml:space="preserve">(b) En réalité, en arrivant à l'arrêt de bus, on "tombe" dans un intervalle entre deux bus de manière proportionnelle à sa taille (plus l'intervalle est long, plus on a de chances de "tomber" dedans) : l'intervalle de temps est </w:t>
      </w:r>
      <m:oMath>
        <m:sSup>
          <m:sSupPr/>
          <m:e>
            <m:r>
              <m:rPr>
                <m:sty m:val="i"/>
              </m:rPr>
              <m:t>X</m:t>
            </m:r>
          </m:e>
          <m:sup>
            <m:r>
              <m:rPr>
                <m:sty m:val="p"/>
              </m:rPr>
              <m:t>∗</m:t>
            </m:r>
          </m:sup>
        </m:sSup>
      </m:oMath>
      <w:r>
        <w:rPr/>
        <w:t xml:space="preserve">, suivant la loi de </w:t>
      </w:r>
      <m:oMath>
        <m:r>
          <m:rPr>
            <m:sty m:val="i"/>
          </m:rPr>
          <m:t>X</m:t>
        </m:r>
      </m:oMath>
      <w:r>
        <w:rPr>
          <w:rFonts w:eastAsia="Georgia" w:cs="Georgia" w:ascii="Georgia" w:hAnsi="Georgia"/>
        </w:rPr>
        <w:t xml:space="preserve"> biaisée par la taille. Le temps d'attente </w:t>
      </w:r>
      <m:oMath>
        <m:sSup>
          <m:sSupPr/>
          <m:e>
            <m:r>
              <m:rPr>
                <m:sty m:val="i"/>
              </m:rPr>
              <m:t>T</m:t>
            </m:r>
          </m:e>
          <m:sup>
            <m:r>
              <m:rPr>
                <m:sty m:val="p"/>
              </m:rPr>
              <m:t>∗</m:t>
            </m:r>
          </m:sup>
        </m:sSup>
      </m:oMath>
      <w:r>
        <w:rPr>
          <w:rFonts w:eastAsia="Georgia" w:cs="Georgia" w:ascii="Georgia" w:hAnsi="Georgia"/>
        </w:rPr>
        <w:t xml:space="preserve"> vérifie donc en fait,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P</m:t>
            </m:r>
          </m:e>
          <m:sub>
            <m:d>
              <m:dPr>
                <m:begChr m:val="["/>
                <m:endChr m:val="]"/>
                <m:ctrlPr>
                  <w:rPr>
                    <w:rFonts w:ascii="Cambria Math" w:hAnsi="Cambria Math"/>
                  </w:rPr>
                </m:ctrlPr>
              </m:dPr>
              <m:e>
                <m:sSup>
                  <m:sSupPr/>
                  <m:e>
                    <m:r>
                      <m:rPr>
                        <m:sty m:val="i"/>
                      </m:rPr>
                      <m:t>X</m:t>
                    </m:r>
                  </m:e>
                  <m:sup>
                    <m:r>
                      <m:rPr>
                        <m:sty m:val="p"/>
                      </m:rPr>
                      <m:t>∗</m:t>
                    </m:r>
                  </m:sup>
                </m:sSup>
                <m:r>
                  <m:rPr>
                    <m:sty m:val="p"/>
                  </m:rPr>
                  <m:t>=</m:t>
                </m:r>
                <m:r>
                  <m:rPr>
                    <m:sty m:val="i"/>
                  </m:rPr>
                  <m:t>k</m:t>
                </m:r>
              </m:e>
            </m:d>
          </m:sub>
        </m:sSub>
        <m:d>
          <m:dPr>
            <m:begChr m:val="("/>
            <m:endChr m:val=")"/>
            <m:ctrlPr>
              <w:rPr>
                <w:rFonts w:ascii="Cambria Math" w:hAnsi="Cambria Math"/>
              </w:rPr>
            </m:ctrlPr>
          </m:dPr>
          <m:e>
            <m:sSup>
              <m:sSupPr/>
              <m:e>
                <m:r>
                  <m:rPr>
                    <m:sty m:val="i"/>
                  </m:rPr>
                  <m:t>T</m:t>
                </m:r>
              </m:e>
              <m:sup>
                <m:r>
                  <m:rPr>
                    <m:sty m:val="p"/>
                  </m:rPr>
                  <m:t>∗</m:t>
                </m:r>
              </m:sup>
            </m:sSup>
            <m:r>
              <m:rPr>
                <m:sty m:val="p"/>
              </m:rPr>
              <m:t>=</m:t>
            </m:r>
            <m:r>
              <m:rPr>
                <m:sty m:val="i"/>
              </m:rPr>
              <m:t>j</m:t>
            </m:r>
          </m:e>
        </m:d>
        <m:r>
          <m:rPr>
            <m:sty m:val="p"/>
          </m:rPr>
          <m:t>=</m:t>
        </m:r>
        <m:r>
          <m:rPr>
            <m:sty m:val="p"/>
          </m:rPr>
          <m:t>1</m:t>
        </m:r>
        <m:r>
          <m:rPr>
            <m:sty m:val="p"/>
          </m:rPr>
          <m:t>/</m:t>
        </m:r>
        <m:r>
          <m:rPr>
            <m:sty m:val="i"/>
          </m:rPr>
          <m:t>k</m:t>
        </m:r>
      </m:oMath>
      <w:r>
        <w:rPr/>
        <w:t xml:space="preserve"> si </w:t>
      </w:r>
      <m:oMath>
        <m:r>
          <m:rPr>
            <m:sty m:val="i"/>
          </m:rPr>
          <m:t>j</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et </w:t>
      </w:r>
      <m:oMath>
        <m:sSub>
          <m:sSubPr/>
          <m:e>
            <m:r>
              <m:rPr>
                <m:sty m:val="i"/>
              </m:rPr>
              <m:t>P</m:t>
            </m:r>
          </m:e>
          <m:sub>
            <m:d>
              <m:dPr>
                <m:begChr m:val="["/>
                <m:endChr m:val="]"/>
                <m:ctrlPr>
                  <w:rPr>
                    <w:rFonts w:ascii="Cambria Math" w:hAnsi="Cambria Math"/>
                  </w:rPr>
                </m:ctrlPr>
              </m:dPr>
              <m:e>
                <m:sSup>
                  <m:sSupPr/>
                  <m:e>
                    <m:r>
                      <m:rPr>
                        <m:sty m:val="i"/>
                      </m:rPr>
                      <m:t>X</m:t>
                    </m:r>
                  </m:e>
                  <m:sup>
                    <m:r>
                      <m:rPr>
                        <m:sty m:val="p"/>
                      </m:rPr>
                      <m:t>∗</m:t>
                    </m:r>
                  </m:sup>
                </m:sSup>
                <m:r>
                  <m:rPr>
                    <m:sty m:val="p"/>
                  </m:rPr>
                  <m:t>=</m:t>
                </m:r>
                <m:r>
                  <m:rPr>
                    <m:sty m:val="i"/>
                  </m:rPr>
                  <m:t>k</m:t>
                </m:r>
              </m:e>
            </m:d>
          </m:sub>
        </m:sSub>
        <m:d>
          <m:dPr>
            <m:begChr m:val="("/>
            <m:endChr m:val=")"/>
            <m:ctrlPr>
              <w:rPr>
                <w:rFonts w:ascii="Cambria Math" w:hAnsi="Cambria Math"/>
              </w:rPr>
            </m:ctrlPr>
          </m:dPr>
          <m:e>
            <m:sSup>
              <m:sSupPr/>
              <m:e>
                <m:r>
                  <m:rPr>
                    <m:sty m:val="i"/>
                  </m:rPr>
                  <m:t>T</m:t>
                </m:r>
              </m:e>
              <m:sup>
                <m:r>
                  <m:rPr>
                    <m:sty m:val="p"/>
                  </m:rPr>
                  <m:t>∗</m:t>
                </m:r>
              </m:sup>
            </m:sSup>
            <m:r>
              <m:rPr>
                <m:sty m:val="p"/>
              </m:rPr>
              <m:t>=</m:t>
            </m:r>
            <m:r>
              <m:rPr>
                <m:sty m:val="i"/>
              </m:rPr>
              <m:t>j</m:t>
            </m:r>
          </m:e>
        </m:d>
        <m:r>
          <m:rPr>
            <m:sty m:val="p"/>
          </m:rPr>
          <m:t>=</m:t>
        </m:r>
        <m:r>
          <m:rPr>
            <m:sty m:val="p"/>
          </m:rPr>
          <m:t>0</m:t>
        </m:r>
      </m:oMath>
      <w:r>
        <w:rPr/>
        <w:t xml:space="preserve"> si </w:t>
      </w:r>
      <m:oMath>
        <m:r>
          <m:rPr>
            <m:sty m:val="i"/>
          </m:rPr>
          <m:t>j</m:t>
        </m:r>
        <m:r>
          <m:rPr>
            <m:sty m:val="p"/>
          </m:rPr>
          <m:t>&gt;</m:t>
        </m:r>
        <m:r>
          <m:rPr>
            <m:sty m:val="i"/>
          </m:rPr>
          <m:t>k</m:t>
        </m:r>
      </m:oMath>
      <w:r>
        <w:rPr/>
        <w:t xml:space="preserve">.</w:t>
      </w:r>
      <w:r>
        <w:rPr/>
        <w:br w:type="textWrapping"/>
      </w:r>
      <w:r>
        <w:rPr/>
        <w:t xml:space="preserve">i) Montrer que 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j</m:t>
        </m:r>
        <m:sSub>
          <m:sSubPr/>
          <m:e>
            <m:r>
              <m:rPr>
                <m:sty m:val="i"/>
              </m:rPr>
              <m:t>P</m:t>
            </m:r>
          </m:e>
          <m:sub>
            <m:d>
              <m:dPr>
                <m:begChr m:val="["/>
                <m:endChr m:val="]"/>
                <m:ctrlPr>
                  <w:rPr>
                    <w:rFonts w:ascii="Cambria Math" w:hAnsi="Cambria Math"/>
                  </w:rPr>
                </m:ctrlPr>
              </m:dPr>
              <m:e>
                <m:sSup>
                  <m:sSupPr/>
                  <m:e>
                    <m:r>
                      <m:rPr>
                        <m:sty m:val="i"/>
                      </m:rPr>
                      <m:t>X</m:t>
                    </m:r>
                  </m:e>
                  <m:sup>
                    <m:r>
                      <m:rPr>
                        <m:sty m:val="p"/>
                      </m:rPr>
                      <m:t>∗</m:t>
                    </m:r>
                  </m:sup>
                </m:sSup>
                <m:r>
                  <m:rPr>
                    <m:sty m:val="p"/>
                  </m:rPr>
                  <m:t>=</m:t>
                </m:r>
                <m:r>
                  <m:rPr>
                    <m:sty m:val="i"/>
                  </m:rPr>
                  <m:t>k</m:t>
                </m:r>
              </m:e>
            </m:d>
          </m:sub>
        </m:sSub>
        <m:d>
          <m:dPr>
            <m:begChr m:val="("/>
            <m:endChr m:val=")"/>
            <m:ctrlPr>
              <w:rPr>
                <w:rFonts w:ascii="Cambria Math" w:hAnsi="Cambria Math"/>
              </w:rPr>
            </m:ctrlPr>
          </m:dPr>
          <m:e>
            <m:sSup>
              <m:sSupPr/>
              <m:e>
                <m:r>
                  <m:rPr>
                    <m:sty m:val="i"/>
                  </m:rPr>
                  <m:t>T</m:t>
                </m:r>
              </m:e>
              <m:sup>
                <m:r>
                  <m:rPr>
                    <m:sty m:val="p"/>
                  </m:rPr>
                  <m:t>∗</m:t>
                </m:r>
              </m:sup>
            </m:sSup>
            <m:r>
              <m:rPr>
                <m:sty m:val="p"/>
              </m:rPr>
              <m:t>=</m:t>
            </m:r>
            <m:r>
              <m:rPr>
                <m:sty m:val="i"/>
              </m:rPr>
              <m:t>j</m:t>
            </m:r>
          </m:e>
        </m:d>
        <m:r>
          <m:rPr>
            <m:sty m:val="p"/>
          </m:rPr>
          <m:t>=</m:t>
        </m:r>
        <m:r>
          <m:rPr>
            <m:sty m:val="p"/>
          </m:rPr>
          <m:t>(</m:t>
        </m:r>
        <m:r>
          <m:rPr>
            <m:sty m:val="i"/>
          </m:rPr>
          <m:t>k</m:t>
        </m:r>
        <m:r>
          <m:rPr>
            <m:sty m:val="p"/>
          </m:rPr>
          <m:t>+</m:t>
        </m:r>
        <m:r>
          <m:rPr>
            <m:sty m:val="p"/>
          </m:rPr>
          <m:t>1</m:t>
        </m:r>
        <m:r>
          <m:rPr>
            <m:sty m:val="p"/>
          </m:rPr>
          <m:t>)</m:t>
        </m:r>
        <m:r>
          <m:rPr>
            <m:sty m:val="p"/>
          </m:rPr>
          <m:t>/</m:t>
        </m:r>
        <m:r>
          <m:rPr>
            <m:sty m:val="p"/>
          </m:rPr>
          <m:t>2</m:t>
        </m:r>
      </m:oMath>
      <w:r>
        <w:rPr/>
        <w:t xml:space="preserve">.</w:t>
      </w:r>
      <w:r>
        <w:rPr/>
        <w:br w:type="textWrapping"/>
      </w:r>
      <w:r>
        <w:rPr/>
        <w:t xml:space="preserve">ii) Montrer que </w:t>
      </w:r>
      <m:oMath>
        <m:r>
          <m:rPr>
            <m:sty m:val="i"/>
          </m:rPr>
          <m:t>E</m:t>
        </m:r>
        <m:d>
          <m:dPr>
            <m:begChr m:val="("/>
            <m:endChr m:val=")"/>
            <m:ctrlPr>
              <w:rPr>
                <w:rFonts w:ascii="Cambria Math" w:hAnsi="Cambria Math"/>
              </w:rPr>
            </m:ctrlPr>
          </m:dPr>
          <m:e>
            <m:sSup>
              <m:sSupPr/>
              <m:e>
                <m:r>
                  <m:rPr>
                    <m:sty m:val="i"/>
                  </m:rPr>
                  <m:t>T</m:t>
                </m:r>
              </m:e>
              <m:sup>
                <m:r>
                  <m:rPr>
                    <m:sty m:val="p"/>
                  </m:rPr>
                  <m:t>∗</m:t>
                </m:r>
              </m:sup>
            </m:sSup>
          </m:e>
        </m:d>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j</m:t>
        </m:r>
        <m:r>
          <m:rPr>
            <m:sty m:val="i"/>
          </m:rPr>
          <m:t>P</m:t>
        </m:r>
        <m:d>
          <m:dPr>
            <m:begChr m:val="("/>
            <m:endChr m:val=")"/>
            <m:ctrlPr>
              <w:rPr>
                <w:rFonts w:ascii="Cambria Math" w:hAnsi="Cambria Math"/>
              </w:rPr>
            </m:ctrlPr>
          </m:dPr>
          <m:e>
            <m:sSup>
              <m:sSupPr/>
              <m:e>
                <m:r>
                  <m:rPr>
                    <m:sty m:val="i"/>
                  </m:rPr>
                  <m:t>X</m:t>
                </m:r>
              </m:e>
              <m:sup>
                <m:r>
                  <m:rPr>
                    <m:sty m:val="p"/>
                  </m:rPr>
                  <m:t>∗</m:t>
                </m:r>
              </m:sup>
            </m:sSup>
            <m:r>
              <m:rPr>
                <m:sty m:val="p"/>
              </m:rPr>
              <m:t>=</m:t>
            </m:r>
            <m:r>
              <m:rPr>
                <m:sty m:val="i"/>
              </m:rPr>
              <m:t>k</m:t>
            </m:r>
          </m:e>
        </m:d>
        <m:sSub>
          <m:sSubPr/>
          <m:e>
            <m:r>
              <m:rPr>
                <m:sty m:val="i"/>
              </m:rPr>
              <m:t>P</m:t>
            </m:r>
          </m:e>
          <m:sub>
            <m:d>
              <m:dPr>
                <m:begChr m:val="["/>
                <m:endChr m:val="]"/>
                <m:ctrlPr>
                  <w:rPr>
                    <w:rFonts w:ascii="Cambria Math" w:hAnsi="Cambria Math"/>
                  </w:rPr>
                </m:ctrlPr>
              </m:dPr>
              <m:e>
                <m:sSup>
                  <m:sSupPr/>
                  <m:e>
                    <m:r>
                      <m:rPr>
                        <m:sty m:val="i"/>
                      </m:rPr>
                      <m:t>X</m:t>
                    </m:r>
                  </m:e>
                  <m:sup>
                    <m:r>
                      <m:rPr>
                        <m:sty m:val="p"/>
                      </m:rPr>
                      <m:t>∗</m:t>
                    </m:r>
                  </m:sup>
                </m:sSup>
                <m:r>
                  <m:rPr>
                    <m:sty m:val="p"/>
                  </m:rPr>
                  <m:t>=</m:t>
                </m:r>
                <m:r>
                  <m:rPr>
                    <m:sty m:val="i"/>
                  </m:rPr>
                  <m:t>k</m:t>
                </m:r>
              </m:e>
            </m:d>
          </m:sub>
        </m:sSub>
        <m:d>
          <m:dPr>
            <m:begChr m:val="("/>
            <m:endChr m:val=")"/>
            <m:ctrlPr>
              <w:rPr>
                <w:rFonts w:ascii="Cambria Math" w:hAnsi="Cambria Math"/>
              </w:rPr>
            </m:ctrlPr>
          </m:dPr>
          <m:e>
            <m:sSup>
              <m:sSupPr/>
              <m:e>
                <m:r>
                  <m:rPr>
                    <m:sty m:val="i"/>
                  </m:rPr>
                  <m:t>T</m:t>
                </m:r>
              </m:e>
              <m:sup>
                <m:r>
                  <m:rPr>
                    <m:sty m:val="p"/>
                  </m:rPr>
                  <m:t>∗</m:t>
                </m:r>
              </m:sup>
            </m:sSup>
            <m:r>
              <m:rPr>
                <m:sty m:val="p"/>
              </m:rPr>
              <m:t>=</m:t>
            </m:r>
            <m:r>
              <m:rPr>
                <m:sty m:val="i"/>
              </m:rPr>
              <m:t>j</m:t>
            </m:r>
          </m:e>
        </m:d>
      </m:oMath>
      <w:r>
        <w:rPr/>
        <w:t xml:space="preserve">.</w:t>
      </w:r>
      <w:r>
        <w:rPr/>
        <w:br w:type="textWrapping"/>
      </w:r>
      <w:r>
        <w:rPr/>
        <w:t xml:space="preserve">iii) Montrer que </w:t>
      </w:r>
      <m:oMath>
        <m:r>
          <m:rPr>
            <m:sty m:val="i"/>
          </m:rPr>
          <m:t>E</m:t>
        </m:r>
        <m:d>
          <m:dPr>
            <m:begChr m:val="("/>
            <m:endChr m:val=")"/>
            <m:ctrlPr>
              <w:rPr>
                <w:rFonts w:ascii="Cambria Math" w:hAnsi="Cambria Math"/>
              </w:rPr>
            </m:ctrlPr>
          </m:dPr>
          <m:e>
            <m:sSup>
              <m:sSupPr/>
              <m:e>
                <m:r>
                  <m:rPr>
                    <m:sty m:val="i"/>
                  </m:rPr>
                  <m:t>T</m:t>
                </m:r>
              </m:e>
              <m:sup>
                <m:r>
                  <m:rPr>
                    <m:sty m:val="p"/>
                  </m:rPr>
                  <m:t>∗</m:t>
                </m:r>
              </m:sup>
            </m:sSup>
          </m:e>
        </m:d>
        <m:r>
          <m:rPr>
            <m:sty m:val="p"/>
          </m:rPr>
          <m:t>=</m:t>
        </m:r>
        <m:f>
          <m:fPr>
            <m:ctrlPr>
              <w:rPr>
                <w:rFonts w:ascii="Cambria Math" w:hAnsi="Cambria Math"/>
              </w:rPr>
            </m:ctrlPr>
          </m:fPr>
          <m:num>
            <m:r>
              <m:rPr>
                <m:sty m:val="i"/>
              </m:rPr>
              <m:t>E</m:t>
            </m:r>
            <m:d>
              <m:dPr>
                <m:begChr m:val="("/>
                <m:endChr m:val=")"/>
                <m:ctrlPr>
                  <w:rPr>
                    <w:rFonts w:ascii="Cambria Math" w:hAnsi="Cambria Math"/>
                  </w:rPr>
                </m:ctrlPr>
              </m:dPr>
              <m:e>
                <m:sSup>
                  <m:sSupPr/>
                  <m:e>
                    <m:r>
                      <m:rPr>
                        <m:sty m:val="i"/>
                      </m:rPr>
                      <m:t>X</m:t>
                    </m:r>
                  </m:e>
                  <m:sup>
                    <m:r>
                      <m:rPr>
                        <m:sty m:val="p"/>
                      </m:rPr>
                      <m:t>∗</m:t>
                    </m:r>
                  </m:sup>
                </m:sSup>
                <m:r>
                  <m:rPr>
                    <m:sty m:val="p"/>
                  </m:rPr>
                  <m:t>+</m:t>
                </m:r>
                <m:r>
                  <m:rPr>
                    <m:sty m:val="p"/>
                  </m:rPr>
                  <m:t>1</m:t>
                </m:r>
              </m:e>
            </m:d>
          </m:num>
          <m:den>
            <m:r>
              <m:rPr>
                <m:sty m:val="p"/>
              </m:rPr>
              <m:t>2</m:t>
            </m:r>
          </m:den>
        </m:f>
      </m:oMath>
      <w:r>
        <w:rPr/>
        <w:t xml:space="preserve">.</w:t>
      </w:r>
      <w:r>
        <w:rPr/>
        <w:br w:type="textWrapping"/>
      </w:r>
      <w:r>
        <w:rPr>
          <w:rFonts w:eastAsia="Georgia" w:cs="Georgia" w:ascii="Georgia" w:hAnsi="Georgia"/>
        </w:rPr>
        <w:t xml:space="preserve">iv) En déduire qu'on a </w:t>
      </w:r>
      <m:oMath>
        <m:r>
          <m:rPr>
            <m:sty m:val="i"/>
          </m:rPr>
          <m:t>E</m:t>
        </m:r>
        <m:d>
          <m:dPr>
            <m:begChr m:val="("/>
            <m:endChr m:val=")"/>
            <m:ctrlPr>
              <w:rPr>
                <w:rFonts w:ascii="Cambria Math" w:hAnsi="Cambria Math"/>
              </w:rPr>
            </m:ctrlPr>
          </m:dPr>
          <m:e>
            <m:sSup>
              <m:sSupPr/>
              <m:e>
                <m:r>
                  <m:rPr>
                    <m:sty m:val="i"/>
                  </m:rPr>
                  <m:t>T</m:t>
                </m:r>
              </m:e>
              <m:sup>
                <m:r>
                  <m:rPr>
                    <m:sty m:val="p"/>
                  </m:rPr>
                  <m:t>∗</m:t>
                </m:r>
              </m:sup>
            </m:sSup>
          </m:e>
        </m:d>
        <m:r>
          <m:rPr>
            <m:sty m:val="p"/>
          </m:rPr>
          <m:t>≥</m:t>
        </m:r>
        <m:r>
          <m:rPr>
            <m:sty m:val="i"/>
          </m:rPr>
          <m:t>E</m:t>
        </m:r>
        <m:r>
          <m:rPr>
            <m:sty m:val="p"/>
          </m:rPr>
          <m:t>(</m:t>
        </m:r>
        <m:r>
          <m:rPr>
            <m:sty m:val="i"/>
          </m:rPr>
          <m:t>T</m:t>
        </m:r>
        <m:r>
          <m:rPr>
            <m:sty m:val="p"/>
          </m:rPr>
          <m:t>)</m:t>
        </m:r>
      </m:oMath>
      <w:r>
        <w:rPr/>
        <w:t xml:space="preserve">.</w:t>
      </w:r>
    </w:p>
    <w:p>
      <w:pPr>
        <w:spacing w:line="271" w:before="330" w:lineRule="auto"/>
      </w:pPr>
      <w:bookmarkStart w:id="3" w:name="deuxième_partie_biais_par_la_tail_cb642c"/>
      <w:r>
        <w:rPr>
          <w:rFonts w:eastAsia="Georgia" w:cs="Georgia" w:ascii="Georgia" w:hAnsi="Georgia"/>
          <w:b/>
          <w:sz w:val="42"/>
        </w:rPr>
        <w:t xml:space="preserve">Deuxième partie : Biais par la taille, propriétés</w:t>
      </w:r>
      <w:bookmarkEnd w:id="3"/>
    </w:p>
    <w:p>
      <w:pPr>
        <w:spacing w:after="220" w:lineRule="auto"/>
      </w:pPr>
      <w:r>
        <w:rPr>
          <w:rFonts w:eastAsia="Georgia" w:cs="Georgia" w:ascii="Georgia" w:hAnsi="Georgia"/>
        </w:rPr>
        <w:t xml:space="preserve">Dans cette partie, on démontre de nombreuses propriétés des variables aléatoires biaisées par la taille.</w:t>
      </w:r>
      <w:r>
        <w:rPr/>
        <w:br w:type="textWrapping"/>
      </w:r>
      <w:r>
        <w:rPr>
          <w:rFonts w:eastAsia="Georgia" w:cs="Georgia" w:ascii="Georgia" w:hAnsi="Georgia"/>
        </w:rPr>
        <w:t xml:space="preserve">5) Biais par la taille : le cas de variables à densité. Soit </w:t>
      </w:r>
      <m:oMath>
        <m:r>
          <m:rPr>
            <m:sty m:val="i"/>
          </m:rPr>
          <m:t>X</m:t>
        </m:r>
      </m:oMath>
      <w:r>
        <w:rPr>
          <w:rFonts w:eastAsia="Georgia" w:cs="Georgia" w:ascii="Georgia" w:hAnsi="Georgia"/>
        </w:rPr>
        <w:t xml:space="preserve"> une variable aléatoire positive de densité </w:t>
      </w:r>
      <m:oMath>
        <m:r>
          <m:rPr>
            <m:sty m:val="i"/>
          </m:rPr>
          <m:t>f</m:t>
        </m:r>
      </m:oMath>
      <w:r>
        <w:rPr>
          <w:rFonts w:eastAsia="Georgia" w:cs="Georgia" w:ascii="Georgia" w:hAnsi="Georgia"/>
        </w:rPr>
        <w:t xml:space="preserve"> et admettant une espérance </w:t>
      </w:r>
      <m:oMath>
        <m:r>
          <m:rPr>
            <m:sty m:val="i"/>
          </m:rPr>
          <m:t>E</m:t>
        </m:r>
        <m:r>
          <m:rPr>
            <m:sty m:val="p"/>
          </m:rPr>
          <m:t>(</m:t>
        </m:r>
        <m:r>
          <m:rPr>
            <m:sty m:val="i"/>
          </m:rPr>
          <m:t>X</m:t>
        </m:r>
        <m:r>
          <m:rPr>
            <m:sty m:val="p"/>
          </m:rPr>
          <m:t>)</m:t>
        </m:r>
      </m:oMath>
      <w:r>
        <w:rPr/>
        <w:t xml:space="preserve"> strictement positive (donc </w:t>
      </w:r>
      <m:oMath>
        <m:r>
          <m:rPr>
            <m:sty m:val="i"/>
          </m:rPr>
          <m:t>f</m:t>
        </m:r>
        <m:r>
          <m:rPr>
            <m:sty m:val="p"/>
          </m:rPr>
          <m:t>(</m:t>
        </m:r>
        <m:r>
          <m:rPr>
            <m:sty m:val="i"/>
          </m:rPr>
          <m:t>x</m:t>
        </m:r>
        <m:r>
          <m:rPr>
            <m:sty m:val="p"/>
          </m:rPr>
          <m:t>)</m:t>
        </m:r>
        <m:r>
          <m:rPr>
            <m:sty m:val="p"/>
          </m:rPr>
          <m:t>=</m:t>
        </m:r>
        <m:r>
          <m:rPr>
            <m:sty m:val="p"/>
          </m:rPr>
          <m:t>0</m:t>
        </m:r>
      </m:oMath>
      <w:r>
        <w:rPr/>
        <w:t xml:space="preserve"> pour tout </w:t>
      </w:r>
      <m:oMath>
        <m:r>
          <m:rPr>
            <m:sty m:val="i"/>
          </m:rPr>
          <m:t>x</m:t>
        </m:r>
      </m:oMath>
      <w:r>
        <w:rPr>
          <w:rFonts w:eastAsia="Georgia" w:cs="Georgia" w:ascii="Georgia" w:hAnsi="Georgia"/>
        </w:rPr>
        <w:t xml:space="preserve"> strictement négatif).</w:t>
      </w:r>
      <w:r>
        <w:rPr/>
        <w:br w:type="textWrapping"/>
      </w:r>
      <w:r>
        <w:rPr>
          <w:rFonts w:eastAsia="Georgia" w:cs="Georgia" w:ascii="Georgia" w:hAnsi="Georgia"/>
        </w:rPr>
        <w:t xml:space="preserve">On définit la fonction </w:t>
      </w:r>
      <m:oMath>
        <m:r>
          <m:rPr>
            <m:sty m:val="i"/>
          </m:rPr>
          <m:t>g</m:t>
        </m:r>
      </m:oMath>
      <w:r>
        <w:rPr/>
        <w:t xml:space="preserve"> par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i"/>
              </m:rPr>
              <m:t>E</m:t>
            </m:r>
            <m:r>
              <m:rPr>
                <m:sty m:val="p"/>
              </m:rPr>
              <m:t>(</m:t>
            </m:r>
            <m:r>
              <m:rPr>
                <m:sty m:val="i"/>
              </m:rPr>
              <m:t>X</m:t>
            </m:r>
            <m:r>
              <m:rPr>
                <m:sty m:val="p"/>
              </m:rPr>
              <m:t>)</m:t>
            </m:r>
          </m:den>
        </m:f>
        <m:r>
          <m:rPr>
            <m:sty m:val="i"/>
          </m:rPr>
          <m:t>f</m:t>
        </m:r>
        <m:r>
          <m:rPr>
            <m:sty m:val="p"/>
          </m:rPr>
          <m:t>(</m:t>
        </m:r>
        <m:r>
          <m:rPr>
            <m:sty m:val="i"/>
          </m:rPr>
          <m:t>x</m:t>
        </m:r>
        <m:r>
          <m:rPr>
            <m:sty m:val="p"/>
          </m:rPr>
          <m:t>)</m:t>
        </m:r>
      </m:oMath>
      <w:r>
        <w:rPr/>
        <w:t xml:space="preserve"> pour tout </w:t>
      </w:r>
      <m:oMath>
        <m:r>
          <m:rPr>
            <m:sty m:val="i"/>
          </m:rPr>
          <m:t>x</m:t>
        </m:r>
      </m:oMath>
      <w:r>
        <w:rPr>
          <w:rFonts w:eastAsia="Georgia" w:cs="Georgia" w:ascii="Georgia" w:hAnsi="Georgia"/>
        </w:rPr>
        <w:t xml:space="preserve"> réel.</w:t>
      </w:r>
      <w:r>
        <w:rPr/>
        <w:br w:type="textWrapping"/>
      </w:r>
      <w:r>
        <w:rPr/>
        <w:t xml:space="preserve">(a) Montrer que </w:t>
      </w:r>
      <m:oMath>
        <m:r>
          <m:rPr>
            <m:sty m:val="i"/>
          </m:rPr>
          <m:t>g</m:t>
        </m:r>
      </m:oMath>
      <w:r>
        <w:rPr>
          <w:rFonts w:eastAsia="Georgia" w:cs="Georgia" w:ascii="Georgia" w:hAnsi="Georgia"/>
        </w:rPr>
        <w:t xml:space="preserve"> définit une densité d'une variable aléatoire positive.</w:t>
      </w:r>
    </w:p>
    <w:p>
      <w:pPr>
        <w:spacing w:after="220" w:lineRule="auto"/>
      </w:pPr>
      <w:r>
        <w:rPr>
          <w:rFonts w:eastAsia="Georgia" w:cs="Georgia" w:ascii="Georgia" w:hAnsi="Georgia"/>
        </w:rPr>
        <w:t xml:space="preserve">Soit une variable aléatoire </w:t>
      </w:r>
      <m:oMath>
        <m:sSup>
          <m:sSupPr/>
          <m:e>
            <m:r>
              <m:rPr>
                <m:sty m:val="i"/>
              </m:rPr>
              <m:t>X</m:t>
            </m:r>
          </m:e>
          <m:sup>
            <m:r>
              <m:rPr>
                <m:sty m:val="p"/>
              </m:rPr>
              <m:t>∗</m:t>
            </m:r>
          </m:sup>
        </m:sSup>
      </m:oMath>
      <w:r>
        <w:rPr>
          <w:rFonts w:eastAsia="Georgia" w:cs="Georgia" w:ascii="Georgia" w:hAnsi="Georgia"/>
        </w:rPr>
        <w:t xml:space="preserve"> dont la densité est </w:t>
      </w:r>
      <m:oMath>
        <m:r>
          <m:rPr>
            <m:sty m:val="i"/>
          </m:rPr>
          <m:t>g</m:t>
        </m:r>
      </m:oMath>
      <w:r>
        <w:rPr/>
        <w:t xml:space="preserve">. On dit que </w:t>
      </w:r>
      <m:oMath>
        <m:sSup>
          <m:sSupPr/>
          <m:e>
            <m:r>
              <m:rPr>
                <m:sty m:val="i"/>
              </m:rPr>
              <m:t>X</m:t>
            </m:r>
          </m:e>
          <m:sup>
            <m:r>
              <m:rPr>
                <m:sty m:val="p"/>
              </m:rPr>
              <m:t>∗</m:t>
            </m:r>
          </m:sup>
        </m:sSup>
      </m:oMath>
      <w:r>
        <w:rPr/>
        <w:t xml:space="preserve"> suit la loi de </w:t>
      </w:r>
      <m:oMath>
        <m:r>
          <m:rPr>
            <m:sty m:val="i"/>
          </m:rPr>
          <m:t>X</m:t>
        </m:r>
      </m:oMath>
      <w:r>
        <w:rPr>
          <w:rFonts w:eastAsia="Georgia" w:cs="Georgia" w:ascii="Georgia" w:hAnsi="Georgia"/>
        </w:rPr>
        <w:t xml:space="preserve"> biaisée par la taille.</w:t>
      </w:r>
      <w:r>
        <w:rPr/>
        <w:br w:type="textWrapping"/>
      </w:r>
      <w:r>
        <w:rPr/>
        <w:t xml:space="preserve">(b) Soit </w:t>
      </w:r>
      <m:oMath>
        <m:r>
          <m:rPr>
            <m:sty m:val="i"/>
          </m:rPr>
          <m:t>a</m:t>
        </m:r>
      </m:oMath>
      <w:r>
        <w:rPr>
          <w:rFonts w:eastAsia="Georgia" w:cs="Georgia" w:ascii="Georgia" w:hAnsi="Georgia"/>
        </w:rPr>
        <w:t xml:space="preserve"> un réel strictement positif.</w:t>
      </w:r>
      <w:r>
        <w:rPr/>
        <w:br w:type="textWrapping"/>
      </w:r>
      <w:r>
        <w:rPr>
          <w:rFonts w:eastAsia="Georgia" w:cs="Georgia" w:ascii="Georgia" w:hAnsi="Georgia"/>
        </w:rPr>
        <w:t xml:space="preserve">i) Montrer que la variable aléatoire </w:t>
      </w:r>
      <m:oMath>
        <m:r>
          <m:rPr>
            <m:sty m:val="i"/>
          </m:rPr>
          <m:t>a</m:t>
        </m:r>
        <m:r>
          <m:rPr>
            <m:sty m:val="i"/>
          </m:rPr>
          <m:t>X</m:t>
        </m:r>
      </m:oMath>
      <w:r>
        <w:rPr>
          <w:rFonts w:eastAsia="Georgia" w:cs="Georgia" w:ascii="Georgia" w:hAnsi="Georgia"/>
        </w:rPr>
        <w:t xml:space="preserve"> possède pour densité </w:t>
      </w:r>
      <m:oMath>
        <m:r>
          <m:rPr>
            <m:sty m:val="i"/>
          </m:rPr>
          <m:t>x</m:t>
        </m:r>
        <m:r>
          <m:rPr>
            <m:sty m:val="p"/>
          </m:rPr>
          <m:t>↦</m:t>
        </m:r>
        <m:f>
          <m:fPr>
            <m:ctrlPr>
              <w:rPr>
                <w:rFonts w:ascii="Cambria Math" w:hAnsi="Cambria Math"/>
              </w:rPr>
            </m:ctrlPr>
          </m:fPr>
          <m:num>
            <m:r>
              <m:rPr>
                <m:sty m:val="p"/>
              </m:rPr>
              <m:t>1</m:t>
            </m:r>
          </m:num>
          <m:den>
            <m:r>
              <m:rPr>
                <m:sty m:val="i"/>
              </m:rPr>
              <m:t>a</m:t>
            </m:r>
          </m:den>
        </m:f>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e>
        </m:d>
      </m:oMath>
      <w:r>
        <w:rPr/>
        <w:t xml:space="preserve">.</w:t>
      </w:r>
      <w:r>
        <w:rPr/>
        <w:br w:type="textWrapping"/>
      </w:r>
      <w:r>
        <w:rPr>
          <w:rFonts w:eastAsia="Georgia" w:cs="Georgia" w:ascii="Georgia" w:hAnsi="Georgia"/>
        </w:rPr>
        <w:t xml:space="preserve">ii) En déduire que </w:t>
      </w:r>
      <m:oMath>
        <m:r>
          <m:rPr>
            <m:sty m:val="p"/>
          </m:rPr>
          <m:t>(</m:t>
        </m:r>
        <m:r>
          <m:rPr>
            <m:sty m:val="i"/>
          </m:rPr>
          <m:t>a</m:t>
        </m:r>
        <m:r>
          <m:rPr>
            <m:sty m:val="i"/>
          </m:rPr>
          <m:t>X</m:t>
        </m:r>
        <m:sSup>
          <m:sSupPr/>
          <m:e>
            <m:r>
              <m:rPr>
                <m:sty m:val="p"/>
              </m:rPr>
              <m:t>)</m:t>
            </m:r>
          </m:e>
          <m:sup>
            <m:r>
              <m:rPr>
                <m:sty m:val="p"/>
              </m:rPr>
              <m:t>∗</m:t>
            </m:r>
          </m:sup>
        </m:sSup>
      </m:oMath>
      <w:r>
        <w:rPr/>
        <w:t xml:space="preserve"> et </w:t>
      </w:r>
      <m:oMath>
        <m:r>
          <m:rPr>
            <m:sty m:val="i"/>
          </m:rPr>
          <m:t>a</m:t>
        </m:r>
        <m:r>
          <m:rPr>
            <m:sty m:val="p"/>
          </m:rPr>
          <m:t>×</m:t>
        </m:r>
        <m:sSup>
          <m:sSupPr/>
          <m:e>
            <m:r>
              <m:rPr>
                <m:sty m:val="i"/>
              </m:rPr>
              <m:t>X</m:t>
            </m:r>
          </m:e>
          <m:sup>
            <m:r>
              <m:rPr>
                <m:sty m:val="p"/>
              </m:rPr>
              <m:t>∗</m:t>
            </m:r>
          </m:sup>
        </m:sSup>
      </m:oMath>
      <w:r>
        <w:rPr>
          <w:rFonts w:eastAsia="Georgia" w:cs="Georgia" w:ascii="Georgia" w:hAnsi="Georgia"/>
        </w:rPr>
        <w:t xml:space="preserve"> possèdent la même loi.</w:t>
      </w:r>
      <w:r>
        <w:rPr/>
        <w:br w:type="textWrapping"/>
      </w:r>
      <w:r>
        <w:rPr>
          <w:rFonts w:eastAsia="Georgia" w:cs="Georgia" w:ascii="Georgia" w:hAnsi="Georgia"/>
        </w:rPr>
        <w:t xml:space="preserve">(c) Une propriété importante. Soit </w:t>
      </w:r>
      <m:oMath>
        <m:r>
          <m:rPr>
            <m:sty m:val="i"/>
          </m:rPr>
          <m:t>h</m:t>
        </m:r>
        <m:r>
          <m:rPr>
            <m:sty m:val="p"/>
          </m:rPr>
          <m:t>:</m:t>
        </m:r>
        <m:r>
          <m:rPr>
            <m:sty m:val="p"/>
          </m:rPr>
          <m:t>[</m:t>
        </m:r>
        <m:r>
          <m:rPr>
            <m:sty m:val="p"/>
          </m:rPr>
          <m:t>0</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une fonction bornée et continue sauf éventuellement en un nombre fini de points. Montrer que </w:t>
      </w:r>
      <m:oMath>
        <m:r>
          <m:rPr>
            <m:sty m:val="i"/>
          </m:rPr>
          <m:t>E</m:t>
        </m:r>
        <m:r>
          <m:rPr>
            <m:sty m:val="p"/>
          </m:rPr>
          <m:t>(</m:t>
        </m:r>
        <m:r>
          <m:rPr>
            <m:sty m:val="i"/>
          </m:rPr>
          <m:t>X</m:t>
        </m:r>
        <m:r>
          <m:rPr>
            <m:sty m:val="i"/>
          </m:rPr>
          <m:t>h</m:t>
        </m:r>
        <m:r>
          <m:rPr>
            <m:sty m:val="p"/>
          </m:rPr>
          <m:t>(</m:t>
        </m:r>
        <m:r>
          <m:rPr>
            <m:sty m:val="i"/>
          </m:rPr>
          <m:t>X</m:t>
        </m:r>
        <m:r>
          <m:rPr>
            <m:sty m:val="p"/>
          </m:rPr>
          <m:t>)</m:t>
        </m:r>
        <m:r>
          <m:rPr>
            <m:sty m:val="p"/>
          </m:rPr>
          <m:t>)</m:t>
        </m:r>
      </m:oMath>
      <w:r>
        <w:rPr>
          <w:rFonts w:eastAsia="Georgia" w:cs="Georgia" w:ascii="Georgia" w:hAnsi="Georgia"/>
        </w:rPr>
        <w:t xml:space="preserve"> est bien défini et que</w:t>
      </w:r>
    </w:p>
    <w:p>
      <w:pPr>
        <w:spacing w:after="220" w:lineRule="auto"/>
      </w:pPr>
      <m:oMathPara>
        <m:oMath>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p>
                    <m:sSupPr/>
                    <m:e>
                      <m:r>
                        <m:rPr>
                          <m:sty m:val="i"/>
                        </m:rPr>
                        <m:t>X</m:t>
                      </m:r>
                    </m:e>
                    <m:sup>
                      <m:r>
                        <m:rPr>
                          <m:sty m:val="p"/>
                        </m:rPr>
                        <m:t>∗</m:t>
                      </m:r>
                    </m:sup>
                  </m:sSup>
                </m:e>
              </m:d>
            </m:e>
          </m:d>
          <m:r>
            <m:rPr>
              <m:sty m:val="p"/>
            </m:rPr>
            <m:t>=</m:t>
          </m:r>
          <m:f>
            <m:fPr>
              <m:ctrlPr>
                <w:rPr>
                  <w:rFonts w:ascii="Cambria Math" w:hAnsi="Cambria Math"/>
                </w:rPr>
              </m:ctrlPr>
            </m:fPr>
            <m:num>
              <m:r>
                <m:rPr>
                  <m:sty m:val="p"/>
                </m:rPr>
                <m:t>1</m:t>
              </m:r>
            </m:num>
            <m:den>
              <m:r>
                <m:rPr>
                  <m:sty m:val="i"/>
                </m:rPr>
                <m:t>E</m:t>
              </m:r>
              <m:r>
                <m:rPr>
                  <m:sty m:val="p"/>
                </m:rPr>
                <m:t>(</m:t>
              </m:r>
              <m:r>
                <m:rPr>
                  <m:sty m:val="i"/>
                </m:rPr>
                <m:t>X</m:t>
              </m:r>
              <m:r>
                <m:rPr>
                  <m:sty m:val="p"/>
                </m:rPr>
                <m:t>)</m:t>
              </m:r>
            </m:den>
          </m:f>
          <m:r>
            <m:rPr>
              <m:sty m:val="i"/>
            </m:rPr>
            <m:t>E</m:t>
          </m:r>
          <m:r>
            <m:rPr>
              <m:sty m:val="p"/>
            </m:rPr>
            <m:t>(</m:t>
          </m:r>
          <m:r>
            <m:rPr>
              <m:sty m:val="i"/>
            </m:rPr>
            <m:t>X</m:t>
          </m:r>
          <m:r>
            <m:rPr>
              <m:sty m:val="i"/>
            </m:rPr>
            <m:t>h</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pose alors la définition suivante (que la variable </w:t>
      </w:r>
      <m:oMath>
        <m:r>
          <m:rPr>
            <m:sty m:val="i"/>
          </m:rPr>
          <m:t>X</m:t>
        </m:r>
      </m:oMath>
      <w:r>
        <w:rPr>
          <w:rFonts w:eastAsia="Georgia" w:cs="Georgia" w:ascii="Georgia" w:hAnsi="Georgia"/>
        </w:rPr>
        <w:t xml:space="preserve"> soit à densité ou non) : si </w:t>
      </w:r>
      <m:oMath>
        <m:r>
          <m:rPr>
            <m:sty m:val="i"/>
          </m:rPr>
          <m:t>X</m:t>
        </m:r>
      </m:oMath>
      <w:r>
        <w:rPr>
          <w:rFonts w:eastAsia="Georgia" w:cs="Georgia" w:ascii="Georgia" w:hAnsi="Georgia"/>
        </w:rPr>
        <w:t xml:space="preserve"> est une variable aléatoire réelle positive d'espérance </w:t>
      </w:r>
      <m:oMath>
        <m:r>
          <m:rPr>
            <m:sty m:val="i"/>
          </m:rPr>
          <m:t>E</m:t>
        </m:r>
        <m:r>
          <m:rPr>
            <m:sty m:val="p"/>
          </m:rPr>
          <m:t>(</m:t>
        </m:r>
        <m:r>
          <m:rPr>
            <m:sty m:val="i"/>
          </m:rPr>
          <m:t>X</m:t>
        </m:r>
        <m:r>
          <m:rPr>
            <m:sty m:val="p"/>
          </m:rPr>
          <m:t>)</m:t>
        </m:r>
      </m:oMath>
      <w:r>
        <w:rPr>
          <w:rFonts w:eastAsia="Georgia" w:cs="Georgia" w:ascii="Georgia" w:hAnsi="Georgia"/>
        </w:rPr>
        <w:t xml:space="preserve"> strictement positive, on dit que la variable aléatoire positive </w:t>
      </w:r>
      <m:oMath>
        <m:r>
          <m:rPr>
            <m:sty m:val="i"/>
          </m:rPr>
          <m:t>Y</m:t>
        </m:r>
      </m:oMath>
      <w:r>
        <w:rPr/>
        <w:t xml:space="preserve"> suit la loi de </w:t>
      </w:r>
      <m:oMath>
        <m:r>
          <m:rPr>
            <m:sty m:val="i"/>
          </m:rPr>
          <m:t>X</m:t>
        </m:r>
      </m:oMath>
      <w:r>
        <w:rPr>
          <w:rFonts w:eastAsia="Georgia" w:cs="Georgia" w:ascii="Georgia" w:hAnsi="Georgia"/>
        </w:rPr>
        <w:t xml:space="preserve"> biaisée par la taille si on a</w:t>
      </w:r>
    </w:p>
    <w:p>
      <w:pPr>
        <w:spacing w:after="220" w:lineRule="auto"/>
      </w:pPr>
      <m:oMathPara>
        <m:oMath>
          <m:r>
            <m:rPr>
              <m:sty m:val="i"/>
            </m:rPr>
            <m:t>E</m:t>
          </m:r>
          <m:r>
            <m:rPr>
              <m:sty m:val="p"/>
            </m:rPr>
            <m:t>(</m:t>
          </m:r>
          <m:r>
            <m:rPr>
              <m:sty m:val="i"/>
            </m:rPr>
            <m:t>h</m:t>
          </m:r>
          <m:r>
            <m:rPr>
              <m:sty m:val="p"/>
            </m:rPr>
            <m:t>(</m:t>
          </m:r>
          <m:r>
            <m:rPr>
              <m:sty m:val="i"/>
            </m:rPr>
            <m:t>Y</m:t>
          </m:r>
          <m:r>
            <m:rPr>
              <m:sty m:val="p"/>
            </m:rPr>
            <m:t>)</m:t>
          </m:r>
          <m:r>
            <m:rPr>
              <m:sty m:val="p"/>
            </m:rPr>
            <m:t>)</m:t>
          </m:r>
          <m:r>
            <m:rPr>
              <m:sty m:val="p"/>
            </m:rPr>
            <m:t>=</m:t>
          </m:r>
          <m:f>
            <m:fPr>
              <m:ctrlPr>
                <w:rPr>
                  <w:rFonts w:ascii="Cambria Math" w:hAnsi="Cambria Math"/>
                </w:rPr>
              </m:ctrlPr>
            </m:fPr>
            <m:num>
              <m:r>
                <m:rPr>
                  <m:sty m:val="p"/>
                </m:rPr>
                <m:t>1</m:t>
              </m:r>
            </m:num>
            <m:den>
              <m:r>
                <m:rPr>
                  <m:sty m:val="i"/>
                </m:rPr>
                <m:t>E</m:t>
              </m:r>
              <m:r>
                <m:rPr>
                  <m:sty m:val="p"/>
                </m:rPr>
                <m:t>(</m:t>
              </m:r>
              <m:r>
                <m:rPr>
                  <m:sty m:val="i"/>
                </m:rPr>
                <m:t>X</m:t>
              </m:r>
              <m:r>
                <m:rPr>
                  <m:sty m:val="p"/>
                </m:rPr>
                <m:t>)</m:t>
              </m:r>
            </m:den>
          </m:f>
          <m:r>
            <m:rPr>
              <m:sty m:val="i"/>
            </m:rPr>
            <m:t>E</m:t>
          </m:r>
          <m:r>
            <m:rPr>
              <m:sty m:val="p"/>
            </m:rPr>
            <m:t>(</m:t>
          </m:r>
          <m:r>
            <m:rPr>
              <m:sty m:val="i"/>
            </m:rPr>
            <m:t>X</m:t>
          </m:r>
          <m:r>
            <m:rPr>
              <m:sty m:val="i"/>
            </m:rPr>
            <m:t>h</m:t>
          </m:r>
          <m:r>
            <m:rPr>
              <m:sty m:val="p"/>
            </m:rPr>
            <m:t>(</m:t>
          </m:r>
          <m:r>
            <m:rPr>
              <m:sty m:val="i"/>
            </m:rPr>
            <m:t>X</m:t>
          </m:r>
          <m:r>
            <m:rPr>
              <m:sty m:val="p"/>
            </m:rPr>
            <m:t>)</m:t>
          </m:r>
          <m:r>
            <m:rPr>
              <m:sty m:val="p"/>
            </m:rPr>
            <m:t>)</m:t>
          </m:r>
        </m:oMath>
      </m:oMathPara>
    </w:p>
    <w:p>
      <w:pPr>
        <w:spacing w:after="220" w:lineRule="auto"/>
      </w:pPr>
      <w:r>
        <w:rPr/>
        <w:t xml:space="preserve">pour toute fonction </w:t>
      </w:r>
      <m:oMath>
        <m:r>
          <m:rPr>
            <m:sty m:val="i"/>
          </m:rPr>
          <m:t>h</m:t>
        </m:r>
        <m:r>
          <m:rPr>
            <m:sty m:val="p"/>
          </m:rPr>
          <m:t>:</m:t>
        </m:r>
        <m:r>
          <m:rPr>
            <m:sty m:val="p"/>
          </m:rPr>
          <m:t>[</m:t>
        </m:r>
        <m:r>
          <m:rPr>
            <m:sty m:val="p"/>
          </m:rPr>
          <m:t>0</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bornée et continue sauf éventuellement en un nombre fini de points.</w:t>
      </w:r>
      <w:r>
        <w:rPr/>
        <w:br w:type="textWrapping"/>
      </w:r>
      <w:r>
        <w:rPr/>
        <w:t xml:space="preserve">6) Dans cette question, on se fixe </w:t>
      </w:r>
      <m:oMath>
        <m:r>
          <m:rPr>
            <m:sty m:val="i"/>
          </m:rPr>
          <m:t>f</m:t>
        </m:r>
        <m:r>
          <m:rPr>
            <m:sty m:val="p"/>
          </m:rPr>
          <m:t>:</m:t>
        </m:r>
        <m:r>
          <m:rPr>
            <m:scr m:val="double-struck"/>
          </m:rPr>
          <m:t>R</m:t>
        </m:r>
        <m:r>
          <m:rPr>
            <m:sty m:val="p"/>
          </m:rPr>
          <m:t>→</m:t>
        </m:r>
        <m:r>
          <m:rPr>
            <m:scr m:val="double-struck"/>
          </m:rPr>
          <m:t>R</m:t>
        </m:r>
      </m:oMath>
      <w:r>
        <w:rPr/>
        <w:t xml:space="preserve"> et </w:t>
      </w:r>
      <m:oMath>
        <m:r>
          <m:rPr>
            <m:sty m:val="i"/>
          </m:rPr>
          <m:t>g</m:t>
        </m:r>
        <m:r>
          <m:rPr>
            <m:sty m:val="p"/>
          </m:rPr>
          <m:t>:</m:t>
        </m:r>
        <m:r>
          <m:rPr>
            <m:scr m:val="double-struck"/>
          </m:rPr>
          <m:t>R</m:t>
        </m:r>
        <m:r>
          <m:rPr>
            <m:sty m:val="p"/>
          </m:rPr>
          <m:t>→</m:t>
        </m:r>
        <m:r>
          <m:rPr>
            <m:scr m:val="double-struck"/>
          </m:rPr>
          <m:t>R</m:t>
        </m:r>
      </m:oMath>
      <w:r>
        <w:rPr/>
        <w:t xml:space="preserve"> deux fonctions croissantes. Soit </w:t>
      </w:r>
      <m:oMath>
        <m:r>
          <m:rPr>
            <m:sty m:val="i"/>
          </m:rPr>
          <m:t>X</m:t>
        </m:r>
      </m:oMath>
      <w:r>
        <w:rPr>
          <w:rFonts w:eastAsia="Georgia" w:cs="Georgia" w:ascii="Georgia" w:hAnsi="Georgia"/>
        </w:rPr>
        <w:t xml:space="preserve"> une variable aléatoire telle que les espérances </w:t>
      </w:r>
      <m:oMath>
        <m:r>
          <m:rPr>
            <m:sty m:val="i"/>
          </m:rPr>
          <m:t>E</m:t>
        </m:r>
        <m:r>
          <m:rPr>
            <m:sty m:val="p"/>
          </m:rPr>
          <m:t>(</m:t>
        </m:r>
        <m:r>
          <m:rPr>
            <m:sty m:val="i"/>
          </m:rPr>
          <m:t>f</m:t>
        </m:r>
        <m:r>
          <m:rPr>
            <m:sty m:val="p"/>
          </m:rPr>
          <m:t>(</m:t>
        </m:r>
        <m:r>
          <m:rPr>
            <m:sty m:val="i"/>
          </m:rPr>
          <m:t>X</m:t>
        </m:r>
        <m:r>
          <m:rPr>
            <m:sty m:val="p"/>
          </m:rPr>
          <m:t>)</m:t>
        </m:r>
        <m:r>
          <m:rPr>
            <m:sty m:val="p"/>
          </m:rPr>
          <m:t>)</m:t>
        </m:r>
        <m:r>
          <m:rPr>
            <m:sty m:val="p"/>
          </m:rPr>
          <m:t>,</m:t>
        </m:r>
        <m:r>
          <m:rPr>
            <m:sty m:val="i"/>
          </m:rPr>
          <m:t>E</m:t>
        </m:r>
        <m:r>
          <m:rPr>
            <m:sty m:val="p"/>
          </m:rPr>
          <m:t>(</m:t>
        </m:r>
        <m:r>
          <m:rPr>
            <m:sty m:val="i"/>
          </m:rPr>
          <m:t>g</m:t>
        </m:r>
        <m:r>
          <m:rPr>
            <m:sty m:val="p"/>
          </m:rPr>
          <m:t>(</m:t>
        </m:r>
        <m:r>
          <m:rPr>
            <m:sty m:val="i"/>
          </m:rPr>
          <m:t>X</m:t>
        </m:r>
        <m:r>
          <m:rPr>
            <m:sty m:val="p"/>
          </m:rPr>
          <m:t>)</m:t>
        </m:r>
        <m:r>
          <m:rPr>
            <m:sty m:val="p"/>
          </m:rPr>
          <m:t>)</m:t>
        </m:r>
      </m:oMath>
      <w:r>
        <w:rPr/>
        <w:t xml:space="preserve"> et </w:t>
      </w:r>
      <m:oMath>
        <m:r>
          <m:rPr>
            <m:sty m:val="i"/>
          </m:rPr>
          <m:t>E</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oMath>
      <w:r>
        <w:rPr>
          <w:rFonts w:eastAsia="Georgia" w:cs="Georgia" w:ascii="Georgia" w:hAnsi="Georgia"/>
        </w:rPr>
        <w:t xml:space="preserve"> sont bien définies.</w:t>
      </w:r>
      <w:r>
        <w:rPr/>
        <w:br w:type="textWrapping"/>
      </w:r>
      <w:r>
        <w:rPr>
          <w:rFonts w:eastAsia="Georgia" w:cs="Georgia" w:ascii="Georgia" w:hAnsi="Georgia"/>
        </w:rPr>
        <w:t xml:space="preserve">(a) Montrer que quels que soient les réels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on a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2</m:t>
                    </m:r>
                  </m:sub>
                </m:sSub>
              </m:e>
            </m:d>
          </m:e>
        </m:d>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g</m:t>
            </m:r>
            <m:d>
              <m:dPr>
                <m:begChr m:val="("/>
                <m:endChr m:val=")"/>
                <m:ctrlPr>
                  <w:rPr>
                    <w:rFonts w:ascii="Cambria Math" w:hAnsi="Cambria Math"/>
                  </w:rPr>
                </m:ctrlPr>
              </m:dPr>
              <m:e>
                <m:sSub>
                  <m:sSubPr/>
                  <m:e>
                    <m:r>
                      <m:rPr>
                        <m:sty m:val="i"/>
                      </m:rPr>
                      <m:t>x</m:t>
                    </m:r>
                  </m:e>
                  <m:sub>
                    <m:r>
                      <m:rPr>
                        <m:sty m:val="p"/>
                      </m:rPr>
                      <m:t>2</m:t>
                    </m:r>
                  </m:sub>
                </m:sSub>
              </m:e>
            </m:d>
          </m:e>
        </m:d>
        <m:r>
          <m:rPr>
            <m:sty m:val="p"/>
          </m:rPr>
          <m:t>≥</m:t>
        </m:r>
        <m:r>
          <m:rPr>
            <m:sty m:val="p"/>
          </m:rPr>
          <m:t>0</m:t>
        </m:r>
      </m:oMath>
      <w:r>
        <w:rPr/>
        <w:t xml:space="preserve">.</w:t>
      </w:r>
      <w:r>
        <w:rPr/>
        <w:br w:type="textWrapping"/>
      </w:r>
      <w:r>
        <w:rPr/>
        <w:t xml:space="preserve">(b) Soient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deux variables aléatoires indépendantes, de même loi que </w:t>
      </w:r>
      <m:oMath>
        <m:r>
          <m:rPr>
            <m:sty m:val="i"/>
          </m:rPr>
          <m:t>X</m:t>
        </m:r>
      </m:oMath>
      <w:r>
        <w:rPr/>
        <w:t xml:space="preserve">. Montrer que</w:t>
      </w:r>
    </w:p>
    <w:p>
      <w:pPr>
        <w:spacing w:after="220" w:lineRule="auto"/>
      </w:pPr>
      <m:oMathPara>
        <m:oMath>
          <m:r>
            <m:rPr>
              <m:sty m:val="i"/>
            </m:rPr>
            <m:t>E</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2</m:t>
                          </m:r>
                        </m:sub>
                      </m:sSub>
                    </m:e>
                  </m:d>
                </m:e>
              </m:d>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g</m:t>
                  </m:r>
                  <m:d>
                    <m:dPr>
                      <m:begChr m:val="("/>
                      <m:endChr m:val=")"/>
                      <m:ctrlPr>
                        <w:rPr>
                          <w:rFonts w:ascii="Cambria Math" w:hAnsi="Cambria Math"/>
                        </w:rPr>
                      </m:ctrlPr>
                    </m:dPr>
                    <m:e>
                      <m:sSub>
                        <m:sSubPr/>
                        <m:e>
                          <m:r>
                            <m:rPr>
                              <m:sty m:val="i"/>
                            </m:rPr>
                            <m:t>X</m:t>
                          </m:r>
                        </m:e>
                        <m:sub>
                          <m:r>
                            <m:rPr>
                              <m:sty m:val="p"/>
                            </m:rPr>
                            <m:t>2</m:t>
                          </m:r>
                        </m:sub>
                      </m:sSub>
                    </m:e>
                  </m:d>
                </m:e>
              </m:d>
            </m:e>
          </m:d>
          <m:r>
            <m:rPr>
              <m:sty m:val="p"/>
            </m:rPr>
            <m:t>=</m:t>
          </m:r>
          <m:r>
            <m:rPr>
              <m:sty m:val="p"/>
            </m:rPr>
            <m:t>2</m:t>
          </m:r>
          <m:r>
            <m:rPr>
              <m:sty m:val="i"/>
            </m:rPr>
            <m:t>E</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r>
            <m:rPr>
              <m:sty m:val="p"/>
            </m:rPr>
            <m:t>−</m:t>
          </m:r>
          <m:r>
            <m:rPr>
              <m:sty m:val="p"/>
            </m:rPr>
            <m:t>2</m:t>
          </m:r>
          <m:r>
            <m:rPr>
              <m:sty m:val="i"/>
            </m:rPr>
            <m:t>E</m:t>
          </m:r>
          <m:r>
            <m:rPr>
              <m:sty m:val="p"/>
            </m:rPr>
            <m:t>(</m:t>
          </m:r>
          <m:r>
            <m:rPr>
              <m:sty m:val="i"/>
            </m:rPr>
            <m:t>f</m:t>
          </m:r>
          <m:r>
            <m:rPr>
              <m:sty m:val="p"/>
            </m:rPr>
            <m:t>(</m:t>
          </m:r>
          <m:r>
            <m:rPr>
              <m:sty m:val="i"/>
            </m:rPr>
            <m:t>X</m:t>
          </m:r>
          <m:r>
            <m:rPr>
              <m:sty m:val="p"/>
            </m:rPr>
            <m:t>)</m:t>
          </m:r>
          <m:r>
            <m:rPr>
              <m:sty m:val="p"/>
            </m:rPr>
            <m:t>)</m:t>
          </m:r>
          <m:r>
            <m:rPr>
              <m:sty m:val="i"/>
            </m:rPr>
            <m:t>E</m:t>
          </m:r>
          <m:r>
            <m:rPr>
              <m:sty m:val="p"/>
            </m:rPr>
            <m:t>(</m:t>
          </m:r>
          <m:r>
            <m:rPr>
              <m:sty m:val="i"/>
            </m:rPr>
            <m:t>g</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 En déduire que </w:t>
      </w:r>
      <m:oMath>
        <m:r>
          <m:rPr>
            <m:sty m:val="i"/>
          </m:rPr>
          <m:t>E</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r>
          <m:rPr>
            <m:sty m:val="p"/>
          </m:rPr>
          <m:t>≥</m:t>
        </m:r>
        <m:r>
          <m:rPr>
            <m:sty m:val="i"/>
          </m:rPr>
          <m:t>E</m:t>
        </m:r>
        <m:r>
          <m:rPr>
            <m:sty m:val="p"/>
          </m:rPr>
          <m:t>(</m:t>
        </m:r>
        <m:r>
          <m:rPr>
            <m:sty m:val="i"/>
          </m:rPr>
          <m:t>f</m:t>
        </m:r>
        <m:r>
          <m:rPr>
            <m:sty m:val="p"/>
          </m:rPr>
          <m:t>(</m:t>
        </m:r>
        <m:r>
          <m:rPr>
            <m:sty m:val="i"/>
          </m:rPr>
          <m:t>X</m:t>
        </m:r>
        <m:r>
          <m:rPr>
            <m:sty m:val="p"/>
          </m:rPr>
          <m:t>)</m:t>
        </m:r>
        <m:r>
          <m:rPr>
            <m:sty m:val="p"/>
          </m:rPr>
          <m:t>)</m:t>
        </m:r>
        <m:r>
          <m:rPr>
            <m:sty m:val="i"/>
          </m:rPr>
          <m:t>E</m:t>
        </m:r>
        <m:r>
          <m:rPr>
            <m:sty m:val="p"/>
          </m:rPr>
          <m:t>(</m:t>
        </m:r>
        <m:r>
          <m:rPr>
            <m:sty m:val="i"/>
          </m:rPr>
          <m:t>g</m:t>
        </m:r>
        <m:r>
          <m:rPr>
            <m:sty m:val="p"/>
          </m:rPr>
          <m:t>(</m:t>
        </m:r>
        <m:r>
          <m:rPr>
            <m:sty m:val="i"/>
          </m:rPr>
          <m:t>X</m:t>
        </m:r>
        <m:r>
          <m:rPr>
            <m:sty m:val="p"/>
          </m:rPr>
          <m:t>)</m:t>
        </m:r>
        <m:r>
          <m:rPr>
            <m:sty m:val="p"/>
          </m:rPr>
          <m:t>)</m:t>
        </m:r>
      </m:oMath>
      <w:r>
        <w:rPr/>
        <w:t xml:space="preserve">.</w:t>
      </w:r>
      <w:r>
        <w:rPr/>
        <w:br w:type="textWrapping"/>
      </w:r>
      <w:r>
        <w:rPr/>
        <w:t xml:space="preserve">7) Dans cette question, on suppose que </w:t>
      </w:r>
      <m:oMath>
        <m:r>
          <m:rPr>
            <m:sty m:val="i"/>
          </m:rPr>
          <m:t>X</m:t>
        </m:r>
      </m:oMath>
      <w:r>
        <w:rPr>
          <w:rFonts w:eastAsia="Georgia" w:cs="Georgia" w:ascii="Georgia" w:hAnsi="Georgia"/>
        </w:rPr>
        <w:t xml:space="preserve"> est une variable aléatoire positive d'espérance strictement positive, et telle que </w:t>
      </w:r>
      <m:oMath>
        <m:r>
          <m:rPr>
            <m:sty m:val="i"/>
          </m:rPr>
          <m:t>E</m:t>
        </m:r>
        <m:d>
          <m:dPr>
            <m:begChr m:val="("/>
            <m:endChr m:val=")"/>
            <m:ctrlPr>
              <w:rPr>
                <w:rFonts w:ascii="Cambria Math" w:hAnsi="Cambria Math"/>
              </w:rPr>
            </m:ctrlPr>
          </m:dPr>
          <m:e>
            <m:sSup>
              <m:sSupPr/>
              <m:e>
                <m:r>
                  <m:rPr>
                    <m:sty m:val="i"/>
                  </m:rPr>
                  <m:t>X</m:t>
                </m:r>
              </m:e>
              <m:sup>
                <m:r>
                  <m:rPr>
                    <m:sty m:val="i"/>
                  </m:rPr>
                  <m:t>m</m:t>
                </m:r>
                <m:r>
                  <m:rPr>
                    <m:sty m:val="p"/>
                  </m:rPr>
                  <m:t>+</m:t>
                </m:r>
                <m:r>
                  <m:rPr>
                    <m:sty m:val="p"/>
                  </m:rPr>
                  <m:t>1</m:t>
                </m:r>
              </m:sup>
            </m:sSup>
          </m:e>
        </m:d>
      </m:oMath>
      <w:r>
        <w:rPr/>
        <w:t xml:space="preserve"> existe pour un entier </w:t>
      </w:r>
      <m:oMath>
        <m:r>
          <m:rPr>
            <m:sty m:val="i"/>
          </m:rPr>
          <m:t>m</m:t>
        </m:r>
        <m:r>
          <m:rPr>
            <m:sty m:val="p"/>
          </m:rPr>
          <m:t>≥</m:t>
        </m:r>
        <m:r>
          <m:rPr>
            <m:sty m:val="p"/>
          </m:rPr>
          <m:t>1</m:t>
        </m:r>
      </m:oMath>
      <w:r>
        <w:rPr>
          <w:rFonts w:eastAsia="Georgia" w:cs="Georgia" w:ascii="Georgia" w:hAnsi="Georgia"/>
        </w:rPr>
        <w:t xml:space="preserve"> donné.</w:t>
      </w:r>
      <w:r>
        <w:rPr/>
        <w:br w:type="textWrapping"/>
      </w:r>
      <w:r>
        <w:rPr/>
        <w:t xml:space="preserve">(a) Soit </w:t>
      </w:r>
      <m:oMath>
        <m:r>
          <m:rPr>
            <m:sty m:val="i"/>
          </m:rPr>
          <m:t>p</m:t>
        </m:r>
      </m:oMath>
      <w:r>
        <w:rPr/>
        <w:t xml:space="preserve"> un entier naturel tel que </w:t>
      </w:r>
      <m:oMath>
        <m:r>
          <m:rPr>
            <m:sty m:val="p"/>
          </m:rPr>
          <m:t>1</m:t>
        </m:r>
        <m:r>
          <m:rPr>
            <m:sty m:val="p"/>
          </m:rPr>
          <m:t>≤</m:t>
        </m:r>
        <m:r>
          <m:rPr>
            <m:sty m:val="i"/>
          </m:rPr>
          <m:t>p</m:t>
        </m:r>
        <m:r>
          <m:rPr>
            <m:sty m:val="p"/>
          </m:rPr>
          <m:t>≤</m:t>
        </m:r>
        <m:r>
          <m:rPr>
            <m:sty m:val="i"/>
          </m:rPr>
          <m:t>m</m:t>
        </m:r>
      </m:oMath>
      <w:r>
        <w:rPr/>
        <w:t xml:space="preserve">.</w:t>
      </w:r>
      <w:r>
        <w:rPr/>
        <w:br w:type="textWrapping"/>
      </w:r>
      <w:r>
        <w:rPr>
          <w:rFonts w:eastAsia="Georgia" w:cs="Georgia" w:ascii="Georgia" w:hAnsi="Georgia"/>
        </w:rPr>
        <w:t xml:space="preserve">i) Montrer que pour tout réel </w:t>
      </w:r>
      <m:oMath>
        <m:r>
          <m:rPr>
            <m:sty m:val="i"/>
          </m:rPr>
          <m:t>x</m:t>
        </m:r>
        <m:r>
          <m:rPr>
            <m:sty m:val="p"/>
          </m:rPr>
          <m:t>≥</m:t>
        </m:r>
        <m:r>
          <m:rPr>
            <m:sty m:val="p"/>
          </m:rPr>
          <m:t>0</m:t>
        </m:r>
      </m:oMath>
      <w:r>
        <w:rPr/>
        <w:t xml:space="preserve">, on a </w:t>
      </w:r>
      <m:oMath>
        <m:r>
          <m:rPr>
            <m:sty m:val="p"/>
          </m:rPr>
          <m:t>0</m:t>
        </m:r>
        <m:r>
          <m:rPr>
            <m:sty m:val="p"/>
          </m:rPr>
          <m:t>≤</m:t>
        </m:r>
        <m:sSup>
          <m:sSupPr/>
          <m:e>
            <m:r>
              <m:rPr>
                <m:sty m:val="i"/>
              </m:rPr>
              <m:t>x</m:t>
            </m:r>
          </m:e>
          <m:sup>
            <m:r>
              <m:rPr>
                <m:sty m:val="i"/>
              </m:rPr>
              <m:t>p</m:t>
            </m:r>
          </m:sup>
        </m:sSup>
        <m:r>
          <m:rPr>
            <m:sty m:val="p"/>
          </m:rPr>
          <m:t>≤</m:t>
        </m:r>
        <m:r>
          <m:rPr>
            <m:sty m:val="p"/>
          </m:rPr>
          <m:t>1</m:t>
        </m:r>
        <m:r>
          <m:rPr>
            <m:sty m:val="p"/>
          </m:rPr>
          <m:t>+</m:t>
        </m:r>
        <m:sSup>
          <m:sSupPr/>
          <m:e>
            <m:r>
              <m:rPr>
                <m:sty m:val="i"/>
              </m:rPr>
              <m:t>x</m:t>
            </m:r>
          </m:e>
          <m:sup>
            <m:r>
              <m:rPr>
                <m:sty m:val="i"/>
              </m:rPr>
              <m:t>m</m:t>
            </m:r>
            <m:r>
              <m:rPr>
                <m:sty m:val="p"/>
              </m:rPr>
              <m:t>+</m:t>
            </m:r>
            <m:r>
              <m:rPr>
                <m:sty m:val="p"/>
              </m:rPr>
              <m:t>1</m:t>
            </m:r>
          </m:sup>
        </m:sSup>
      </m:oMath>
      <w:r>
        <w:rPr/>
        <w:t xml:space="preserve">.</w:t>
      </w:r>
      <w:r>
        <w:rPr/>
        <w:br w:type="textWrapping"/>
      </w:r>
      <w:r>
        <w:rPr/>
        <w:t xml:space="preserve">ii) Montrer que </w:t>
      </w:r>
      <m:oMath>
        <m:r>
          <m:rPr>
            <m:sty m:val="i"/>
          </m:rPr>
          <m:t>E</m:t>
        </m:r>
        <m:d>
          <m:dPr>
            <m:begChr m:val="("/>
            <m:endChr m:val=")"/>
            <m:ctrlPr>
              <w:rPr>
                <w:rFonts w:ascii="Cambria Math" w:hAnsi="Cambria Math"/>
              </w:rPr>
            </m:ctrlPr>
          </m:dPr>
          <m:e>
            <m:sSup>
              <m:sSupPr/>
              <m:e>
                <m:r>
                  <m:rPr>
                    <m:sty m:val="i"/>
                  </m:rPr>
                  <m:t>X</m:t>
                </m:r>
              </m:e>
              <m:sup>
                <m:r>
                  <m:rPr>
                    <m:sty m:val="i"/>
                  </m:rPr>
                  <m:t>p</m:t>
                </m:r>
              </m:sup>
            </m:sSup>
          </m:e>
        </m:d>
      </m:oMath>
      <w:r>
        <w:rPr/>
        <w:t xml:space="preserve"> existe.</w:t>
      </w:r>
      <w:r>
        <w:rPr/>
        <w:br w:type="textWrapping"/>
      </w:r>
      <w:r>
        <w:rPr/>
        <w:t xml:space="preserve">(b) Montrer que </w:t>
      </w:r>
      <m:oMath>
        <m:r>
          <m:rPr>
            <m:sty m:val="i"/>
          </m:rPr>
          <m:t>E</m:t>
        </m:r>
        <m:d>
          <m:dPr>
            <m:begChr m:val="("/>
            <m:endChr m:val=")"/>
            <m:ctrlPr>
              <w:rPr>
                <w:rFonts w:ascii="Cambria Math" w:hAnsi="Cambria Math"/>
              </w:rPr>
            </m:ctrlPr>
          </m:dPr>
          <m:e>
            <m:sSup>
              <m:sSupPr/>
              <m:e>
                <m:r>
                  <m:rPr>
                    <m:sty m:val="i"/>
                  </m:rPr>
                  <m:t>X</m:t>
                </m:r>
              </m:e>
              <m:sup>
                <m:r>
                  <m:rPr>
                    <m:sty m:val="i"/>
                  </m:rPr>
                  <m:t>m</m:t>
                </m:r>
                <m:r>
                  <m:rPr>
                    <m:sty m:val="p"/>
                  </m:rPr>
                  <m:t>+</m:t>
                </m:r>
                <m:r>
                  <m:rPr>
                    <m:sty m:val="p"/>
                  </m:rPr>
                  <m:t>1</m:t>
                </m:r>
              </m:sup>
            </m:sSup>
          </m:e>
        </m:d>
        <m:r>
          <m:rPr>
            <m:sty m:val="p"/>
          </m:rPr>
          <m:t>≥</m:t>
        </m:r>
        <m:r>
          <m:rPr>
            <m:sty m:val="i"/>
          </m:rPr>
          <m:t>E</m:t>
        </m:r>
        <m:r>
          <m:rPr>
            <m:sty m:val="p"/>
          </m:rPr>
          <m:t>(</m:t>
        </m:r>
        <m:r>
          <m:rPr>
            <m:sty m:val="i"/>
          </m:rPr>
          <m:t>X</m:t>
        </m:r>
        <m:r>
          <m:rPr>
            <m:sty m:val="p"/>
          </m:rPr>
          <m:t>)</m:t>
        </m:r>
        <m:r>
          <m:rPr>
            <m:sty m:val="i"/>
          </m:rPr>
          <m:t>E</m:t>
        </m:r>
        <m:d>
          <m:dPr>
            <m:begChr m:val="("/>
            <m:endChr m:val=")"/>
            <m:ctrlPr>
              <w:rPr>
                <w:rFonts w:ascii="Cambria Math" w:hAnsi="Cambria Math"/>
              </w:rPr>
            </m:ctrlPr>
          </m:dPr>
          <m:e>
            <m:sSup>
              <m:sSupPr/>
              <m:e>
                <m:r>
                  <m:rPr>
                    <m:sty m:val="i"/>
                  </m:rPr>
                  <m:t>X</m:t>
                </m:r>
              </m:e>
              <m:sup>
                <m:r>
                  <m:rPr>
                    <m:sty m:val="i"/>
                  </m:rPr>
                  <m:t>m</m:t>
                </m:r>
              </m:sup>
            </m:sSup>
          </m:e>
        </m:d>
      </m:oMath>
      <w:r>
        <w:rPr/>
        <w:t xml:space="preserve">.</w:t>
      </w:r>
      <w:r>
        <w:rPr/>
        <w:br w:type="textWrapping"/>
      </w:r>
      <w:r>
        <w:rPr>
          <w:rFonts w:eastAsia="Georgia" w:cs="Georgia" w:ascii="Georgia" w:hAnsi="Georgia"/>
        </w:rPr>
        <w:t xml:space="preserve">(c) En déduire que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X</m:t>
                        </m:r>
                      </m:e>
                      <m:sup>
                        <m:r>
                          <m:rPr>
                            <m:sty m:val="p"/>
                          </m:rPr>
                          <m:t>∗</m:t>
                        </m:r>
                      </m:sup>
                    </m:sSup>
                  </m:e>
                </m:d>
              </m:e>
              <m:sup>
                <m:r>
                  <m:rPr>
                    <m:sty m:val="i"/>
                  </m:rPr>
                  <m:t>m</m:t>
                </m:r>
              </m:sup>
            </m:sSup>
          </m:e>
        </m:d>
        <m:r>
          <m:rPr>
            <m:sty m:val="p"/>
          </m:rPr>
          <m:t>≥</m:t>
        </m:r>
        <m:r>
          <m:rPr>
            <m:sty m:val="i"/>
          </m:rPr>
          <m:t>E</m:t>
        </m:r>
        <m:d>
          <m:dPr>
            <m:begChr m:val="("/>
            <m:endChr m:val=")"/>
            <m:ctrlPr>
              <w:rPr>
                <w:rFonts w:ascii="Cambria Math" w:hAnsi="Cambria Math"/>
              </w:rPr>
            </m:ctrlPr>
          </m:dPr>
          <m:e>
            <m:sSup>
              <m:sSupPr/>
              <m:e>
                <m:r>
                  <m:rPr>
                    <m:sty m:val="i"/>
                  </m:rPr>
                  <m:t>X</m:t>
                </m:r>
              </m:e>
              <m:sup>
                <m:r>
                  <m:rPr>
                    <m:sty m:val="i"/>
                  </m:rPr>
                  <m:t>m</m:t>
                </m:r>
              </m:sup>
            </m:sSup>
          </m:e>
        </m:d>
      </m:oMath>
      <w:r>
        <w:rPr/>
        <w:t xml:space="preserve">.</w:t>
      </w:r>
      <w:r>
        <w:rPr/>
        <w:br w:type="textWrapping"/>
      </w:r>
      <w:r>
        <w:rPr/>
        <w:t xml:space="preserve">8) Pour </w:t>
      </w:r>
      <m:oMath>
        <m:r>
          <m:rPr>
            <m:sty m:val="i"/>
          </m:rPr>
          <m:t>A</m:t>
        </m:r>
      </m:oMath>
      <w:r>
        <w:rPr>
          <w:rFonts w:eastAsia="Georgia" w:cs="Georgia" w:ascii="Georgia" w:hAnsi="Georgia"/>
        </w:rPr>
        <w:t xml:space="preserve"> un événement, on note </w:t>
      </w:r>
      <m:oMath>
        <m:sSub>
          <m:sSubPr/>
          <m:e>
            <m:r>
              <m:rPr>
                <m:scr m:val="double-struck"/>
              </m:rPr>
              <m:t>I</m:t>
            </m:r>
          </m:e>
          <m:sub>
            <m:r>
              <m:rPr>
                <m:sty m:val="i"/>
              </m:rPr>
              <m:t>A</m:t>
            </m:r>
          </m:sub>
        </m:sSub>
      </m:oMath>
      <w:r>
        <w:rPr>
          <w:rFonts w:eastAsia="Georgia" w:cs="Georgia" w:ascii="Georgia" w:hAnsi="Georgia"/>
        </w:rPr>
        <w:t xml:space="preserve"> la variable aléatoire définie par </w:t>
      </w:r>
      <m:oMath>
        <m:sSub>
          <m:sSubPr/>
          <m:e>
            <m:r>
              <m:rPr>
                <m:scr m:val="double-struck"/>
              </m:rPr>
              <m:t>I</m:t>
            </m:r>
          </m:e>
          <m:sub>
            <m:r>
              <m:rPr>
                <m:sty m:val="i"/>
              </m:rPr>
              <m:t>A</m:t>
            </m:r>
          </m:sub>
        </m:sSub>
        <m:r>
          <m:rPr>
            <m:sty m:val="p"/>
          </m:rPr>
          <m:t>(</m:t>
        </m:r>
        <m:r>
          <m:rPr>
            <m:sty m:val="i"/>
          </m:rPr>
          <m:t>ω</m:t>
        </m:r>
        <m:r>
          <m:rPr>
            <m:sty m:val="p"/>
          </m:rPr>
          <m:t>)</m:t>
        </m:r>
        <m:r>
          <m:rPr>
            <m:sty m:val="p"/>
          </m:rPr>
          <m:t>=</m:t>
        </m:r>
        <m:r>
          <m:rPr>
            <m:sty m:val="p"/>
          </m:rPr>
          <m:t>1</m:t>
        </m:r>
      </m:oMath>
      <w:r>
        <w:rPr/>
        <w:t xml:space="preserve"> si </w:t>
      </w:r>
      <m:oMath>
        <m:r>
          <m:rPr>
            <m:sty m:val="i"/>
          </m:rPr>
          <m:t>ω</m:t>
        </m:r>
        <m:r>
          <m:rPr>
            <m:sty m:val="p"/>
          </m:rPr>
          <m:t>∈</m:t>
        </m:r>
        <m:r>
          <m:rPr>
            <m:sty m:val="i"/>
          </m:rPr>
          <m:t>A</m:t>
        </m:r>
      </m:oMath>
      <w:r>
        <w:rPr/>
        <w:t xml:space="preserve"> et </w:t>
      </w:r>
      <m:oMath>
        <m:sSub>
          <m:sSubPr/>
          <m:e>
            <m:r>
              <m:rPr>
                <m:scr m:val="double-struck"/>
              </m:rPr>
              <m:t>I</m:t>
            </m:r>
          </m:e>
          <m:sub>
            <m:r>
              <m:rPr>
                <m:sty m:val="i"/>
              </m:rPr>
              <m:t>A</m:t>
            </m:r>
          </m:sub>
        </m:sSub>
        <m:r>
          <m:rPr>
            <m:sty m:val="p"/>
          </m:rPr>
          <m:t>(</m:t>
        </m:r>
        <m:r>
          <m:rPr>
            <m:sty m:val="i"/>
          </m:rPr>
          <m:t>ω</m:t>
        </m:r>
        <m:r>
          <m:rPr>
            <m:sty m:val="p"/>
          </m:rPr>
          <m:t>)</m:t>
        </m:r>
        <m:r>
          <m:rPr>
            <m:sty m:val="p"/>
          </m:rPr>
          <m:t>=</m:t>
        </m:r>
        <m:r>
          <m:rPr>
            <m:sty m:val="p"/>
          </m:rPr>
          <m:t>0</m:t>
        </m:r>
      </m:oMath>
      <w:r>
        <w:rPr/>
        <w:t xml:space="preserve"> sinon. Pour tout </w:t>
      </w:r>
      <m:oMath>
        <m:r>
          <m:rPr>
            <m:sty m:val="i"/>
          </m:rPr>
          <m:t>t</m:t>
        </m:r>
      </m:oMath>
      <w:r>
        <w:rPr>
          <w:rFonts w:eastAsia="Georgia" w:cs="Georgia" w:ascii="Georgia" w:hAnsi="Georgia"/>
        </w:rPr>
        <w:t xml:space="preserve"> réel, on définit la fonction </w:t>
      </w:r>
      <m:oMath>
        <m:sSub>
          <m:sSubPr/>
          <m:e>
            <m:r>
              <m:rPr>
                <m:sty m:val="i"/>
              </m:rPr>
              <m:t>g</m:t>
            </m:r>
          </m:e>
          <m:sub>
            <m:r>
              <m:rPr>
                <m:sty m:val="i"/>
              </m:rPr>
              <m:t>t</m:t>
            </m:r>
          </m:sub>
        </m:sSub>
        <m:r>
          <m:rPr>
            <m:sty m:val="p"/>
          </m:rPr>
          <m:t>(</m:t>
        </m:r>
        <m:r>
          <m:rPr>
            <m:sty m:val="i"/>
          </m:rPr>
          <m:t>x</m:t>
        </m:r>
        <m:r>
          <m:rPr>
            <m:sty m:val="p"/>
          </m:rPr>
          <m:t>)</m:t>
        </m:r>
        <m:r>
          <m:rPr>
            <m:sty m:val="p"/>
          </m:rPr>
          <m:t>=</m:t>
        </m:r>
        <m:sSub>
          <m:sSubPr/>
          <m:e>
            <m:r>
              <m:rPr>
                <m:scr m:val="double-struck"/>
              </m:rPr>
              <m:t>I</m:t>
            </m:r>
          </m:e>
          <m:sub>
            <m:r>
              <m:rPr>
                <m:sty m:val="p"/>
              </m:rPr>
              <m:t>]</m:t>
            </m:r>
            <m:r>
              <m:rPr>
                <m:sty m:val="i"/>
              </m:rPr>
              <m:t>t</m:t>
            </m:r>
            <m:r>
              <m:rPr>
                <m:sty m:val="p"/>
              </m:rPr>
              <m:t>,</m:t>
            </m:r>
            <m:r>
              <m:rPr>
                <m:sty m:val="p"/>
              </m:rPr>
              <m:t>+</m:t>
            </m:r>
            <m:r>
              <m:rPr>
                <m:sty m:val="p"/>
              </m:rPr>
              <m:t>∞</m:t>
            </m:r>
          </m:sub>
        </m:sSub>
        <m:r>
          <m:rPr>
            <m:sty m:val="p"/>
          </m:rPr>
          <m:t>[</m:t>
        </m:r>
        <m:r>
          <m:rPr>
            <m:sty m:val="i"/>
          </m:rPr>
          <m:t>x</m:t>
        </m:r>
        <m:r>
          <m:rPr>
            <m:sty m:val="p"/>
          </m:rPr>
          <m:t>)</m:t>
        </m:r>
      </m:oMath>
      <w:r>
        <w:rPr/>
        <w:br w:type="textWrapping"/>
      </w:r>
      <w:r>
        <w:rPr/>
        <w:t xml:space="preserve">(a) Montrer que la fonction </w:t>
      </w:r>
      <m:oMath>
        <m:r>
          <m:rPr>
            <m:sty m:val="i"/>
          </m:rPr>
          <m:t>x</m:t>
        </m:r>
        <m:r>
          <m:rPr>
            <m:sty m:val="p"/>
          </m:rPr>
          <m:t>↦</m:t>
        </m:r>
        <m:sSub>
          <m:sSubPr/>
          <m:e>
            <m:r>
              <m:rPr>
                <m:sty m:val="i"/>
              </m:rPr>
              <m:t>g</m:t>
            </m:r>
          </m:e>
          <m:sub>
            <m:r>
              <m:rPr>
                <m:sty m:val="i"/>
              </m:rPr>
              <m:t>t</m:t>
            </m:r>
          </m:sub>
        </m:sSub>
        <m:r>
          <m:rPr>
            <m:sty m:val="p"/>
          </m:rPr>
          <m:t>(</m:t>
        </m:r>
        <m:r>
          <m:rPr>
            <m:sty m:val="i"/>
          </m:rPr>
          <m:t>x</m:t>
        </m:r>
        <m:r>
          <m:rPr>
            <m:sty m:val="p"/>
          </m:rPr>
          <m:t>)</m:t>
        </m:r>
      </m:oMath>
      <w:r>
        <w:rPr/>
        <w:t xml:space="preserve"> est croissante sur </w:t>
      </w:r>
      <m:oMath>
        <m:r>
          <m:rPr>
            <m:scr m:val="double-struck"/>
          </m:rPr>
          <m:t>R</m:t>
        </m:r>
      </m:oMath>
      <w:r>
        <w:rPr/>
        <w:t xml:space="preserve">.</w:t>
      </w:r>
      <w:r>
        <w:rPr/>
        <w:br w:type="textWrapping"/>
      </w:r>
      <w:r>
        <w:rPr/>
        <w:t xml:space="preserve">(b) Soit </w:t>
      </w:r>
      <m:oMath>
        <m:r>
          <m:rPr>
            <m:sty m:val="i"/>
          </m:rPr>
          <m:t>X</m:t>
        </m:r>
      </m:oMath>
      <w:r>
        <w:rPr>
          <w:rFonts w:eastAsia="Georgia" w:cs="Georgia" w:ascii="Georgia" w:hAnsi="Georgia"/>
        </w:rPr>
        <w:t xml:space="preserve"> une variable aléatoire positive, admettant une espérance. Montrer que pour tout </w:t>
      </w:r>
      <m:oMath>
        <m:r>
          <m:rPr>
            <m:sty m:val="i"/>
          </m:rPr>
          <m:t>t</m:t>
        </m:r>
      </m:oMath>
      <w:r>
        <w:rPr>
          <w:rFonts w:eastAsia="Georgia" w:cs="Georgia" w:ascii="Georgia" w:hAnsi="Georgia"/>
        </w:rPr>
        <w:t xml:space="preserve"> réel, </w:t>
      </w:r>
      <m:oMath>
        <m:r>
          <m:rPr>
            <m:sty m:val="i"/>
          </m:rPr>
          <m:t>E</m:t>
        </m:r>
        <m:d>
          <m:dPr>
            <m:begChr m:val="("/>
            <m:endChr m:val=")"/>
            <m:ctrlPr>
              <w:rPr>
                <w:rFonts w:ascii="Cambria Math" w:hAnsi="Cambria Math"/>
              </w:rPr>
            </m:ctrlPr>
          </m:dPr>
          <m:e>
            <m:r>
              <m:rPr>
                <m:sty m:val="i"/>
              </m:rPr>
              <m:t>X</m:t>
            </m:r>
            <m:sSub>
              <m:sSubPr/>
              <m:e>
                <m:r>
                  <m:rPr>
                    <m:sty m:val="i"/>
                  </m:rPr>
                  <m:t>g</m:t>
                </m:r>
              </m:e>
              <m:sub>
                <m:r>
                  <m:rPr>
                    <m:sty m:val="i"/>
                  </m:rPr>
                  <m:t>t</m:t>
                </m:r>
              </m:sub>
            </m:sSub>
            <m:r>
              <m:rPr>
                <m:sty m:val="p"/>
              </m:rPr>
              <m:t>(</m:t>
            </m:r>
            <m:r>
              <m:rPr>
                <m:sty m:val="i"/>
              </m:rPr>
              <m:t>X</m:t>
            </m:r>
            <m:r>
              <m:rPr>
                <m:sty m:val="p"/>
              </m:rPr>
              <m:t>)</m:t>
            </m:r>
          </m:e>
        </m:d>
      </m:oMath>
      <w:r>
        <w:rPr>
          <w:rFonts w:eastAsia="Georgia" w:cs="Georgia" w:ascii="Georgia" w:hAnsi="Georgia"/>
        </w:rPr>
        <w:t xml:space="preserve"> est bien défini et que </w:t>
      </w:r>
      <m:oMath>
        <m:r>
          <m:rPr>
            <m:sty m:val="i"/>
          </m:rPr>
          <m:t>E</m:t>
        </m:r>
        <m:d>
          <m:dPr>
            <m:begChr m:val="("/>
            <m:endChr m:val=")"/>
            <m:ctrlPr>
              <w:rPr>
                <w:rFonts w:ascii="Cambria Math" w:hAnsi="Cambria Math"/>
              </w:rPr>
            </m:ctrlPr>
          </m:dPr>
          <m:e>
            <m:r>
              <m:rPr>
                <m:sty m:val="i"/>
              </m:rPr>
              <m:t>X</m:t>
            </m:r>
            <m:sSub>
              <m:sSubPr/>
              <m:e>
                <m:r>
                  <m:rPr>
                    <m:sty m:val="i"/>
                  </m:rPr>
                  <m:t>g</m:t>
                </m:r>
              </m:e>
              <m:sub>
                <m:r>
                  <m:rPr>
                    <m:sty m:val="i"/>
                  </m:rPr>
                  <m:t>t</m:t>
                </m:r>
              </m:sub>
            </m:sSub>
            <m:r>
              <m:rPr>
                <m:sty m:val="p"/>
              </m:rPr>
              <m:t>(</m:t>
            </m:r>
            <m:r>
              <m:rPr>
                <m:sty m:val="i"/>
              </m:rPr>
              <m:t>X</m:t>
            </m:r>
            <m:r>
              <m:rPr>
                <m:sty m:val="p"/>
              </m:rPr>
              <m:t>)</m:t>
            </m:r>
          </m:e>
        </m:d>
        <m:r>
          <m:rPr>
            <m:sty m:val="p"/>
          </m:rPr>
          <m:t>≥</m:t>
        </m:r>
        <m:r>
          <m:rPr>
            <m:sty m:val="i"/>
          </m:rPr>
          <m:t>E</m:t>
        </m:r>
        <m:r>
          <m:rPr>
            <m:sty m:val="p"/>
          </m:rPr>
          <m:t>(</m:t>
        </m:r>
        <m:r>
          <m:rPr>
            <m:sty m:val="i"/>
          </m:rPr>
          <m:t>X</m:t>
        </m:r>
        <m:r>
          <m:rPr>
            <m:sty m:val="p"/>
          </m:rPr>
          <m:t>)</m:t>
        </m:r>
        <m:r>
          <m:rPr>
            <m:sty m:val="i"/>
          </m:rPr>
          <m:t>P</m:t>
        </m:r>
        <m:r>
          <m:rPr>
            <m:sty m:val="p"/>
          </m:rPr>
          <m:t>(</m:t>
        </m:r>
        <m:r>
          <m:rPr>
            <m:sty m:val="i"/>
          </m:rPr>
          <m:t>X</m:t>
        </m:r>
        <m:r>
          <m:rPr>
            <m:sty m:val="p"/>
          </m:rPr>
          <m:t>&gt;</m:t>
        </m:r>
        <m:r>
          <m:rPr>
            <m:sty m:val="i"/>
          </m:rPr>
          <m:t>t</m:t>
        </m:r>
        <m:r>
          <m:rPr>
            <m:sty m:val="p"/>
          </m:rPr>
          <m:t>)</m:t>
        </m:r>
      </m:oMath>
      <w:r>
        <w:rPr/>
        <w:t xml:space="preserve">.</w:t>
      </w:r>
      <w:r>
        <w:rPr/>
        <w:br w:type="textWrapping"/>
      </w:r>
      <w:r>
        <w:rPr/>
        <w:t xml:space="preserve">(c) Montrer que pour tout </w:t>
      </w:r>
      <m:oMath>
        <m:r>
          <m:rPr>
            <m:sty m:val="i"/>
          </m:rPr>
          <m:t>t</m:t>
        </m:r>
      </m:oMath>
      <w:r>
        <w:rPr>
          <w:rFonts w:eastAsia="Georgia" w:cs="Georgia" w:ascii="Georgia" w:hAnsi="Georgia"/>
        </w:rPr>
        <w:t xml:space="preserve"> réel, </w:t>
      </w:r>
      <m:oMath>
        <m:r>
          <m:rPr>
            <m:sty m:val="i"/>
          </m:rPr>
          <m:t>P</m:t>
        </m:r>
        <m:d>
          <m:dPr>
            <m:begChr m:val="("/>
            <m:endChr m:val=")"/>
            <m:ctrlPr>
              <w:rPr>
                <w:rFonts w:ascii="Cambria Math" w:hAnsi="Cambria Math"/>
              </w:rPr>
            </m:ctrlPr>
          </m:dPr>
          <m:e>
            <m:sSup>
              <m:sSupPr/>
              <m:e>
                <m:r>
                  <m:rPr>
                    <m:sty m:val="i"/>
                  </m:rPr>
                  <m:t>X</m:t>
                </m:r>
              </m:e>
              <m:sup>
                <m:r>
                  <m:rPr>
                    <m:sty m:val="p"/>
                  </m:rPr>
                  <m:t>∗</m:t>
                </m:r>
              </m:sup>
            </m:sSup>
            <m:r>
              <m:rPr>
                <m:sty m:val="p"/>
              </m:rPr>
              <m:t>&gt;</m:t>
            </m:r>
            <m:r>
              <m:rPr>
                <m:sty m:val="i"/>
              </m:rPr>
              <m:t>t</m:t>
            </m:r>
          </m:e>
        </m:d>
        <m:r>
          <m:rPr>
            <m:sty m:val="p"/>
          </m:rPr>
          <m:t>≥</m:t>
        </m:r>
        <m:r>
          <m:rPr>
            <m:sty m:val="i"/>
          </m:rPr>
          <m:t>P</m:t>
        </m:r>
        <m:r>
          <m:rPr>
            <m:sty m:val="p"/>
          </m:rPr>
          <m:t>(</m:t>
        </m:r>
        <m:r>
          <m:rPr>
            <m:sty m:val="i"/>
          </m:rPr>
          <m:t>X</m:t>
        </m:r>
        <m:r>
          <m:rPr>
            <m:sty m:val="p"/>
          </m:rPr>
          <m:t>&gt;</m:t>
        </m:r>
        <m:r>
          <m:rPr>
            <m:sty m:val="i"/>
          </m:rPr>
          <m:t>t</m:t>
        </m:r>
        <m:r>
          <m:rPr>
            <m:sty m:val="p"/>
          </m:rPr>
          <m:t>)</m:t>
        </m:r>
      </m:oMath>
      <w:r>
        <w:rPr/>
        <w:t xml:space="preserve">.</w:t>
      </w:r>
    </w:p>
    <w:p>
      <w:pPr>
        <w:spacing w:after="220" w:lineRule="auto"/>
      </w:pPr>
      <w:r>
        <w:rPr/>
        <w:t xml:space="preserve">On dit que </w:t>
      </w:r>
      <m:oMath>
        <m:sSup>
          <m:sSupPr/>
          <m:e>
            <m:r>
              <m:rPr>
                <m:sty m:val="i"/>
              </m:rPr>
              <m:t>X</m:t>
            </m:r>
          </m:e>
          <m:sup>
            <m:r>
              <m:rPr>
                <m:sty m:val="p"/>
              </m:rPr>
              <m:t>∗</m:t>
            </m:r>
          </m:sup>
        </m:sSup>
      </m:oMath>
      <w:r>
        <w:rPr/>
        <w:t xml:space="preserve"> domine stochastiquement </w:t>
      </w:r>
      <m:oMath>
        <m:r>
          <m:rPr>
            <m:sty m:val="i"/>
          </m:rPr>
          <m:t>X</m:t>
        </m:r>
      </m:oMath>
      <w:r>
        <w:rPr/>
        <w:t xml:space="preserve">.</w:t>
      </w:r>
      <w:r>
        <w:rPr/>
        <w:br w:type="textWrapping"/>
      </w:r>
      <w:r>
        <w:rPr/>
        <w:t xml:space="preserve">9) Soit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positives, indépendantes, non nécessairement de même loi. On suppose qu'elles admettent toutes une espérance strictement positive, et on note </w:t>
      </w:r>
      <m:oMath>
        <m:sSub>
          <m:sSubPr/>
          <m:e>
            <m:r>
              <m:rPr>
                <m:sty m:val="i"/>
              </m:rPr>
              <m:t>μ</m:t>
            </m:r>
          </m:e>
          <m:sub>
            <m:r>
              <m:rPr>
                <m:sty m:val="i"/>
              </m:rPr>
              <m:t>i</m:t>
            </m:r>
          </m:sub>
        </m:sSub>
        <m:r>
          <m:rPr>
            <m:sty m:val="p"/>
          </m:rPr>
          <m:t>=</m:t>
        </m:r>
        <m:r>
          <m:rPr>
            <m:sty m:val="i"/>
          </m:rPr>
          <m:t>E</m:t>
        </m:r>
        <m:d>
          <m:dPr>
            <m:begChr m:val="("/>
            <m:endChr m:val=")"/>
            <m:ctrlPr>
              <w:rPr>
                <w:rFonts w:ascii="Cambria Math" w:hAnsi="Cambria Math"/>
              </w:rPr>
            </m:ctrlPr>
          </m:dPr>
          <m:e>
            <m:sSub>
              <m:sSubPr/>
              <m:e>
                <m:r>
                  <m:rPr>
                    <m:sty m:val="i"/>
                  </m:rPr>
                  <m:t>X</m:t>
                </m:r>
              </m:e>
              <m:sub>
                <m:r>
                  <m:rPr>
                    <m:sty m:val="i"/>
                  </m:rPr>
                  <m:t>i</m:t>
                </m:r>
              </m:sub>
            </m:sSub>
          </m:e>
        </m:d>
      </m:oMath>
      <w:r>
        <w:rPr/>
        <w:t xml:space="preserve">. De plus, on pose </w:t>
      </w:r>
      <m:oMath>
        <m:r>
          <m:rPr>
            <m:sty m:val="i"/>
          </m:rPr>
          <m:t>μ</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μ</m:t>
            </m:r>
          </m:e>
          <m:sub>
            <m:r>
              <m:rPr>
                <m:sty m:val="i"/>
              </m:rPr>
              <m:t>i</m:t>
            </m:r>
          </m:sub>
        </m:sSub>
      </m:oMath>
      <w:r>
        <w:rPr/>
        <w:t xml:space="preserve">, et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(a) Donner </w:t>
      </w:r>
      <m:oMath>
        <m:r>
          <m:rPr>
            <m:sty m:val="i"/>
          </m:rPr>
          <m:t>E</m:t>
        </m:r>
        <m:d>
          <m:dPr>
            <m:begChr m:val="("/>
            <m:endChr m:val=")"/>
            <m:ctrlPr>
              <w:rPr>
                <w:rFonts w:ascii="Cambria Math" w:hAnsi="Cambria Math"/>
              </w:rPr>
            </m:ctrlPr>
          </m:dPr>
          <m:e>
            <m:sSub>
              <m:sSubPr/>
              <m:e>
                <m:r>
                  <m:rPr>
                    <m:sty m:val="i"/>
                  </m:rPr>
                  <m:t>S</m:t>
                </m:r>
              </m:e>
              <m:sub>
                <m:r>
                  <m:rPr>
                    <m:sty m:val="i"/>
                  </m:rPr>
                  <m:t>n</m:t>
                </m:r>
              </m:sub>
            </m:sSub>
          </m:e>
        </m:d>
      </m:oMath>
      <w:r>
        <w:rPr/>
        <w:t xml:space="preserve">.</w:t>
      </w:r>
      <w:r>
        <w:rPr/>
        <w:br w:type="textWrapping"/>
      </w:r>
      <w:r>
        <w:rPr/>
        <w:t xml:space="preserve">(b) Soit </w:t>
      </w:r>
      <m:oMath>
        <m:r>
          <m:rPr>
            <m:sty m:val="i"/>
          </m:rPr>
          <m:t>J</m:t>
        </m:r>
      </m:oMath>
      <w:r>
        <w:rPr>
          <w:rFonts w:eastAsia="Georgia" w:cs="Georgia" w:ascii="Georgia" w:hAnsi="Georgia"/>
        </w:rPr>
        <w:t xml:space="preserve"> une variable aléatoire à valeur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de loi </w:t>
      </w:r>
      <m:oMath>
        <m:r>
          <m:rPr>
            <m:sty m:val="i"/>
          </m:rPr>
          <m:t>P</m:t>
        </m:r>
        <m:r>
          <m:rPr>
            <m:sty m:val="p"/>
          </m:rPr>
          <m:t>(</m:t>
        </m:r>
        <m:r>
          <m:rPr>
            <m:sty m:val="i"/>
          </m:rPr>
          <m:t>J</m:t>
        </m:r>
        <m:r>
          <m:rPr>
            <m:sty m:val="p"/>
          </m:rPr>
          <m:t>=</m:t>
        </m:r>
        <m:r>
          <m:rPr>
            <m:sty m:val="i"/>
          </m:rPr>
          <m:t>k</m:t>
        </m:r>
        <m:r>
          <m:rPr>
            <m:sty m:val="p"/>
          </m:rPr>
          <m:t>)</m:t>
        </m:r>
        <m:r>
          <m:rPr>
            <m:sty m:val="p"/>
          </m:rPr>
          <m:t>=</m:t>
        </m:r>
        <m:sSub>
          <m:sSubPr/>
          <m:e>
            <m:r>
              <m:rPr>
                <m:sty m:val="i"/>
              </m:rPr>
              <m:t>μ</m:t>
            </m:r>
          </m:e>
          <m:sub>
            <m:r>
              <m:rPr>
                <m:sty m:val="i"/>
              </m:rPr>
              <m:t>k</m:t>
            </m:r>
          </m:sub>
        </m:sSub>
        <m:r>
          <m:rPr>
            <m:sty m:val="p"/>
          </m:rPr>
          <m:t>/</m:t>
        </m:r>
        <m:r>
          <m:rPr>
            <m:sty m:val="i"/>
          </m:rPr>
          <m:t>μ</m:t>
        </m:r>
      </m:oMath>
      <w:r>
        <w:rPr/>
        <w:t xml:space="preserve">. Quelle est la loi de </w:t>
      </w:r>
      <m:oMath>
        <m:r>
          <m:rPr>
            <m:sty m:val="i"/>
          </m:rPr>
          <m:t>J</m:t>
        </m:r>
      </m:oMath>
      <w:r>
        <w:rPr>
          <w:rFonts w:eastAsia="Georgia" w:cs="Georgia" w:ascii="Georgia" w:hAnsi="Georgia"/>
        </w:rPr>
        <w:t xml:space="preserve"> si les variables aléatoires </w:t>
      </w:r>
      <m:oMath>
        <m:sSub>
          <m:sSubPr/>
          <m:e>
            <m:r>
              <m:rPr>
                <m:sty m:val="i"/>
              </m:rPr>
              <m:t>X</m:t>
            </m:r>
          </m:e>
          <m:sub>
            <m:r>
              <m:rPr>
                <m:sty m:val="i"/>
              </m:rPr>
              <m:t>i</m:t>
            </m:r>
          </m:sub>
        </m:sSub>
      </m:oMath>
      <w:r>
        <w:rPr>
          <w:rFonts w:eastAsia="Georgia" w:cs="Georgia" w:ascii="Georgia" w:hAnsi="Georgia"/>
        </w:rPr>
        <w:t xml:space="preserve"> sont de même loi?</w:t>
      </w:r>
      <w:r>
        <w:rPr/>
        <w:br w:type="textWrapping"/>
      </w:r>
      <w:r>
        <w:rPr>
          <w:rFonts w:eastAsia="Georgia" w:cs="Georgia" w:ascii="Georgia" w:hAnsi="Georgia"/>
        </w:rPr>
        <w:t xml:space="preserve">On considère </w:t>
      </w:r>
      <m:oMath>
        <m:sSubSup>
          <m:sSubSupPr/>
          <m:e>
            <m:r>
              <m:rPr>
                <m:sty m:val="i"/>
              </m:rPr>
              <m:t>X</m:t>
            </m:r>
          </m:e>
          <m:sub>
            <m:r>
              <m:rPr>
                <m:sty m:val="p"/>
              </m:rPr>
              <m:t>1</m:t>
            </m:r>
          </m:sub>
          <m:sup>
            <m:r>
              <m:rPr>
                <m:sty m:val="p"/>
              </m:rPr>
              <m:t>∗</m:t>
            </m:r>
          </m:sup>
        </m:sSubSup>
        <m:r>
          <m:rPr>
            <m:sty m:val="p"/>
          </m:rPr>
          <m:t>,</m:t>
        </m:r>
        <m:r>
          <m:rPr>
            <m:sty m:val="p"/>
          </m:rPr>
          <m:t>…</m:t>
        </m:r>
        <m:r>
          <m:rPr>
            <m:sty m:val="p"/>
          </m:rPr>
          <m:t>,</m:t>
        </m:r>
        <m:sSubSup>
          <m:sSubSupPr/>
          <m:e>
            <m:r>
              <m:rPr>
                <m:sty m:val="i"/>
              </m:rPr>
              <m:t>X</m:t>
            </m:r>
          </m:e>
          <m:sub>
            <m:r>
              <m:rPr>
                <m:sty m:val="i"/>
              </m:rPr>
              <m:t>n</m:t>
            </m:r>
          </m:sub>
          <m:sup>
            <m:r>
              <m:rPr>
                <m:sty m:val="p"/>
              </m:rPr>
              <m:t>∗</m:t>
            </m:r>
          </m:sup>
        </m:sSubSup>
      </m:oMath>
      <w:r>
        <w:rPr>
          <w:rFonts w:eastAsia="Georgia" w:cs="Georgia" w:ascii="Georgia" w:hAnsi="Georgia"/>
        </w:rPr>
        <w:t xml:space="preserve"> des variables aléatoires indépendantes, indépendantes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telles que, pour tout entier </w:t>
      </w:r>
      <m:oMath>
        <m:r>
          <m:rPr>
            <m:sty m:val="i"/>
          </m:rPr>
          <m:t>i</m:t>
        </m:r>
      </m:oMath>
      <w:r>
        <w:rPr/>
        <w:t xml:space="preserve"> tel que </w:t>
      </w:r>
      <m:oMath>
        <m:r>
          <m:rPr>
            <m:sty m:val="p"/>
          </m:rPr>
          <m:t>1</m:t>
        </m:r>
        <m:r>
          <m:rPr>
            <m:sty m:val="p"/>
          </m:rPr>
          <m:t>≤</m:t>
        </m:r>
        <m:r>
          <m:rPr>
            <m:sty m:val="i"/>
          </m:rPr>
          <m:t>i</m:t>
        </m:r>
        <m:r>
          <m:rPr>
            <m:sty m:val="p"/>
          </m:rPr>
          <m:t>≤</m:t>
        </m:r>
        <m:r>
          <m:rPr>
            <m:sty m:val="i"/>
          </m:rPr>
          <m:t>n</m:t>
        </m:r>
        <m:r>
          <m:rPr>
            <m:sty m:val="p"/>
          </m:rPr>
          <m:t>,</m:t>
        </m:r>
        <m:sSubSup>
          <m:sSubSupPr/>
          <m:e>
            <m:r>
              <m:rPr>
                <m:sty m:val="i"/>
              </m:rPr>
              <m:t>X</m:t>
            </m:r>
          </m:e>
          <m:sub>
            <m:r>
              <m:rPr>
                <m:sty m:val="i"/>
              </m:rPr>
              <m:t>i</m:t>
            </m:r>
          </m:sub>
          <m:sup>
            <m:r>
              <m:rPr>
                <m:sty m:val="p"/>
              </m:rPr>
              <m:t>∗</m:t>
            </m:r>
          </m:sup>
        </m:sSubSup>
      </m:oMath>
      <w:r>
        <w:rPr/>
        <w:t xml:space="preserve"> suive la loi de </w:t>
      </w:r>
      <m:oMath>
        <m:sSub>
          <m:sSubPr/>
          <m:e>
            <m:r>
              <m:rPr>
                <m:sty m:val="i"/>
              </m:rPr>
              <m:t>X</m:t>
            </m:r>
          </m:e>
          <m:sub>
            <m:r>
              <m:rPr>
                <m:sty m:val="i"/>
              </m:rPr>
              <m:t>i</m:t>
            </m:r>
          </m:sub>
        </m:sSub>
      </m:oMath>
      <w:r>
        <w:rPr>
          <w:rFonts w:eastAsia="Georgia" w:cs="Georgia" w:ascii="Georgia" w:hAnsi="Georgia"/>
        </w:rPr>
        <w:t xml:space="preserve"> biaisée par la taille.</w:t>
      </w:r>
      <w:r>
        <w:rPr/>
        <w:br w:type="textWrapping"/>
      </w:r>
      <w:r>
        <w:rPr/>
        <w:t xml:space="preserve">Soit aussi </w:t>
      </w:r>
      <m:oMath>
        <m:r>
          <m:rPr>
            <m:sty m:val="i"/>
          </m:rPr>
          <m:t>J</m:t>
        </m:r>
      </m:oMath>
      <w:r>
        <w:rPr>
          <w:rFonts w:eastAsia="Georgia" w:cs="Georgia" w:ascii="Georgia" w:hAnsi="Georgia"/>
        </w:rPr>
        <w:t xml:space="preserve"> une variable aléatoire de loi </w:t>
      </w:r>
      <m:oMath>
        <m:r>
          <m:rPr>
            <m:sty m:val="i"/>
          </m:rPr>
          <m:t>P</m:t>
        </m:r>
        <m:r>
          <m:rPr>
            <m:sty m:val="p"/>
          </m:rPr>
          <m:t>(</m:t>
        </m:r>
        <m:r>
          <m:rPr>
            <m:sty m:val="i"/>
          </m:rPr>
          <m:t>J</m:t>
        </m:r>
        <m:r>
          <m:rPr>
            <m:sty m:val="p"/>
          </m:rPr>
          <m:t>=</m:t>
        </m:r>
        <m:r>
          <m:rPr>
            <m:sty m:val="i"/>
          </m:rPr>
          <m:t>k</m:t>
        </m:r>
        <m:r>
          <m:rPr>
            <m:sty m:val="p"/>
          </m:rPr>
          <m:t>)</m:t>
        </m:r>
        <m:r>
          <m:rPr>
            <m:sty m:val="p"/>
          </m:rPr>
          <m:t>=</m:t>
        </m:r>
        <m:sSub>
          <m:sSubPr/>
          <m:e>
            <m:r>
              <m:rPr>
                <m:sty m:val="i"/>
              </m:rPr>
              <m:t>μ</m:t>
            </m:r>
          </m:e>
          <m:sub>
            <m:r>
              <m:rPr>
                <m:sty m:val="i"/>
              </m:rPr>
              <m:t>k</m:t>
            </m:r>
          </m:sub>
        </m:sSub>
        <m:r>
          <m:rPr>
            <m:sty m:val="p"/>
          </m:rPr>
          <m:t>/</m:t>
        </m:r>
        <m:r>
          <m:rPr>
            <m:sty m:val="i"/>
          </m:rPr>
          <m:t>μ</m:t>
        </m:r>
      </m:oMath>
      <w:r>
        <w:rPr>
          <w:rFonts w:eastAsia="Georgia" w:cs="Georgia" w:ascii="Georgia" w:hAnsi="Georgia"/>
        </w:rPr>
        <w:t xml:space="preserve">, indépendante de </w:t>
      </w:r>
      <m:oMath>
        <m:sSub>
          <m:sSubPr/>
          <m:e>
            <m:r>
              <m:rPr>
                <m:sty m:val="i"/>
              </m:rPr>
              <m:t>X</m:t>
            </m:r>
          </m:e>
          <m:sub>
            <m:r>
              <m:rPr>
                <m:sty m:val="p"/>
              </m:rPr>
              <m:t>1</m:t>
            </m:r>
          </m:sub>
        </m:sSub>
        <m:r>
          <m:rPr>
            <m:sty m:val="p"/>
          </m:rPr>
          <m:t>,</m:t>
        </m:r>
        <m:sSubSup>
          <m:sSubSupPr/>
          <m:e>
            <m:r>
              <m:rPr>
                <m:sty m:val="i"/>
              </m:rPr>
              <m:t>X</m:t>
            </m:r>
          </m:e>
          <m:sub>
            <m:r>
              <m:rPr>
                <m:sty m:val="p"/>
              </m:rPr>
              <m:t>1</m:t>
            </m:r>
          </m:sub>
          <m:sup>
            <m:r>
              <m:rPr>
                <m:sty m:val="p"/>
              </m:rPr>
              <m:t>∗</m:t>
            </m:r>
          </m:sup>
        </m:sSubSup>
        <m:r>
          <m:rPr>
            <m:sty m:val="p"/>
          </m:rPr>
          <m:t>,</m:t>
        </m:r>
        <m:r>
          <m:rPr>
            <m:sty m:val="p"/>
          </m:rPr>
          <m:t>…</m:t>
        </m:r>
        <m:r>
          <m:rPr>
            <m:sty m:val="p"/>
          </m:rPr>
          <m:t>,</m:t>
        </m:r>
        <m:sSub>
          <m:sSubPr/>
          <m:e>
            <m:r>
              <m:rPr>
                <m:sty m:val="i"/>
              </m:rPr>
              <m:t>X</m:t>
            </m:r>
          </m:e>
          <m:sub>
            <m:r>
              <m:rPr>
                <m:sty m:val="i"/>
              </m:rPr>
              <m:t>n</m:t>
            </m:r>
          </m:sub>
        </m:sSub>
        <m:r>
          <m:rPr>
            <m:sty m:val="p"/>
          </m:rPr>
          <m:t>,</m:t>
        </m:r>
        <m:sSubSup>
          <m:sSubSupPr/>
          <m:e>
            <m:r>
              <m:rPr>
                <m:sty m:val="i"/>
              </m:rPr>
              <m:t>X</m:t>
            </m:r>
          </m:e>
          <m:sub>
            <m:r>
              <m:rPr>
                <m:sty m:val="i"/>
              </m:rPr>
              <m:t>n</m:t>
            </m:r>
          </m:sub>
          <m:sup>
            <m:r>
              <m:rPr>
                <m:sty m:val="p"/>
              </m:rPr>
              <m:t>∗</m:t>
            </m:r>
          </m:sup>
        </m:sSubSup>
      </m:oMath>
      <w:r>
        <w:rPr>
          <w:rFonts w:eastAsia="Georgia" w:cs="Georgia" w:ascii="Georgia" w:hAnsi="Georgia"/>
        </w:rPr>
        <w:t xml:space="preserve">. On considère la variable aléatoire </w:t>
      </w:r>
      <m:oMath>
        <m:sSub>
          <m:sSubPr/>
          <m:e>
            <m:r>
              <m:rPr>
                <m:sty m:val="i"/>
              </m:rPr>
              <m:t>X</m:t>
            </m:r>
          </m:e>
          <m:sub>
            <m:r>
              <m:rPr>
                <m:sty m:val="i"/>
              </m:rPr>
              <m:t>J</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j</m:t>
            </m:r>
          </m:sub>
        </m:sSub>
        <m:sSub>
          <m:sSubPr/>
          <m:e>
            <m:r>
              <m:rPr>
                <m:scr m:val="double-struck"/>
              </m:rPr>
              <m:t>I</m:t>
            </m:r>
          </m:e>
          <m:sub>
            <m:r>
              <m:rPr>
                <m:sty m:val="p"/>
              </m:rPr>
              <m:t>[</m:t>
            </m:r>
            <m:r>
              <m:rPr>
                <m:sty m:val="i"/>
              </m:rPr>
              <m:t>J</m:t>
            </m:r>
            <m:r>
              <m:rPr>
                <m:sty m:val="p"/>
              </m:rPr>
              <m:t>=</m:t>
            </m:r>
            <m:r>
              <m:rPr>
                <m:sty m:val="i"/>
              </m:rPr>
              <m:t>j</m:t>
            </m:r>
            <m:r>
              <m:rPr>
                <m:sty m:val="p"/>
              </m:rPr>
              <m:t>]</m:t>
            </m:r>
          </m:sub>
        </m:sSub>
      </m:oMath>
      <w:r>
        <w:rPr>
          <w:rFonts w:eastAsia="Georgia" w:cs="Georgia" w:ascii="Georgia" w:hAnsi="Georgia"/>
        </w:rPr>
        <w:t xml:space="preserve"> et on définit </w:t>
      </w:r>
      <m:oMath>
        <m:sSub>
          <m:sSubPr/>
          <m:e>
            <m:r>
              <m:rPr>
                <m:sty m:val="i"/>
              </m:rPr>
              <m:t>T</m:t>
            </m:r>
          </m:e>
          <m:sub>
            <m:r>
              <m:rPr>
                <m:sty m:val="i"/>
              </m:rPr>
              <m:t>n</m:t>
            </m:r>
          </m:sub>
        </m:sSub>
        <m:r>
          <m:rPr>
            <m:sty m:val="p"/>
          </m:rPr>
          <m:t>=</m:t>
        </m:r>
        <m:sSub>
          <m:sSubPr/>
          <m:e>
            <m:r>
              <m:rPr>
                <m:sty m:val="i"/>
              </m:rPr>
              <m:t>S</m:t>
            </m:r>
          </m:e>
          <m:sub>
            <m:r>
              <m:rPr>
                <m:sty m:val="i"/>
              </m:rPr>
              <m:t>n</m:t>
            </m:r>
          </m:sub>
        </m:sSub>
        <m:r>
          <m:rPr>
            <m:sty m:val="p"/>
          </m:rPr>
          <m:t>−</m:t>
        </m:r>
        <m:sSub>
          <m:sSubPr/>
          <m:e>
            <m:r>
              <m:rPr>
                <m:sty m:val="i"/>
              </m:rPr>
              <m:t>X</m:t>
            </m:r>
          </m:e>
          <m:sub>
            <m:r>
              <m:rPr>
                <m:sty m:val="i"/>
              </m:rPr>
              <m:t>J</m:t>
            </m:r>
          </m:sub>
        </m:sSub>
        <m:r>
          <m:rPr>
            <m:sty m:val="p"/>
          </m:rPr>
          <m:t>+</m:t>
        </m:r>
        <m:sSubSup>
          <m:sSubSupPr/>
          <m:e>
            <m:r>
              <m:rPr>
                <m:sty m:val="i"/>
              </m:rPr>
              <m:t>X</m:t>
            </m:r>
          </m:e>
          <m:sub>
            <m:r>
              <m:rPr>
                <m:sty m:val="i"/>
              </m:rPr>
              <m:t>J</m:t>
            </m:r>
          </m:sub>
          <m:sup>
            <m:r>
              <m:rPr>
                <m:sty m:val="p"/>
              </m:rPr>
              <m:t>∗</m:t>
            </m:r>
          </m:sup>
        </m:sSubSup>
      </m:oMath>
      <w:r>
        <w:rPr>
          <w:rFonts w:eastAsia="Georgia" w:cs="Georgia" w:ascii="Georgia" w:hAnsi="Georgia"/>
        </w:rPr>
        <w:t xml:space="preserve">. Autrement dit, on choisit un indice aléatoire </w:t>
      </w:r>
      <m:oMath>
        <m:r>
          <m:rPr>
            <m:sty m:val="i"/>
          </m:rPr>
          <m:t>J</m:t>
        </m:r>
      </m:oMath>
      <w:r>
        <w:rPr/>
        <w:t xml:space="preserve"> et, dans la somme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on remplace </w:t>
      </w:r>
      <m:oMath>
        <m:sSub>
          <m:sSubPr/>
          <m:e>
            <m:r>
              <m:rPr>
                <m:sty m:val="i"/>
              </m:rPr>
              <m:t>X</m:t>
            </m:r>
          </m:e>
          <m:sub>
            <m:r>
              <m:rPr>
                <m:sty m:val="i"/>
              </m:rPr>
              <m:t>J</m:t>
            </m:r>
          </m:sub>
        </m:sSub>
      </m:oMath>
      <w:r>
        <w:rPr/>
        <w:t xml:space="preserve"> par </w:t>
      </w:r>
      <m:oMath>
        <m:sSubSup>
          <m:sSubSupPr/>
          <m:e>
            <m:r>
              <m:rPr>
                <m:sty m:val="i"/>
              </m:rPr>
              <m:t>X</m:t>
            </m:r>
          </m:e>
          <m:sub>
            <m:r>
              <m:rPr>
                <m:sty m:val="i"/>
              </m:rPr>
              <m:t>J</m:t>
            </m:r>
          </m:sub>
          <m:sup>
            <m:r>
              <m:rPr>
                <m:sty m:val="p"/>
              </m:rPr>
              <m:t>∗</m:t>
            </m:r>
          </m:sup>
        </m:sSubSup>
      </m:oMath>
      <w:r>
        <w:rPr/>
        <w:t xml:space="preserve">.</w:t>
      </w:r>
      <w:r>
        <w:rPr/>
        <w:br w:type="textWrapping"/>
      </w:r>
      <w:r>
        <w:rPr/>
        <w:t xml:space="preserve">(c) Soit </w:t>
      </w:r>
      <m:oMath>
        <m:r>
          <m:rPr>
            <m:sty m:val="i"/>
          </m:rPr>
          <m:t>h</m:t>
        </m:r>
        <m:r>
          <m:rPr>
            <m:sty m:val="p"/>
          </m:rPr>
          <m:t>:</m:t>
        </m:r>
        <m:r>
          <m:rPr>
            <m:sty m:val="p"/>
          </m:rPr>
          <m:t>[</m:t>
        </m:r>
        <m:r>
          <m:rPr>
            <m:sty m:val="p"/>
          </m:rPr>
          <m:t>0</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une fonction bornée et continue sauf éventuellement en un nombre fini de points.</w:t>
      </w:r>
      <w:r>
        <w:rPr/>
        <w:br w:type="textWrapping"/>
      </w:r>
      <w:r>
        <w:rPr/>
        <w:t xml:space="preserve">i) Montrer que </w:t>
      </w:r>
      <m:oMath>
        <m:r>
          <m:rPr>
            <m:sty m:val="i"/>
          </m:rPr>
          <m:t>h</m:t>
        </m:r>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T</m:t>
                </m:r>
              </m:e>
              <m:sub>
                <m:r>
                  <m:rPr>
                    <m:sty m:val="i"/>
                  </m:rPr>
                  <m:t>n</m:t>
                </m:r>
              </m:sub>
            </m:sSub>
          </m:e>
        </m:d>
        <m:sSub>
          <m:sSubPr/>
          <m:e>
            <m:r>
              <m:rPr>
                <m:scr m:val="double-struck"/>
              </m:rPr>
              <m:t>I</m:t>
            </m:r>
          </m:e>
          <m:sub>
            <m:r>
              <m:rPr>
                <m:sty m:val="p"/>
              </m:rPr>
              <m:t>[</m:t>
            </m:r>
            <m:r>
              <m:rPr>
                <m:sty m:val="i"/>
              </m:rPr>
              <m:t>J</m:t>
            </m:r>
            <m:r>
              <m:rPr>
                <m:sty m:val="p"/>
              </m:rPr>
              <m:t>=</m:t>
            </m:r>
            <m:r>
              <m:rPr>
                <m:sty m:val="i"/>
              </m:rPr>
              <m:t>i</m:t>
            </m:r>
            <m:r>
              <m:rPr>
                <m:sty m:val="p"/>
              </m:rPr>
              <m:t>]</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X</m:t>
                </m:r>
              </m:e>
              <m:sub>
                <m:r>
                  <m:rPr>
                    <m:sty m:val="i"/>
                  </m:rPr>
                  <m:t>i</m:t>
                </m:r>
              </m:sub>
            </m:sSub>
            <m:r>
              <m:rPr>
                <m:sty m:val="p"/>
              </m:rPr>
              <m:t>−</m:t>
            </m:r>
            <m:sSubSup>
              <m:sSubSupPr/>
              <m:e>
                <m:r>
                  <m:rPr>
                    <m:sty m:val="i"/>
                  </m:rPr>
                  <m:t>X</m:t>
                </m:r>
              </m:e>
              <m:sub>
                <m:r>
                  <m:rPr>
                    <m:sty m:val="i"/>
                  </m:rPr>
                  <m:t>i</m:t>
                </m:r>
              </m:sub>
              <m:sup>
                <m:r>
                  <m:rPr>
                    <m:sty m:val="p"/>
                  </m:rPr>
                  <m:t>∗</m:t>
                </m:r>
              </m:sup>
            </m:sSubSup>
          </m:e>
        </m:d>
        <m:sSub>
          <m:sSubPr/>
          <m:e>
            <m:r>
              <m:rPr>
                <m:scr m:val="double-struck"/>
              </m:rPr>
              <m:t>I</m:t>
            </m:r>
          </m:e>
          <m:sub>
            <m:r>
              <m:rPr>
                <m:sty m:val="p"/>
              </m:rPr>
              <m:t>[</m:t>
            </m:r>
            <m:r>
              <m:rPr>
                <m:sty m:val="i"/>
              </m:rPr>
              <m:t>J</m:t>
            </m:r>
            <m:r>
              <m:rPr>
                <m:sty m:val="p"/>
              </m:rPr>
              <m:t>=</m:t>
            </m:r>
            <m:r>
              <m:rPr>
                <m:sty m:val="i"/>
              </m:rPr>
              <m:t>i</m:t>
            </m:r>
            <m:r>
              <m:rPr>
                <m:sty m:val="p"/>
              </m:rPr>
              <m:t>]</m:t>
            </m:r>
          </m:sub>
        </m:sSub>
      </m:oMath>
      <w:r>
        <w:rPr/>
        <w:t xml:space="preserve">.</w:t>
      </w:r>
      <w:r>
        <w:rPr/>
        <w:br w:type="textWrapping"/>
      </w:r>
      <w:r>
        <w:rPr>
          <w:rFonts w:eastAsia="Georgia" w:cs="Georgia" w:ascii="Georgia" w:hAnsi="Georgia"/>
        </w:rPr>
        <w:t xml:space="preserve">ii) En déduire que </w:t>
      </w:r>
      <m:oMath>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T</m:t>
                    </m:r>
                  </m:e>
                  <m:sub>
                    <m:r>
                      <m:rPr>
                        <m:sty m:val="i"/>
                      </m:rPr>
                      <m:t>n</m:t>
                    </m:r>
                  </m:sub>
                </m:sSub>
              </m:e>
            </m:d>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P</m:t>
        </m:r>
        <m:r>
          <m:rPr>
            <m:sty m:val="p"/>
          </m:rPr>
          <m:t>(</m:t>
        </m:r>
        <m:r>
          <m:rPr>
            <m:sty m:val="i"/>
          </m:rPr>
          <m:t>J</m:t>
        </m:r>
        <m:r>
          <m:rPr>
            <m:sty m:val="p"/>
          </m:rPr>
          <m:t>=</m:t>
        </m:r>
        <m:r>
          <m:rPr>
            <m:sty m:val="i"/>
          </m:rPr>
          <m:t>i</m:t>
        </m:r>
        <m:r>
          <m:rPr>
            <m:sty m:val="p"/>
          </m:rPr>
          <m:t>)</m:t>
        </m:r>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X</m:t>
                    </m:r>
                  </m:e>
                  <m:sub>
                    <m:r>
                      <m:rPr>
                        <m:sty m:val="i"/>
                      </m:rPr>
                      <m:t>i</m:t>
                    </m:r>
                  </m:sub>
                </m:sSub>
                <m:r>
                  <m:rPr>
                    <m:sty m:val="p"/>
                  </m:rPr>
                  <m:t>+</m:t>
                </m:r>
                <m:sSubSup>
                  <m:sSubSupPr/>
                  <m:e>
                    <m:r>
                      <m:rPr>
                        <m:sty m:val="i"/>
                      </m:rPr>
                      <m:t>X</m:t>
                    </m:r>
                  </m:e>
                  <m:sub>
                    <m:r>
                      <m:rPr>
                        <m:sty m:val="i"/>
                      </m:rPr>
                      <m:t>i</m:t>
                    </m:r>
                  </m:sub>
                  <m:sup>
                    <m:r>
                      <m:rPr>
                        <m:sty m:val="p"/>
                      </m:rPr>
                      <m:t>∗</m:t>
                    </m:r>
                  </m:sup>
                </m:sSubSup>
              </m:e>
            </m:d>
          </m:e>
        </m:d>
      </m:oMath>
      <w:r>
        <w:rPr/>
        <w:t xml:space="preserve">.</w:t>
      </w:r>
      <w:r>
        <w:rPr/>
        <w:br w:type="textWrapping"/>
      </w:r>
      <w:r>
        <w:rPr/>
        <w:t xml:space="preserve">(d)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montrer que pour tout réel </w:t>
      </w:r>
      <m:oMath>
        <m:r>
          <m:rPr>
            <m:sty m:val="i"/>
          </m:rPr>
          <m:t>s</m:t>
        </m:r>
        <m:r>
          <m:rPr>
            <m:sty m:val="p"/>
          </m:rPr>
          <m:t>,</m:t>
        </m:r>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s</m:t>
                </m:r>
                <m:r>
                  <m:rPr>
                    <m:sty m:val="p"/>
                  </m:rPr>
                  <m:t>+</m:t>
                </m:r>
                <m:sSubSup>
                  <m:sSubSupPr/>
                  <m:e>
                    <m:r>
                      <m:rPr>
                        <m:sty m:val="i"/>
                      </m:rPr>
                      <m:t>X</m:t>
                    </m:r>
                  </m:e>
                  <m:sub>
                    <m:r>
                      <m:rPr>
                        <m:sty m:val="i"/>
                      </m:rPr>
                      <m:t>i</m:t>
                    </m:r>
                  </m:sub>
                  <m:sup>
                    <m:r>
                      <m:rPr>
                        <m:sty m:val="p"/>
                      </m:rPr>
                      <m:t>∗</m:t>
                    </m:r>
                  </m:sup>
                </m:sSubSup>
              </m:e>
            </m:d>
          </m:e>
        </m:d>
        <m:r>
          <m:rPr>
            <m:sty m:val="p"/>
          </m:rPr>
          <m:t>=</m:t>
        </m:r>
        <m:f>
          <m:fPr>
            <m:ctrlPr>
              <w:rPr>
                <w:rFonts w:ascii="Cambria Math" w:hAnsi="Cambria Math"/>
              </w:rPr>
            </m:ctrlPr>
          </m:fPr>
          <m:num>
            <m:r>
              <m:rPr>
                <m:sty m:val="p"/>
              </m:rPr>
              <m:t>1</m:t>
            </m:r>
          </m:num>
          <m:den>
            <m:sSub>
              <m:sSubPr/>
              <m:e>
                <m:r>
                  <m:rPr>
                    <m:sty m:val="i"/>
                  </m:rPr>
                  <m:t>μ</m:t>
                </m:r>
              </m:e>
              <m:sub>
                <m:r>
                  <m:rPr>
                    <m:sty m:val="i"/>
                  </m:rPr>
                  <m:t>i</m:t>
                </m:r>
              </m:sub>
            </m:sSub>
          </m:den>
        </m:f>
        <m:r>
          <m:rPr>
            <m:sty m:val="i"/>
          </m:rPr>
          <m:t>E</m:t>
        </m:r>
        <m:d>
          <m:dPr>
            <m:begChr m:val="("/>
            <m:endChr m:val=")"/>
            <m:ctrlPr>
              <w:rPr>
                <w:rFonts w:ascii="Cambria Math" w:hAnsi="Cambria Math"/>
              </w:rPr>
            </m:ctrlPr>
          </m:dPr>
          <m:e>
            <m:sSub>
              <m:sSubPr/>
              <m:e>
                <m:r>
                  <m:rPr>
                    <m:sty m:val="i"/>
                  </m:rPr>
                  <m:t>X</m:t>
                </m:r>
              </m:e>
              <m:sub>
                <m:r>
                  <m:rPr>
                    <m:sty m:val="i"/>
                  </m:rPr>
                  <m:t>i</m:t>
                </m:r>
              </m:sub>
            </m:sSub>
            <m:r>
              <m:rPr>
                <m:sty m:val="i"/>
              </m:rPr>
              <m:t>h</m:t>
            </m:r>
            <m:d>
              <m:dPr>
                <m:begChr m:val="("/>
                <m:endChr m:val=")"/>
                <m:ctrlPr>
                  <w:rPr>
                    <w:rFonts w:ascii="Cambria Math" w:hAnsi="Cambria Math"/>
                  </w:rPr>
                </m:ctrlPr>
              </m:dPr>
              <m:e>
                <m:r>
                  <m:rPr>
                    <m:sty m:val="i"/>
                  </m:rPr>
                  <m:t>s</m:t>
                </m:r>
                <m:r>
                  <m:rPr>
                    <m:sty m:val="p"/>
                  </m:rPr>
                  <m:t>+</m:t>
                </m:r>
                <m:sSub>
                  <m:sSubPr/>
                  <m:e>
                    <m:r>
                      <m:rPr>
                        <m:sty m:val="i"/>
                      </m:rPr>
                      <m:t>X</m:t>
                    </m:r>
                  </m:e>
                  <m:sub>
                    <m:r>
                      <m:rPr>
                        <m:sty m:val="i"/>
                      </m:rPr>
                      <m:t>i</m:t>
                    </m:r>
                  </m:sub>
                </m:sSub>
              </m:e>
            </m:d>
          </m:e>
        </m:d>
      </m:oMath>
      <w:r>
        <w:rPr/>
        <w:t xml:space="preserve">.</w:t>
      </w:r>
    </w:p>
    <w:p>
      <w:pPr>
        <w:spacing w:after="220" w:lineRule="auto"/>
      </w:pPr>
      <w:r>
        <w:rPr>
          <w:rFonts w:eastAsia="Georgia" w:cs="Georgia" w:ascii="Georgia" w:hAnsi="Georgia"/>
        </w:rPr>
        <w:t xml:space="preserve">On admettra qu'on en déduit l'égalité </w:t>
      </w:r>
      <m:oMath>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X</m:t>
                    </m:r>
                  </m:e>
                  <m:sub>
                    <m:r>
                      <m:rPr>
                        <m:sty m:val="i"/>
                      </m:rPr>
                      <m:t>i</m:t>
                    </m:r>
                  </m:sub>
                </m:sSub>
                <m:r>
                  <m:rPr>
                    <m:sty m:val="p"/>
                  </m:rPr>
                  <m:t>+</m:t>
                </m:r>
                <m:sSubSup>
                  <m:sSubSupPr/>
                  <m:e>
                    <m:r>
                      <m:rPr>
                        <m:sty m:val="i"/>
                      </m:rPr>
                      <m:t>X</m:t>
                    </m:r>
                  </m:e>
                  <m:sub>
                    <m:r>
                      <m:rPr>
                        <m:sty m:val="i"/>
                      </m:rPr>
                      <m:t>i</m:t>
                    </m:r>
                  </m:sub>
                  <m:sup>
                    <m:r>
                      <m:rPr>
                        <m:sty m:val="p"/>
                      </m:rPr>
                      <m:t>∗</m:t>
                    </m:r>
                  </m:sup>
                </m:sSubSup>
              </m:e>
            </m:d>
          </m:e>
        </m:d>
        <m:r>
          <m:rPr>
            <m:sty m:val="p"/>
          </m:rPr>
          <m:t>=</m:t>
        </m:r>
        <m:f>
          <m:fPr>
            <m:ctrlPr>
              <w:rPr>
                <w:rFonts w:ascii="Cambria Math" w:hAnsi="Cambria Math"/>
              </w:rPr>
            </m:ctrlPr>
          </m:fPr>
          <m:num>
            <m:r>
              <m:rPr>
                <m:sty m:val="p"/>
              </m:rPr>
              <m:t>1</m:t>
            </m:r>
          </m:num>
          <m:den>
            <m:sSub>
              <m:sSubPr/>
              <m:e>
                <m:r>
                  <m:rPr>
                    <m:sty m:val="i"/>
                  </m:rPr>
                  <m:t>μ</m:t>
                </m:r>
              </m:e>
              <m:sub>
                <m:r>
                  <m:rPr>
                    <m:sty m:val="i"/>
                  </m:rPr>
                  <m:t>i</m:t>
                </m:r>
              </m:sub>
            </m:sSub>
          </m:den>
        </m:f>
        <m:r>
          <m:rPr>
            <m:sty m:val="i"/>
          </m:rPr>
          <m:t>E</m:t>
        </m:r>
        <m:d>
          <m:dPr>
            <m:begChr m:val="("/>
            <m:endChr m:val=")"/>
            <m:ctrlPr>
              <w:rPr>
                <w:rFonts w:ascii="Cambria Math" w:hAnsi="Cambria Math"/>
              </w:rPr>
            </m:ctrlPr>
          </m:dPr>
          <m:e>
            <m:sSub>
              <m:sSubPr/>
              <m:e>
                <m:r>
                  <m:rPr>
                    <m:sty m:val="i"/>
                  </m:rPr>
                  <m:t>X</m:t>
                </m:r>
              </m:e>
              <m:sub>
                <m:r>
                  <m:rPr>
                    <m:sty m:val="i"/>
                  </m:rPr>
                  <m:t>i</m:t>
                </m:r>
              </m:sub>
            </m:sSub>
            <m:r>
              <m:rPr>
                <m:sty m:val="i"/>
              </m:rPr>
              <m:t>h</m:t>
            </m:r>
            <m:d>
              <m:dPr>
                <m:begChr m:val="("/>
                <m:endChr m:val=")"/>
                <m:ctrlPr>
                  <w:rPr>
                    <w:rFonts w:ascii="Cambria Math" w:hAnsi="Cambria Math"/>
                  </w:rPr>
                </m:ctrlPr>
              </m:dPr>
              <m:e>
                <m:sSub>
                  <m:sSubPr/>
                  <m:e>
                    <m:r>
                      <m:rPr>
                        <m:sty m:val="i"/>
                      </m:rPr>
                      <m:t>S</m:t>
                    </m:r>
                  </m:e>
                  <m:sub>
                    <m:r>
                      <m:rPr>
                        <m:sty m:val="i"/>
                      </m:rPr>
                      <m:t>n</m:t>
                    </m:r>
                  </m:sub>
                </m:sSub>
              </m:e>
            </m:d>
          </m:e>
        </m:d>
      </m:oMath>
      <w:r>
        <w:rPr/>
        <w:t xml:space="preserve">.</w:t>
      </w:r>
      <w:r>
        <w:rPr/>
        <w:br w:type="textWrapping"/>
      </w:r>
      <w:r>
        <w:rPr>
          <w:rFonts w:eastAsia="Georgia" w:cs="Georgia" w:ascii="Georgia" w:hAnsi="Georgia"/>
        </w:rPr>
        <w:t xml:space="preserve">(e) En déduire que </w:t>
      </w:r>
      <m:oMath>
        <m:r>
          <m:rPr>
            <m:sty m:val="i"/>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S</m:t>
                </m:r>
              </m:e>
              <m:sub>
                <m:r>
                  <m:rPr>
                    <m:sty m:val="i"/>
                  </m:rPr>
                  <m:t>n</m:t>
                </m:r>
              </m:sub>
            </m:sSub>
            <m:r>
              <m:rPr>
                <m:sty m:val="i"/>
              </m:rPr>
              <m:t>h</m:t>
            </m:r>
            <m:d>
              <m:dPr>
                <m:begChr m:val="("/>
                <m:endChr m:val=")"/>
                <m:ctrlPr>
                  <w:rPr>
                    <w:rFonts w:ascii="Cambria Math" w:hAnsi="Cambria Math"/>
                  </w:rPr>
                </m:ctrlPr>
              </m:dPr>
              <m:e>
                <m:sSub>
                  <m:sSubPr/>
                  <m:e>
                    <m:r>
                      <m:rPr>
                        <m:sty m:val="i"/>
                      </m:rPr>
                      <m:t>S</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S</m:t>
                </m:r>
              </m:e>
              <m:sub>
                <m:r>
                  <m:rPr>
                    <m:sty m:val="i"/>
                  </m:rPr>
                  <m:t>n</m:t>
                </m:r>
              </m:sub>
            </m:sSub>
          </m:e>
        </m:d>
      </m:oMath>
      <w:r>
        <w:rPr/>
        <w:t xml:space="preserve">.</w:t>
      </w:r>
      <w:r>
        <w:rPr/>
        <w:br w:type="textWrapping"/>
      </w:r>
      <w:r>
        <w:rPr/>
        <w:t xml:space="preserve">(f) Conclure que </w:t>
      </w:r>
      <m:oMath>
        <m:sSub>
          <m:sSubPr/>
          <m:e>
            <m:r>
              <m:rPr>
                <m:sty m:val="i"/>
              </m:rPr>
              <m:t>T</m:t>
            </m:r>
          </m:e>
          <m:sub>
            <m:r>
              <m:rPr>
                <m:sty m:val="i"/>
              </m:rPr>
              <m:t>n</m:t>
            </m:r>
          </m:sub>
        </m:sSub>
      </m:oMath>
      <w:r>
        <w:rPr/>
        <w:t xml:space="preserve"> suit la loi de </w:t>
      </w:r>
      <m:oMath>
        <m:sSub>
          <m:sSubPr/>
          <m:e>
            <m:r>
              <m:rPr>
                <m:sty m:val="i"/>
              </m:rPr>
              <m:t>S</m:t>
            </m:r>
          </m:e>
          <m:sub>
            <m:r>
              <m:rPr>
                <m:sty m:val="i"/>
              </m:rPr>
              <m:t>n</m:t>
            </m:r>
          </m:sub>
        </m:sSub>
      </m:oMath>
      <w:r>
        <w:rPr>
          <w:rFonts w:eastAsia="Georgia" w:cs="Georgia" w:ascii="Georgia" w:hAnsi="Georgia"/>
        </w:rPr>
        <w:t xml:space="preserve"> biaisée par la taille.</w:t>
      </w:r>
    </w:p>
    <w:p>
      <w:pPr>
        <w:spacing w:line="271" w:before="330" w:lineRule="auto"/>
      </w:pPr>
      <w:bookmarkStart w:id="4" w:name="troisième_partie_applications_en_7791f8"/>
      <w:r>
        <w:rPr>
          <w:rFonts w:eastAsia="Georgia" w:cs="Georgia" w:ascii="Georgia" w:hAnsi="Georgia"/>
          <w:b/>
          <w:sz w:val="42"/>
        </w:rPr>
        <w:t xml:space="preserve">Troisième partie : Applications en Statistique</w:t>
      </w:r>
      <w:bookmarkEnd w:id="4"/>
    </w:p>
    <w:p>
      <w:pPr>
        <w:spacing w:after="220" w:lineRule="auto"/>
      </w:pPr>
      <w:r>
        <w:rPr>
          <w:rFonts w:eastAsia="Georgia" w:cs="Georgia" w:ascii="Georgia" w:hAnsi="Georgia"/>
        </w:rPr>
        <w:t xml:space="preserve">On s'intéresse maintenant au cas où le biais par la taille peut être utilisé en statistique, pour construire des estimateurs non biaisés. Une compagnie d'électricité possède </w:t>
      </w:r>
      <m:oMath>
        <m:r>
          <m:rPr>
            <m:sty m:val="i"/>
          </m:rPr>
          <m:t>n</m:t>
        </m:r>
      </m:oMath>
      <w:r>
        <w:rPr>
          <w:rFonts w:eastAsia="Georgia" w:cs="Georgia" w:ascii="Georgia" w:hAnsi="Georgia"/>
        </w:rPr>
        <w:t xml:space="preserve"> clients où </w:t>
      </w:r>
      <m:oMath>
        <m:r>
          <m:rPr>
            <m:sty m:val="i"/>
          </m:rPr>
          <m:t>n</m:t>
        </m:r>
      </m:oMath>
      <w:r>
        <w:rPr>
          <w:rFonts w:eastAsia="Georgia" w:cs="Georgia" w:ascii="Georgia" w:hAnsi="Georgia"/>
        </w:rPr>
        <w:t xml:space="preserve"> est un entier naturel non nul donné. Lors de l'année écoulée, le </w:t>
      </w:r>
      <m:oMath>
        <m:sSup>
          <m:sSupPr/>
          <m:e>
            <m:r>
              <m:rPr>
                <m:sty m:val="i"/>
              </m:rPr>
              <m:t>i</m:t>
            </m:r>
          </m:e>
          <m:sup>
            <m:r>
              <m:rPr>
                <m:sty m:val="i"/>
              </m:rPr>
              <m:t>e</m:t>
            </m:r>
          </m:sup>
        </m:sSup>
      </m:oMath>
      <w:r>
        <w:rPr>
          <w:rFonts w:eastAsia="Georgia" w:cs="Georgia" w:ascii="Georgia" w:hAnsi="Georgia"/>
        </w:rPr>
        <w:t xml:space="preserve"> client a payé </w:t>
      </w:r>
      <m:oMath>
        <m:sSub>
          <m:sSubPr/>
          <m:e>
            <m:r>
              <m:rPr>
                <m:sty m:val="i"/>
              </m:rPr>
              <m:t>x</m:t>
            </m:r>
          </m:e>
          <m:sub>
            <m:r>
              <m:rPr>
                <m:sty m:val="i"/>
              </m:rPr>
              <m:t>i</m:t>
            </m:r>
          </m:sub>
        </m:sSub>
      </m:oMath>
      <w:r>
        <w:rPr/>
        <w:t xml:space="preserve"> euros ( </w:t>
      </w:r>
      <m:oMath>
        <m:sSub>
          <m:sSubPr/>
          <m:e>
            <m:r>
              <m:rPr>
                <m:sty m:val="i"/>
              </m:rPr>
              <m:t>x</m:t>
            </m:r>
          </m:e>
          <m:sub>
            <m:r>
              <m:rPr>
                <m:sty m:val="i"/>
              </m:rPr>
              <m:t>i</m:t>
            </m:r>
          </m:sub>
        </m:sSub>
        <m:r>
          <m:rPr>
            <m:sty m:val="p"/>
          </m:rPr>
          <m:t>&gt;</m:t>
        </m:r>
        <m:r>
          <m:rPr>
            <m:sty m:val="p"/>
          </m:rPr>
          <m:t>0</m:t>
        </m:r>
      </m:oMath>
      <w:r>
        <w:rPr>
          <w:rFonts w:eastAsia="Georgia" w:cs="Georgia" w:ascii="Georgia" w:hAnsi="Georgia"/>
        </w:rPr>
        <w:t xml:space="preserve"> ), mais a en réalité consommé une quantité d'électricité correspondant à </w:t>
      </w:r>
      <m:oMath>
        <m:sSub>
          <m:sSubPr/>
          <m:e>
            <m:r>
              <m:rPr>
                <m:sty m:val="i"/>
              </m:rPr>
              <m:t>y</m:t>
            </m:r>
          </m:e>
          <m:sub>
            <m:r>
              <m:rPr>
                <m:sty m:val="i"/>
              </m:rPr>
              <m:t>i</m:t>
            </m:r>
          </m:sub>
        </m:sSub>
      </m:oMath>
      <w:r>
        <w:rPr/>
        <w:t xml:space="preserve"> euros ( </w:t>
      </w:r>
      <m:oMath>
        <m:sSub>
          <m:sSubPr/>
          <m:e>
            <m:r>
              <m:rPr>
                <m:sty m:val="i"/>
              </m:rPr>
              <m:t>y</m:t>
            </m:r>
          </m:e>
          <m:sub>
            <m:r>
              <m:rPr>
                <m:sty m:val="i"/>
              </m:rPr>
              <m:t>i</m:t>
            </m:r>
          </m:sub>
        </m:sSub>
        <m:r>
          <m:rPr>
            <m:sty m:val="p"/>
          </m:rPr>
          <m:t>&gt;</m:t>
        </m:r>
        <m:r>
          <m:rPr>
            <m:sty m:val="p"/>
          </m:rPr>
          <m:t>0</m:t>
        </m:r>
      </m:oMath>
      <w:r>
        <w:rPr>
          <w:rFonts w:eastAsia="Georgia" w:cs="Georgia" w:ascii="Georgia" w:hAnsi="Georgia"/>
        </w:rPr>
        <w:t xml:space="preserve"> ). La compagnie sait combien ses clients ont payé, et elle souhaite estimer le rapport</w:t>
      </w:r>
    </w:p>
    <w:p>
      <w:pPr>
        <w:spacing w:after="220" w:lineRule="auto"/>
      </w:pPr>
      <m:oMathPara>
        <m:oMath>
          <m:r>
            <m:rPr>
              <m:sty m:val="i"/>
            </m:rPr>
            <m:t>θ</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sub>
              </m:sSub>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r>
            <m:rPr>
              <m:sty m:val="p"/>
            </m:rPr>
            <m:t>,</m:t>
          </m:r>
        </m:oMath>
      </m:oMathPara>
    </w:p>
    <w:p>
      <w:pPr>
        <w:spacing w:after="220" w:lineRule="auto"/>
      </w:pPr>
      <w:r>
        <w:rPr>
          <w:rFonts w:eastAsia="Georgia" w:cs="Georgia" w:ascii="Georgia" w:hAnsi="Georgia"/>
        </w:rPr>
        <w:t xml:space="preserve">pour déterminer à quel point elle a mal facturé ses clients.</w:t>
      </w:r>
      <w:r>
        <w:rPr/>
        <w:br w:type="textWrapping"/>
      </w:r>
      <w:r>
        <w:rPr/>
        <w:t xml:space="preserve">10) Soit </w:t>
      </w:r>
      <m:oMath>
        <m:r>
          <m:rPr>
            <m:sty m:val="i"/>
          </m:rPr>
          <m:t>m</m:t>
        </m:r>
      </m:oMath>
      <w:r>
        <w:rPr>
          <w:rFonts w:eastAsia="Georgia" w:cs="Georgia" w:ascii="Georgia" w:hAnsi="Georgia"/>
        </w:rPr>
        <w:t xml:space="preserve"> un entier fixé tel que </w:t>
      </w:r>
      <m:oMath>
        <m:r>
          <m:rPr>
            <m:sty m:val="p"/>
          </m:rPr>
          <m:t>1</m:t>
        </m:r>
        <m:r>
          <m:rPr>
            <m:sty m:val="p"/>
          </m:rPr>
          <m:t>≤</m:t>
        </m:r>
        <m:r>
          <m:rPr>
            <m:sty m:val="i"/>
          </m:rPr>
          <m:t>m</m:t>
        </m:r>
        <m:r>
          <m:rPr>
            <m:sty m:val="p"/>
          </m:rPr>
          <m:t>≤</m:t>
        </m:r>
        <m:r>
          <m:rPr>
            <m:sty m:val="i"/>
          </m:rPr>
          <m:t>n</m:t>
        </m:r>
      </m:oMath>
      <w:r>
        <w:rPr/>
        <w:t xml:space="preserve">. On note </w:t>
      </w:r>
      <m:oMath>
        <m:sSub>
          <m:sSubPr/>
          <m:e>
            <m:r>
              <m:rPr>
                <m:scr m:val="script"/>
              </m:rPr>
              <m:t>P</m:t>
            </m:r>
          </m:e>
          <m:sub>
            <m:r>
              <m:rPr>
                <m:sty m:val="i"/>
              </m:rPr>
              <m:t>m</m:t>
            </m:r>
          </m:sub>
        </m:sSub>
      </m:oMath>
      <w:r>
        <w:rPr/>
        <w:t xml:space="preserve"> l'ensemble des parties </w:t>
      </w:r>
      <m:oMath>
        <m:r>
          <m:rPr>
            <m:sty m:val="i"/>
          </m:rPr>
          <m:t>A</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de cardinal </w:t>
      </w:r>
      <m:oMath>
        <m:r>
          <m:rPr>
            <m:sty m:val="i"/>
          </m:rPr>
          <m:t>m</m:t>
        </m:r>
      </m:oMath>
      <w:r>
        <w:rPr>
          <w:rFonts w:eastAsia="Georgia" w:cs="Georgia" w:ascii="Georgia" w:hAnsi="Georgia"/>
        </w:rPr>
        <w:t xml:space="preserve">. On considère une variable aléatoire </w:t>
      </w:r>
      <m:oMath>
        <m:r>
          <m:rPr>
            <m:sty m:val="i"/>
          </m:rPr>
          <m:t>R</m:t>
        </m:r>
      </m:oMath>
      <w:r>
        <w:rPr>
          <w:rFonts w:eastAsia="Georgia" w:cs="Georgia" w:ascii="Georgia" w:hAnsi="Georgia"/>
        </w:rPr>
        <w:t xml:space="preserve">, à valeurs dans </w:t>
      </w:r>
      <m:oMath>
        <m:sSub>
          <m:sSubPr/>
          <m:e>
            <m:r>
              <m:rPr>
                <m:scr m:val="script"/>
              </m:rPr>
              <m:t>P</m:t>
            </m:r>
          </m:e>
          <m:sub>
            <m:r>
              <m:rPr>
                <m:sty m:val="i"/>
              </m:rPr>
              <m:t>m</m:t>
            </m:r>
          </m:sub>
        </m:sSub>
      </m:oMath>
      <w:r>
        <w:rPr>
          <w:rFonts w:eastAsia="Georgia" w:cs="Georgia" w:ascii="Georgia" w:hAnsi="Georgia"/>
        </w:rPr>
        <w:t xml:space="preserve"> et de loi uniforme, c'est-à-dire telle que pour toute partie </w:t>
      </w:r>
      <m:oMath>
        <m:r>
          <m:rPr>
            <m:sty m:val="i"/>
          </m:rPr>
          <m:t>A</m:t>
        </m:r>
        <m:r>
          <m:rPr>
            <m:sty m:val="p"/>
          </m:rPr>
          <m:t>∈</m:t>
        </m:r>
        <m:sSub>
          <m:sSubPr/>
          <m:e>
            <m:r>
              <m:rPr>
                <m:scr m:val="script"/>
              </m:rPr>
              <m:t>P</m:t>
            </m:r>
          </m:e>
          <m:sub>
            <m:r>
              <m:rPr>
                <m:sty m:val="i"/>
              </m:rPr>
              <m:t>m</m:t>
            </m:r>
          </m:sub>
        </m:sSub>
        <m:r>
          <m:rPr>
            <m:sty m:val="p"/>
          </m:rPr>
          <m:t>,</m:t>
        </m:r>
        <m:r>
          <m:rPr>
            <m:sty m:val="i"/>
          </m:rPr>
          <m:t>P</m:t>
        </m:r>
        <m:r>
          <m:rPr>
            <m:sty m:val="p"/>
          </m:rPr>
          <m:t>(</m:t>
        </m:r>
        <m:r>
          <m:rPr>
            <m:sty m:val="i"/>
          </m:rPr>
          <m:t>R</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p"/>
              </m:rPr>
              <m:t>(</m:t>
            </m:r>
            <m:f>
              <m:fPr>
                <m:type m:val="noBar"/>
                <m:ctrlPr>
                  <w:rPr>
                    <w:rFonts w:ascii="Cambria Math" w:hAnsi="Cambria Math"/>
                  </w:rPr>
                </m:ctrlPr>
              </m:fPr>
              <m:num>
                <m:r>
                  <m:rPr>
                    <m:sty m:val="i"/>
                  </m:rPr>
                  <m:t>n</m:t>
                </m:r>
              </m:num>
              <m:den>
                <m:r>
                  <m:rPr>
                    <m:sty m:val="i"/>
                  </m:rPr>
                  <m:t>m</m:t>
                </m:r>
              </m:den>
            </m:f>
            <m:r>
              <m:rPr>
                <m:sty m:val="p"/>
              </m:rPr>
              <m:t>)</m:t>
            </m:r>
          </m:den>
        </m:f>
      </m:oMath>
      <w:r>
        <w:rPr/>
        <w:t xml:space="preserve">.</w:t>
      </w:r>
      <w:r>
        <w:rPr/>
        <w:br w:type="textWrapping"/>
      </w:r>
      <w:r>
        <w:rPr>
          <w:rFonts w:eastAsia="Georgia" w:cs="Georgia" w:ascii="Georgia" w:hAnsi="Georgia"/>
        </w:rPr>
        <w:t xml:space="preserve">On souhaite écrire un programme pour choisir l'ensemble </w:t>
      </w:r>
      <m:oMath>
        <m:r>
          <m:rPr>
            <m:sty m:val="i"/>
          </m:rPr>
          <m:t>R</m:t>
        </m:r>
      </m:oMath>
      <w:r>
        <w:rPr/>
        <w:t xml:space="preserve"> au hasard.</w:t>
      </w:r>
      <w:r>
        <w:rPr/>
        <w:br w:type="textWrapping"/>
      </w:r>
      <w:r>
        <w:rPr>
          <w:rFonts w:eastAsia="Georgia" w:cs="Georgia" w:ascii="Georgia" w:hAnsi="Georgia"/>
        </w:rPr>
        <w:t xml:space="preserve">(a) On considère la procédure suivante : on prend un premier élément </w:t>
      </w:r>
      <m:oMath>
        <m:sSub>
          <m:sSubPr/>
          <m:e>
            <m:r>
              <m:rPr>
                <m:sty m:val="i"/>
              </m:rPr>
              <m:t>s</m:t>
            </m:r>
          </m:e>
          <m:sub>
            <m:r>
              <m:rPr>
                <m:sty m:val="p"/>
              </m:rPr>
              <m:t>1</m:t>
            </m:r>
          </m:sub>
        </m:sSub>
      </m:oMath>
      <w:r>
        <w:rPr>
          <w:rFonts w:eastAsia="Georgia" w:cs="Georgia" w:ascii="Georgia" w:hAnsi="Georgia"/>
        </w:rPr>
        <w:t xml:space="preserve"> uniformément dans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puis un deuxième élément </w:t>
      </w:r>
      <m:oMath>
        <m:sSub>
          <m:sSubPr/>
          <m:e>
            <m:r>
              <m:rPr>
                <m:sty m:val="i"/>
              </m:rPr>
              <m:t>s</m:t>
            </m:r>
          </m:e>
          <m:sub>
            <m:r>
              <m:rPr>
                <m:sty m:val="p"/>
              </m:rPr>
              <m:t>2</m:t>
            </m:r>
          </m:sub>
        </m:sSub>
      </m:oMath>
      <w:r>
        <w:rPr>
          <w:rFonts w:eastAsia="Georgia" w:cs="Georgia" w:ascii="Georgia" w:hAnsi="Georgia"/>
        </w:rPr>
        <w:t xml:space="preserve"> uniformément dans </w:t>
      </w:r>
      <m:oMath>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e>
        </m:d>
      </m:oMath>
      <w:r>
        <w:rPr/>
        <w:t xml:space="preserve">, etc... puis un </w:t>
      </w:r>
      <m:oMath>
        <m:r>
          <m:rPr>
            <m:sty m:val="i"/>
          </m:rPr>
          <m:t>m</m:t>
        </m:r>
      </m:oMath>
      <w:r>
        <w:rPr>
          <w:rFonts w:eastAsia="Georgia" w:cs="Georgia" w:ascii="Georgia" w:hAnsi="Georgia"/>
        </w:rPr>
        <w:t xml:space="preserve">-ème élément </w:t>
      </w:r>
      <m:oMath>
        <m:sSub>
          <m:sSubPr/>
          <m:e>
            <m:r>
              <m:rPr>
                <m:sty m:val="i"/>
              </m:rPr>
              <m:t>s</m:t>
            </m:r>
          </m:e>
          <m:sub>
            <m:r>
              <m:rPr>
                <m:sty m:val="i"/>
              </m:rPr>
              <m:t>m</m:t>
            </m:r>
          </m:sub>
        </m:sSub>
      </m:oMath>
      <w:r>
        <w:rPr>
          <w:rFonts w:eastAsia="Georgia" w:cs="Georgia" w:ascii="Georgia" w:hAnsi="Georgia"/>
        </w:rPr>
        <w:t xml:space="preserve"> uniformément dans </w:t>
      </w:r>
      <m:oMath>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m</m:t>
                </m:r>
                <m:r>
                  <m:rPr>
                    <m:sty m:val="p"/>
                  </m:rPr>
                  <m:t>−</m:t>
                </m:r>
                <m:r>
                  <m:rPr>
                    <m:sty m:val="p"/>
                  </m:rPr>
                  <m:t>1</m:t>
                </m:r>
              </m:sub>
            </m:sSub>
          </m:e>
        </m:d>
      </m:oMath>
      <w:r>
        <w:rPr/>
        <w:t xml:space="preserve">. On note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m</m:t>
                </m:r>
              </m:sub>
            </m:sSub>
          </m:e>
        </m:d>
      </m:oMath>
      <w:r>
        <w:rPr/>
        <w:t xml:space="preserve">, qui est un </w:t>
      </w:r>
      <m:oMath>
        <m:r>
          <m:rPr>
            <m:sty m:val="i"/>
          </m:rPr>
          <m:t>m</m:t>
        </m:r>
      </m:oMath>
      <w:r>
        <w:rPr>
          <w:rFonts w:eastAsia="Georgia" w:cs="Georgia" w:ascii="Georgia" w:hAnsi="Georgia"/>
        </w:rPr>
        <w:t xml:space="preserve">-uplet aléatoire.</w:t>
      </w:r>
      <w:r>
        <w:rPr/>
        <w:br w:type="textWrapping"/>
      </w:r>
      <w:r>
        <w:rPr/>
        <w:t xml:space="preserve">i) Montrer que pour tout </w:t>
      </w:r>
      <m:oMath>
        <m:r>
          <m:rPr>
            <m:sty m:val="i"/>
          </m:rPr>
          <m:t>m</m:t>
        </m:r>
      </m:oMath>
      <w:r>
        <w:rPr/>
        <w:t xml:space="preserve">-uplet (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oMath>
      <w:r>
        <w:rPr/>
        <w:t xml:space="preserve"> ) d'entiers distincts de </w:t>
      </w:r>
      <m:oMath>
        <m:r>
          <m:rPr>
            <m:sty m:val="p"/>
          </m:rPr>
          <m:t>{</m:t>
        </m:r>
        <m:r>
          <m:rPr>
            <m:sty m:val="p"/>
          </m:rPr>
          <m:t>1</m:t>
        </m:r>
        <m:r>
          <m:rPr>
            <m:sty m:val="p"/>
          </m:rPr>
          <m:t>,</m:t>
        </m:r>
        <m:r>
          <m:rPr>
            <m:sty m:val="p"/>
          </m:rPr>
          <m:t>…</m:t>
        </m:r>
        <m:r>
          <m:rPr>
            <m:sty m:val="p"/>
          </m:rPr>
          <m:t>,</m:t>
        </m:r>
        <m:r>
          <m:rPr>
            <m:sty m:val="i"/>
          </m:rPr>
          <m:t>n</m:t>
        </m:r>
        <m:r>
          <m:rPr>
            <m:sty m:val="p"/>
          </m:rPr>
          <m:t>}</m:t>
        </m:r>
      </m:oMath>
      <w:r>
        <w:rPr/>
        <w:t xml:space="preserve">, on a</w:t>
      </w:r>
    </w:p>
    <w:p>
      <w:pPr>
        <w:spacing w:after="220" w:lineRule="auto"/>
      </w:pPr>
      <m:oMathPara>
        <m:oMath>
          <m:r>
            <m:rPr>
              <m:sty m:val="i"/>
            </m:rPr>
            <m:t>P</m:t>
          </m:r>
          <m:d>
            <m:dPr>
              <m:begChr m:val="("/>
              <m:endChr m:val=")"/>
              <m:ctrlPr>
                <w:rPr>
                  <w:rFonts w:ascii="Cambria Math" w:hAnsi="Cambria Math"/>
                </w:rPr>
              </m:ctrlPr>
            </m:dPr>
            <m:e>
              <m:r>
                <m:rPr>
                  <m:sty m:val="i"/>
                </m:rPr>
                <m:t>S</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e>
          </m:d>
          <m:r>
            <m:rPr>
              <m:sty m:val="p"/>
            </m:rPr>
            <m:t>=</m:t>
          </m:r>
          <m:f>
            <m:fPr>
              <m:ctrlPr>
                <w:rPr>
                  <w:rFonts w:ascii="Cambria Math" w:hAnsi="Cambria Math"/>
                </w:rPr>
              </m:ctrlPr>
            </m:fPr>
            <m:num>
              <m:r>
                <m:rPr>
                  <m:sty m:val="p"/>
                </m:rPr>
                <m:t>(</m:t>
              </m:r>
              <m:r>
                <m:rPr>
                  <m:sty m:val="i"/>
                </m:rPr>
                <m:t>n</m:t>
              </m:r>
              <m:r>
                <m:rPr>
                  <m:sty m:val="p"/>
                </m:rPr>
                <m:t>−</m:t>
              </m:r>
              <m:r>
                <m:rPr>
                  <m:sty m:val="i"/>
                </m:rPr>
                <m:t>m</m:t>
              </m:r>
              <m:r>
                <m:rPr>
                  <m:sty m:val="p"/>
                </m:rPr>
                <m:t>)</m:t>
              </m:r>
              <m:r>
                <m:rPr>
                  <m:sty m:val="p"/>
                </m:rPr>
                <m:t>!</m:t>
              </m:r>
            </m:num>
            <m:den>
              <m:r>
                <m:rPr>
                  <m:sty m:val="i"/>
                </m:rPr>
                <m:t>n</m:t>
              </m:r>
              <m:r>
                <m:rPr>
                  <m:sty m:val="p"/>
                </m:rPr>
                <m:t>!</m:t>
              </m:r>
            </m:den>
          </m:f>
        </m:oMath>
      </m:oMathPara>
    </w:p>
    <w:p>
      <w:pPr>
        <w:spacing w:after="220" w:lineRule="auto"/>
      </w:pPr>
      <w:r>
        <w:rPr/>
        <w:t xml:space="preserve">ii) On note </w:t>
      </w:r>
      <m:oMath>
        <m:r>
          <m:rPr>
            <m:sty m:val="i"/>
          </m:rPr>
          <m:t>R</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sSub>
              <m:sSubPr/>
              <m:e>
                <m:r>
                  <m:rPr>
                    <m:sty m:val="i"/>
                  </m:rPr>
                  <m:t>s</m:t>
                </m:r>
              </m:e>
              <m:sub>
                <m:r>
                  <m:rPr>
                    <m:sty m:val="i"/>
                  </m:rPr>
                  <m:t>m</m:t>
                </m:r>
              </m:sub>
            </m:sSub>
          </m:e>
        </m:d>
      </m:oMath>
      <w:r>
        <w:rPr>
          <w:rFonts w:eastAsia="Georgia" w:cs="Georgia" w:ascii="Georgia" w:hAnsi="Georgia"/>
        </w:rPr>
        <w:t xml:space="preserve"> l'ensemble des entiers tirés lors de la procédure décrite plus haut (l'ordre dans lequel ils ont été tirés n'importe plus). Montrer que pour tout ensemble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de cardinal </w:t>
      </w:r>
      <m:oMath>
        <m:r>
          <m:rPr>
            <m:sty m:val="i"/>
          </m:rPr>
          <m:t>m</m:t>
        </m:r>
      </m:oMath>
      <w:r>
        <w:rPr/>
        <w:t xml:space="preserve">, on a </w:t>
      </w:r>
      <m:oMath>
        <m:r>
          <m:rPr>
            <m:sty m:val="i"/>
          </m:rPr>
          <m:t>P</m:t>
        </m:r>
        <m:r>
          <m:rPr>
            <m:sty m:val="p"/>
          </m:rPr>
          <m:t>(</m:t>
        </m:r>
        <m:r>
          <m:rPr>
            <m:sty m:val="i"/>
          </m:rPr>
          <m:t>R</m:t>
        </m:r>
        <m:r>
          <m:rPr>
            <m:sty m:val="p"/>
          </m:rPr>
          <m:t>=</m:t>
        </m:r>
        <m:r>
          <m:rPr>
            <m:sty m:val="i"/>
          </m:rPr>
          <m:t>A</m:t>
        </m:r>
        <m:r>
          <m:rPr>
            <m:sty m:val="p"/>
          </m:rPr>
          <m:t>)</m:t>
        </m:r>
        <m:r>
          <m:rPr>
            <m:sty m:val="p"/>
          </m:rPr>
          <m:t>=</m:t>
        </m:r>
        <m:f>
          <m:fPr>
            <m:ctrlPr>
              <w:rPr>
                <w:rFonts w:ascii="Cambria Math" w:hAnsi="Cambria Math"/>
              </w:rPr>
            </m:ctrlPr>
          </m:fPr>
          <m:num>
            <m:r>
              <m:rPr>
                <m:sty m:val="i"/>
              </m:rPr>
              <m:t>m</m:t>
            </m:r>
            <m:r>
              <m:rPr>
                <m:sty m:val="p"/>
              </m:rPr>
              <m:t>!</m:t>
            </m:r>
            <m:r>
              <m:rPr>
                <m:sty m:val="p"/>
              </m:rPr>
              <m:t>(</m:t>
            </m:r>
            <m:r>
              <m:rPr>
                <m:sty m:val="i"/>
              </m:rPr>
              <m:t>n</m:t>
            </m:r>
            <m:r>
              <m:rPr>
                <m:sty m:val="p"/>
              </m:rPr>
              <m:t>−</m:t>
            </m:r>
            <m:r>
              <m:rPr>
                <m:sty m:val="i"/>
              </m:rPr>
              <m:t>m</m:t>
            </m:r>
            <m:r>
              <m:rPr>
                <m:sty m:val="p"/>
              </m:rPr>
              <m:t>)</m:t>
            </m:r>
            <m:r>
              <m:rPr>
                <m:sty m:val="p"/>
              </m:rPr>
              <m:t>!</m:t>
            </m:r>
          </m:num>
          <m:den>
            <m:r>
              <m:rPr>
                <m:sty m:val="i"/>
              </m:rPr>
              <m:t>n</m:t>
            </m:r>
            <m:r>
              <m:rPr>
                <m:sty m:val="p"/>
              </m:rPr>
              <m:t>!</m:t>
            </m:r>
          </m:den>
        </m:f>
      </m:oMath>
      <w:r>
        <w:rPr>
          <w:rFonts w:eastAsia="Georgia" w:cs="Georgia" w:ascii="Georgia" w:hAnsi="Georgia"/>
        </w:rPr>
        <w:t xml:space="preserve">. En déduire que l'ensemble </w:t>
      </w:r>
      <m:oMath>
        <m:r>
          <m:rPr>
            <m:sty m:val="i"/>
          </m:rPr>
          <m:t>R</m:t>
        </m:r>
      </m:oMath>
      <w:r>
        <w:rPr>
          <w:rFonts w:eastAsia="Georgia" w:cs="Georgia" w:ascii="Georgia" w:hAnsi="Georgia"/>
        </w:rPr>
        <w:t xml:space="preserve"> a été choisi uniformément dans </w:t>
      </w:r>
      <m:oMath>
        <m:sSub>
          <m:sSubPr/>
          <m:e>
            <m:r>
              <m:rPr>
                <m:scr m:val="script"/>
              </m:rPr>
              <m:t>P</m:t>
            </m:r>
          </m:e>
          <m:sub>
            <m:r>
              <m:rPr>
                <m:sty m:val="i"/>
              </m:rPr>
              <m:t>m</m:t>
            </m:r>
          </m:sub>
        </m:sSub>
      </m:oMath>
      <w:r>
        <w:rPr/>
        <w:t xml:space="preserve">.</w:t>
      </w:r>
      <w:r>
        <w:rPr/>
        <w:br w:type="textWrapping"/>
      </w:r>
      <w:r>
        <w:rPr>
          <w:rFonts w:eastAsia="Georgia" w:cs="Georgia" w:ascii="Georgia" w:hAnsi="Georgia"/>
        </w:rPr>
        <w:t xml:space="preserve">(b) Pour un réel </w:t>
      </w:r>
      <m:oMath>
        <m:r>
          <m:rPr>
            <m:sty m:val="i"/>
          </m:rPr>
          <m:t>x</m:t>
        </m:r>
      </m:oMath>
      <w:r>
        <w:rPr/>
        <w:t xml:space="preserve">, on note </w:t>
      </w:r>
      <m:oMath>
        <m:r>
          <m:rPr>
            <m:sty m:val="p"/>
          </m:rPr>
          <m:t>⌊</m:t>
        </m:r>
        <m:r>
          <m:rPr>
            <m:sty m:val="i"/>
          </m:rPr>
          <m:t>x</m:t>
        </m:r>
        <m:r>
          <m:rPr>
            <m:sty m:val="p"/>
          </m:rPr>
          <m:t>⌋</m:t>
        </m:r>
      </m:oMath>
      <w:r>
        <w:rPr>
          <w:rFonts w:eastAsia="Georgia" w:cs="Georgia" w:ascii="Georgia" w:hAnsi="Georgia"/>
        </w:rPr>
        <w:t xml:space="preserve"> sa partie entière, c'est-à-dire le plus grand entier naturel inférieur ou égal à </w:t>
      </w:r>
      <m:oMath>
        <m:r>
          <m:rPr>
            <m:sty m:val="i"/>
          </m:rPr>
          <m:t>x</m:t>
        </m:r>
      </m:oMath>
      <w:r>
        <w:rPr/>
        <w:t xml:space="preserve">. Montrer que si </w:t>
      </w:r>
      <m:oMath>
        <m:r>
          <m:rPr>
            <m:sty m:val="i"/>
          </m:rPr>
          <m:t>U</m:t>
        </m:r>
      </m:oMath>
      <w:r>
        <w:rPr/>
        <w:t xml:space="preserve"> suit la loi uniforme sur </w:t>
      </w:r>
      <m:oMath>
        <m:r>
          <m:rPr>
            <m:sty m:val="p"/>
          </m:rPr>
          <m:t>[</m:t>
        </m:r>
        <m:r>
          <m:rPr>
            <m:sty m:val="p"/>
          </m:rPr>
          <m:t>0</m:t>
        </m:r>
        <m:r>
          <m:rPr>
            <m:sty m:val="p"/>
          </m:rPr>
          <m:t>,</m:t>
        </m:r>
        <m:r>
          <m:rPr>
            <m:sty m:val="p"/>
          </m:rPr>
          <m:t>1</m:t>
        </m:r>
        <m:r>
          <m:rPr>
            <m:sty m:val="p"/>
          </m:rPr>
          <m:t>[</m:t>
        </m:r>
      </m:oMath>
      <w:r>
        <w:rPr/>
        <w:t xml:space="preserve">, alors </w:t>
      </w:r>
      <m:oMath>
        <m:r>
          <m:rPr>
            <m:sty m:val="i"/>
          </m:rPr>
          <m:t>X</m:t>
        </m:r>
        <m:r>
          <m:rPr>
            <m:sty m:val="p"/>
          </m:rPr>
          <m:t>=</m:t>
        </m:r>
        <m:r>
          <m:rPr>
            <m:sty m:val="p"/>
          </m:rPr>
          <m:t>1</m:t>
        </m:r>
        <m:r>
          <m:rPr>
            <m:sty m:val="p"/>
          </m:rPr>
          <m:t>+</m:t>
        </m:r>
        <m:r>
          <m:rPr>
            <m:sty m:val="p"/>
          </m:rPr>
          <m:t>⌊</m:t>
        </m:r>
        <m:r>
          <m:rPr>
            <m:sty m:val="i"/>
          </m:rPr>
          <m:t>n</m:t>
        </m:r>
        <m:r>
          <m:rPr>
            <m:sty m:val="i"/>
          </m:rPr>
          <m:t>U</m:t>
        </m:r>
        <m:r>
          <m:rPr>
            <m:sty m:val="p"/>
          </m:rPr>
          <m:t>⌋</m:t>
        </m:r>
      </m:oMath>
      <w:r>
        <w:rPr/>
        <w:t xml:space="preserve"> suit la loi uniforme sur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(c) On rappelle que la fonction rand () renvoie un nombre aléatoire de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que floor ( x ) renvoie la partie entière de x . Écrire une fonction Uniforme en Scilab qui prend en argument un entier </w:t>
      </w:r>
      <m:oMath>
        <m:r>
          <m:rPr>
            <m:sty m:val="i"/>
          </m:rPr>
          <m:t>n</m:t>
        </m:r>
      </m:oMath>
      <w:r>
        <w:rPr>
          <w:rFonts w:eastAsia="Georgia" w:cs="Georgia" w:ascii="Georgia" w:hAnsi="Georgia"/>
        </w:rPr>
        <w:t xml:space="preserve">, et renvoie un nombre (aléatoire), uniforme sur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function x= Uniforme(n)</w:t>
        <w:br/>
        <w:t xml:space="preserve">    ...</w:t>
        <w:br/>
        <w:t xml:space="preserve">endfunction</w:t>
        <w:br/>
        <w:t xml:space="preserve"/>
      </w:r>
    </w:p>
    <w:p>
      <w:pPr>
        <w:spacing w:after="220" w:lineRule="auto"/>
      </w:pPr>
      <w:r>
        <w:rPr>
          <w:rFonts w:eastAsia="Georgia" w:cs="Georgia" w:ascii="Georgia" w:hAnsi="Georgia"/>
        </w:rPr>
        <w:t xml:space="preserve">(d) Écrire une fonction Selection, qui prend en argument un vecteur V et renvoie un élément x de V pris de manière aléatoire parmi tous les éléments de </w:t>
      </w:r>
      <m:oMath>
        <m:r>
          <m:rPr>
            <m:sty m:val="i"/>
          </m:rPr>
          <m:t>V</m:t>
        </m:r>
      </m:oMath>
      <w:r>
        <w:rPr/>
        <w:t xml:space="preserve">, ainsi que le vecteur </w:t>
      </w:r>
      <m:oMath>
        <m:r>
          <m:rPr>
            <m:sty m:val="i"/>
          </m:rPr>
          <m:t>W</m:t>
        </m:r>
      </m:oMath>
      <w:r>
        <w:rPr>
          <w:rFonts w:eastAsia="Georgia" w:cs="Georgia" w:ascii="Georgia" w:hAnsi="Georgia"/>
        </w:rPr>
        <w:t xml:space="preserve">, égal au vecteur </w:t>
      </w:r>
      <m:oMath>
        <m:r>
          <m:rPr>
            <m:sty m:val="i"/>
          </m:rPr>
          <m:t>V</m:t>
        </m:r>
      </m:oMath>
      <w:r>
        <w:rPr>
          <w:rFonts w:eastAsia="Georgia" w:cs="Georgia" w:ascii="Georgia" w:hAnsi="Georgia"/>
        </w:rPr>
        <w:t xml:space="preserve"> auquel on a enlevé l'élément x . L'instruction length ( V ) renvoie le nombre d'éléments du vecteur V .</w:t>
      </w:r>
    </w:p>
    <w:p>
      <w:pPr>
        <w:pStyle w:val="SourceCode"/>
        <w:shd w:val="clear" w:fill="F8F8FA"/>
        <w:spacing w:lineRule="auto"/>
      </w:pPr>
      <w:r>
        <w:rPr>
          <w:rStyle w:val="VerbatimChar"/>
          <w:rFonts w:eastAsia="Consolas" w:cs="Consolas" w:ascii="Consolas" w:hAnsi="Consolas"/>
        </w:rPr>
        <w:t xml:space="preserve">function [x,W] = Selection(V)</w:t>
        <w:br/>
        <w:t xml:space="preserve">    n=length(V)</w:t>
        <w:br/>
        <w:t xml:space="preserve">    ...</w:t>
        <w:br/>
        <w:t xml:space="preserve">endfunction</w:t>
        <w:br/>
        <w:t xml:space="preserve"/>
      </w:r>
    </w:p>
    <w:p>
      <w:pPr>
        <w:spacing w:after="220" w:lineRule="auto"/>
      </w:pPr>
      <w:r>
        <w:rPr>
          <w:rFonts w:eastAsia="Georgia" w:cs="Georgia" w:ascii="Georgia" w:hAnsi="Georgia"/>
        </w:rPr>
        <w:t xml:space="preserve">(e) Compléter le programme suivant, qui prend en argument deux entiers </w:t>
      </w:r>
      <m:oMath>
        <m:r>
          <m:rPr>
            <m:sty m:val="i"/>
          </m:rPr>
          <m:t>n</m:t>
        </m:r>
      </m:oMath>
      <w:r>
        <w:rPr/>
        <w:t xml:space="preserve"> et </w:t>
      </w:r>
      <m:oMath>
        <m:r>
          <m:rPr>
            <m:sty m:val="i"/>
          </m:rPr>
          <m:t>m</m:t>
        </m:r>
      </m:oMath>
      <w:r>
        <w:rPr/>
        <w:t xml:space="preserve"> avec </w:t>
      </w:r>
      <m:oMath>
        <m:r>
          <m:rPr>
            <m:sty m:val="i"/>
          </m:rPr>
          <m:t>m</m:t>
        </m:r>
        <m:r>
          <m:rPr>
            <m:sty m:val="p"/>
          </m:rPr>
          <m:t>≤</m:t>
        </m:r>
        <m:r>
          <m:rPr>
            <m:sty m:val="i"/>
          </m:rPr>
          <m:t>n</m:t>
        </m:r>
      </m:oMath>
      <w:r>
        <w:rPr/>
        <w:t xml:space="preserve">, et renvoie un vecteur R de </w:t>
      </w:r>
      <m:oMath>
        <m:r>
          <m:rPr>
            <m:sty m:val="i"/>
          </m:rPr>
          <m:t>m</m:t>
        </m:r>
      </m:oMath>
      <w:r>
        <w:rPr>
          <w:rFonts w:eastAsia="Georgia" w:cs="Georgia" w:ascii="Georgia" w:hAnsi="Georgia"/>
        </w:rPr>
        <w:t xml:space="preserve"> entiers distincts, pris uniformément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function R = Choix(m,n)</w:t>
        <w:br/>
        <w:t xml:space="preserve">    V=1:n</w:t>
        <w:br/>
        <w:t xml:space="preserve"/>
      </w:r>
    </w:p>
    <w:p>
      <w:pPr>
        <w:pStyle w:val="SourceCode"/>
        <w:shd w:val="clear" w:fill="F8F8FA"/>
        <w:spacing w:lineRule="auto"/>
      </w:pPr>
      <w:r>
        <w:rPr>
          <w:rStyle w:val="VerbatimChar"/>
          <w:rFonts w:eastAsia="Consolas" w:cs="Consolas" w:ascii="Consolas" w:hAnsi="Consolas"/>
        </w:rPr>
        <w:t xml:space="preserve">    R=[]</w:t>
        <w:br/>
        <w:t xml:space="preserve">    for i=1:m</w:t>
        <w:br/>
        <w:t xml:space="preserve">        ...</w:t>
        <w:br/>
        <w:t xml:space="preserve">    end</w:t>
        <w:br/>
        <w:t xml:space="preserve">endfunction</w:t>
        <w:br/>
        <w:t xml:space="preserve"/>
      </w:r>
    </w:p>
    <w:p>
      <w:pPr>
        <w:numPr>
          <w:ilvl w:val="0"/>
          <w:numId w:val="2"/>
        </w:numPr>
        <w:spacing w:lineRule="auto"/>
      </w:pPr>
      <w:r>
        <w:rPr/>
        <w:t xml:space="preserve">Pour une partie </w:t>
      </w:r>
      <m:oMath>
        <m:r>
          <m:rPr>
            <m:sty m:val="i"/>
          </m:rPr>
          <m:t>A</m:t>
        </m:r>
        <m:r>
          <m:rPr>
            <m:sty m:val="p"/>
          </m:rPr>
          <m:t>∈</m:t>
        </m:r>
        <m:sSub>
          <m:sSubPr/>
          <m:e>
            <m:r>
              <m:rPr>
                <m:scr m:val="script"/>
              </m:rPr>
              <m:t>P</m:t>
            </m:r>
          </m:e>
          <m:sub>
            <m:r>
              <m:rPr>
                <m:sty m:val="i"/>
              </m:rPr>
              <m:t>m</m:t>
            </m:r>
          </m:sub>
        </m:sSub>
      </m:oMath>
      <w:r>
        <w:rPr>
          <w:rFonts w:eastAsia="Georgia" w:cs="Georgia" w:ascii="Georgia" w:hAnsi="Georgia"/>
        </w:rPr>
        <w:t xml:space="preserve">, on définit </w:t>
      </w:r>
      <m:oMath>
        <m:sSub>
          <m:sSubPr/>
          <m:e>
            <m:acc>
              <m:accPr>
                <m:chr m:val="‾"/>
              </m:accPr>
              <m:e>
                <m:r>
                  <m:rPr>
                    <m:sty m:val="i"/>
                  </m:rPr>
                  <m:t>x</m:t>
                </m:r>
              </m:e>
            </m:acc>
          </m:e>
          <m:sub>
            <m:r>
              <m:rPr>
                <m:sty m:val="i"/>
              </m:rPr>
              <m:t>A</m:t>
            </m:r>
          </m:sub>
        </m:sSub>
        <m:r>
          <m:rPr>
            <m:sty m:val="p"/>
          </m:rPr>
          <m:t>=</m:t>
        </m:r>
        <m:f>
          <m:fPr>
            <m:ctrlPr>
              <w:rPr>
                <w:rFonts w:ascii="Cambria Math" w:hAnsi="Cambria Math"/>
              </w:rPr>
            </m:ctrlPr>
          </m:fPr>
          <m:num>
            <m:r>
              <m:rPr>
                <m:sty m:val="p"/>
              </m:rPr>
              <m:t>1</m:t>
            </m:r>
          </m:num>
          <m:den>
            <m:r>
              <m:rPr>
                <m:sty m:val="i"/>
              </m:rPr>
              <m:t>m</m:t>
            </m:r>
          </m:den>
        </m:f>
        <m:nary>
          <m:naryPr>
            <m:chr m:val="∑"/>
            <m:limLoc m:val="undOvr"/>
            <m:grow m:val="1"/>
            <m:supHide m:val="1"/>
          </m:naryPr>
          <m:sub>
            <m:r>
              <m:rPr>
                <m:sty m:val="i"/>
              </m:rPr>
              <m:t>i</m:t>
            </m:r>
            <m:r>
              <m:rPr>
                <m:sty m:val="p"/>
              </m:rPr>
              <m:t>∈</m:t>
            </m:r>
            <m:r>
              <m:rPr>
                <m:sty m:val="i"/>
              </m:rPr>
              <m:t>A</m:t>
            </m:r>
          </m:sub>
          <m:sup/>
          <m:e>
            <m:r>
              <m:rPr>
                <m:sty m:val="p"/>
              </m:rPr>
              <m:t xml:space="preserve"> </m:t>
            </m:r>
          </m:e>
        </m:nary>
        <m:sSub>
          <m:sSubPr/>
          <m:e>
            <m:r>
              <m:rPr>
                <m:sty m:val="i"/>
              </m:rPr>
              <m:t>x</m:t>
            </m:r>
          </m:e>
          <m:sub>
            <m:r>
              <m:rPr>
                <m:sty m:val="i"/>
              </m:rPr>
              <m:t>i</m:t>
            </m:r>
          </m:sub>
        </m:sSub>
        <m:r>
          <m:rPr>
            <m:sty m:val="p"/>
          </m:rPr>
          <m:t>,</m:t>
        </m:r>
        <m:sSub>
          <m:sSubPr/>
          <m:e>
            <m:acc>
              <m:accPr>
                <m:chr m:val="‾"/>
              </m:accPr>
              <m:e>
                <m:r>
                  <m:rPr>
                    <m:sty m:val="i"/>
                  </m:rPr>
                  <m:t>y</m:t>
                </m:r>
              </m:e>
            </m:acc>
          </m:e>
          <m:sub>
            <m:r>
              <m:rPr>
                <m:sty m:val="i"/>
              </m:rPr>
              <m:t>A</m:t>
            </m:r>
          </m:sub>
        </m:sSub>
        <m:r>
          <m:rPr>
            <m:sty m:val="p"/>
          </m:rPr>
          <m:t>=</m:t>
        </m:r>
        <m:f>
          <m:fPr>
            <m:ctrlPr>
              <w:rPr>
                <w:rFonts w:ascii="Cambria Math" w:hAnsi="Cambria Math"/>
              </w:rPr>
            </m:ctrlPr>
          </m:fPr>
          <m:num>
            <m:r>
              <m:rPr>
                <m:sty m:val="p"/>
              </m:rPr>
              <m:t>1</m:t>
            </m:r>
          </m:num>
          <m:den>
            <m:r>
              <m:rPr>
                <m:sty m:val="i"/>
              </m:rPr>
              <m:t>m</m:t>
            </m:r>
          </m:den>
        </m:f>
        <m:nary>
          <m:naryPr>
            <m:chr m:val="∑"/>
            <m:limLoc m:val="undOvr"/>
            <m:grow m:val="1"/>
            <m:supHide m:val="1"/>
          </m:naryPr>
          <m:sub>
            <m:r>
              <m:rPr>
                <m:sty m:val="i"/>
              </m:rPr>
              <m:t>i</m:t>
            </m:r>
            <m:r>
              <m:rPr>
                <m:sty m:val="p"/>
              </m:rPr>
              <m:t>∈</m:t>
            </m:r>
            <m:r>
              <m:rPr>
                <m:sty m:val="i"/>
              </m:rPr>
              <m:t>A</m:t>
            </m:r>
          </m:sub>
          <m:sup/>
          <m:e>
            <m:r>
              <m:rPr>
                <m:sty m:val="p"/>
              </m:rPr>
              <m:t xml:space="preserve"> </m:t>
            </m:r>
          </m:e>
        </m:nary>
        <m:sSub>
          <m:sSubPr/>
          <m:e>
            <m:r>
              <m:rPr>
                <m:sty m:val="i"/>
              </m:rPr>
              <m:t>y</m:t>
            </m:r>
          </m:e>
          <m:sub>
            <m:r>
              <m:rPr>
                <m:sty m:val="i"/>
              </m:rPr>
              <m:t>i</m:t>
            </m:r>
          </m:sub>
        </m:sSub>
      </m:oMath>
      <w:r>
        <w:rPr/>
        <w:t xml:space="preserve">, et aussi </w:t>
      </w:r>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acc>
          <m:accPr>
            <m:chr m:val="‾"/>
          </m:accPr>
          <m:e>
            <m:r>
              <m:rPr>
                <m:sty m:val="i"/>
              </m:rPr>
              <m:t>y</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rFonts w:eastAsia="Georgia" w:cs="Georgia" w:ascii="Georgia" w:hAnsi="Georgia"/>
        </w:rPr>
        <w:t xml:space="preserve">. La compagnie décide d'utiliser </w:t>
      </w:r>
      <m:oMath>
        <m:sSub>
          <m:sSubPr/>
          <m:e>
            <m:r>
              <m:rPr>
                <m:sty m:val="i"/>
              </m:rPr>
              <m:t>θ</m:t>
            </m:r>
          </m:e>
          <m:sub>
            <m:r>
              <m:rPr>
                <m:sty m:val="i"/>
              </m:rPr>
              <m:t>R</m:t>
            </m:r>
          </m:sub>
        </m:sSub>
        <m:r>
          <m:rPr>
            <m:sty m:val="p"/>
          </m:rPr>
          <m:t>=</m:t>
        </m:r>
        <m:sSub>
          <m:sSubPr/>
          <m:e>
            <m:acc>
              <m:accPr>
                <m:chr m:val="‾"/>
              </m:accPr>
              <m:e>
                <m:r>
                  <m:rPr>
                    <m:sty m:val="i"/>
                  </m:rPr>
                  <m:t>y</m:t>
                </m:r>
              </m:e>
            </m:acc>
          </m:e>
          <m:sub>
            <m:r>
              <m:rPr>
                <m:sty m:val="i"/>
              </m:rPr>
              <m:t>R</m:t>
            </m:r>
          </m:sub>
        </m:sSub>
        <m:r>
          <m:rPr>
            <m:sty m:val="p"/>
          </m:rPr>
          <m:t>/</m:t>
        </m:r>
        <m:sSub>
          <m:sSubPr/>
          <m:e>
            <m:acc>
              <m:accPr>
                <m:chr m:val="‾"/>
              </m:accPr>
              <m:e>
                <m:r>
                  <m:rPr>
                    <m:sty m:val="i"/>
                  </m:rPr>
                  <m:t>x</m:t>
                </m:r>
              </m:e>
            </m:acc>
          </m:e>
          <m:sub>
            <m:r>
              <m:rPr>
                <m:sty m:val="i"/>
              </m:rPr>
              <m:t>R</m:t>
            </m:r>
          </m:sub>
        </m:sSub>
      </m:oMath>
      <w:r>
        <w:rPr/>
        <w:t xml:space="preserve"> comme estimateur de </w:t>
      </w:r>
      <m:oMath>
        <m:r>
          <m:rPr>
            <m:sty m:val="i"/>
          </m:rPr>
          <m:t>θ</m:t>
        </m:r>
      </m:oMath>
      <w:r>
        <w:rPr/>
        <w:t xml:space="preserve">.</w:t>
      </w:r>
      <w:r>
        <w:rPr/>
        <w:br w:type="textWrapping"/>
      </w:r>
      <w:r>
        <w:rPr>
          <w:rFonts w:eastAsia="Georgia" w:cs="Georgia" w:ascii="Georgia" w:hAnsi="Georgia"/>
        </w:rPr>
        <w:t xml:space="preserve">(a) On définit deux variables aléatoires </w:t>
      </w:r>
      <m:oMath>
        <m:r>
          <m:rPr>
            <m:sty m:val="i"/>
          </m:rPr>
          <m:t>X</m:t>
        </m:r>
        <m:r>
          <m:rPr>
            <m:sty m:val="p"/>
          </m:rPr>
          <m:t>=</m:t>
        </m:r>
        <m:sSub>
          <m:sSubPr/>
          <m:e>
            <m:acc>
              <m:accPr>
                <m:chr m:val="‾"/>
              </m:accPr>
              <m:e>
                <m:r>
                  <m:rPr>
                    <m:sty m:val="i"/>
                  </m:rPr>
                  <m:t>x</m:t>
                </m:r>
              </m:e>
            </m:acc>
          </m:e>
          <m:sub>
            <m:r>
              <m:rPr>
                <m:sty m:val="i"/>
              </m:rPr>
              <m:t>R</m:t>
            </m:r>
          </m:sub>
        </m:sSub>
        <m:r>
          <m:rPr>
            <m:sty m:val="p"/>
          </m:rPr>
          <m:t>=</m:t>
        </m:r>
        <m:f>
          <m:fPr>
            <m:ctrlPr>
              <w:rPr>
                <w:rFonts w:ascii="Cambria Math" w:hAnsi="Cambria Math"/>
              </w:rPr>
            </m:ctrlPr>
          </m:fPr>
          <m:num>
            <m:r>
              <m:rPr>
                <m:sty m:val="p"/>
              </m:rPr>
              <m:t>1</m:t>
            </m:r>
          </m:num>
          <m:den>
            <m:r>
              <m:rPr>
                <m:sty m:val="i"/>
              </m:rPr>
              <m:t>m</m:t>
            </m:r>
          </m:den>
        </m:f>
        <m:nary>
          <m:naryPr>
            <m:chr m:val="∑"/>
            <m:limLoc m:val="undOvr"/>
            <m:grow m:val="1"/>
            <m:supHide m:val="1"/>
          </m:naryPr>
          <m:sub>
            <m:r>
              <m:rPr>
                <m:sty m:val="i"/>
              </m:rPr>
              <m:t>i</m:t>
            </m:r>
            <m:r>
              <m:rPr>
                <m:sty m:val="p"/>
              </m:rPr>
              <m:t>∈</m:t>
            </m:r>
            <m:r>
              <m:rPr>
                <m:sty m:val="i"/>
              </m:rPr>
              <m:t>R</m:t>
            </m:r>
          </m:sub>
          <m:sup/>
          <m:e>
            <m:r>
              <m:rPr>
                <m:sty m:val="p"/>
              </m:rPr>
              <m:t xml:space="preserve"> </m:t>
            </m:r>
          </m:e>
        </m:nary>
        <m:sSub>
          <m:sSubPr/>
          <m:e>
            <m:r>
              <m:rPr>
                <m:sty m:val="i"/>
              </m:rPr>
              <m:t>x</m:t>
            </m:r>
          </m:e>
          <m:sub>
            <m:r>
              <m:rPr>
                <m:sty m:val="i"/>
              </m:rPr>
              <m:t>i</m:t>
            </m:r>
          </m:sub>
        </m:sSub>
      </m:oMath>
      <w:r>
        <w:rPr/>
        <w:t xml:space="preserve"> et </w:t>
      </w:r>
      <m:oMath>
        <m:r>
          <m:rPr>
            <m:sty m:val="i"/>
          </m:rPr>
          <m:t>Y</m:t>
        </m:r>
        <m:r>
          <m:rPr>
            <m:sty m:val="p"/>
          </m:rPr>
          <m:t>=</m:t>
        </m:r>
        <m:sSub>
          <m:sSubPr/>
          <m:e>
            <m:acc>
              <m:accPr>
                <m:chr m:val="‾"/>
              </m:accPr>
              <m:e>
                <m:r>
                  <m:rPr>
                    <m:sty m:val="i"/>
                  </m:rPr>
                  <m:t>y</m:t>
                </m:r>
              </m:e>
            </m:acc>
          </m:e>
          <m:sub>
            <m:r>
              <m:rPr>
                <m:sty m:val="i"/>
              </m:rPr>
              <m:t>R</m:t>
            </m:r>
          </m:sub>
        </m:sSub>
        <m:r>
          <m:rPr>
            <m:sty m:val="p"/>
          </m:rPr>
          <m:t>=</m:t>
        </m:r>
        <m:f>
          <m:fPr>
            <m:ctrlPr>
              <w:rPr>
                <w:rFonts w:ascii="Cambria Math" w:hAnsi="Cambria Math"/>
              </w:rPr>
            </m:ctrlPr>
          </m:fPr>
          <m:num>
            <m:r>
              <m:rPr>
                <m:sty m:val="p"/>
              </m:rPr>
              <m:t>1</m:t>
            </m:r>
          </m:num>
          <m:den>
            <m:r>
              <m:rPr>
                <m:sty m:val="i"/>
              </m:rPr>
              <m:t>m</m:t>
            </m:r>
          </m:den>
        </m:f>
        <m:nary>
          <m:naryPr>
            <m:chr m:val="∑"/>
            <m:limLoc m:val="undOvr"/>
            <m:grow m:val="1"/>
            <m:supHide m:val="1"/>
          </m:naryPr>
          <m:sub>
            <m:r>
              <m:rPr>
                <m:sty m:val="i"/>
              </m:rPr>
              <m:t>i</m:t>
            </m:r>
            <m:r>
              <m:rPr>
                <m:sty m:val="p"/>
              </m:rPr>
              <m:t>∈</m:t>
            </m:r>
            <m:r>
              <m:rPr>
                <m:sty m:val="i"/>
              </m:rPr>
              <m:t>R</m:t>
            </m:r>
          </m:sub>
          <m:sup/>
          <m:e>
            <m:r>
              <m:rPr>
                <m:sty m:val="p"/>
              </m:rPr>
              <m:t xml:space="preserve"> </m:t>
            </m:r>
          </m:e>
        </m:nary>
        <m:sSub>
          <m:sSubPr/>
          <m:e>
            <m:r>
              <m:rPr>
                <m:sty m:val="i"/>
              </m:rPr>
              <m:t>y</m:t>
            </m:r>
          </m:e>
          <m:sub>
            <m:r>
              <m:rPr>
                <m:sty m:val="i"/>
              </m:rPr>
              <m:t>i</m:t>
            </m:r>
          </m:sub>
        </m:sSub>
      </m:oMath>
      <w:r>
        <w:rPr>
          <w:rFonts w:eastAsia="Georgia" w:cs="Georgia" w:ascii="Georgia" w:hAnsi="Georgia"/>
        </w:rPr>
        <w:t xml:space="preserve">, qui correspondent aux montants moyens payés et consommés par les </w:t>
      </w:r>
      <m:oMath>
        <m:r>
          <m:rPr>
            <m:sty m:val="i"/>
          </m:rPr>
          <m:t>m</m:t>
        </m:r>
      </m:oMath>
      <w:r>
        <w:rPr>
          <w:rFonts w:eastAsia="Georgia" w:cs="Georgia" w:ascii="Georgia" w:hAnsi="Georgia"/>
        </w:rPr>
        <w:t xml:space="preserve"> clients du groupe tiré au hasard.</w:t>
      </w:r>
      <w:r>
        <w:rPr/>
        <w:br w:type="textWrapping"/>
      </w:r>
      <w:r>
        <w:rPr/>
        <w:t xml:space="preserve">i) Montrer que </w:t>
      </w:r>
      <m:oMath>
        <m:r>
          <m:rPr>
            <m:sty m:val="i"/>
          </m:rPr>
          <m:t>E</m:t>
        </m:r>
        <m:r>
          <m:rPr>
            <m:sty m:val="p"/>
          </m:rPr>
          <m:t>(</m:t>
        </m:r>
        <m:r>
          <m:rPr>
            <m:sty m:val="i"/>
          </m:rPr>
          <m:t>X</m:t>
        </m:r>
        <m:r>
          <m:rPr>
            <m:sty m:val="p"/>
          </m:rPr>
          <m:t>)</m:t>
        </m:r>
        <m:r>
          <m:rPr>
            <m:sty m:val="p"/>
          </m:rPr>
          <m:t>=</m:t>
        </m:r>
        <m:sSup>
          <m:sSupPr/>
          <m:e>
            <m:d>
              <m:dPr>
                <m:begChr m:val="("/>
                <m:endChr m:val=")"/>
                <m:grow/>
              </m:dPr>
              <m:e>
                <m:f>
                  <m:fPr>
                    <m:type m:val="noBar"/>
                    <m:ctrlPr>
                      <w:rPr>
                        <w:rFonts w:ascii="Cambria Math" w:hAnsi="Cambria Math"/>
                      </w:rPr>
                    </m:ctrlPr>
                  </m:fPr>
                  <m:num>
                    <m:r>
                      <m:rPr>
                        <m:sty m:val="i"/>
                      </m:rPr>
                      <m:t>n</m:t>
                    </m:r>
                  </m:num>
                  <m:den>
                    <m:r>
                      <m:rPr>
                        <m:sty m:val="i"/>
                      </m:rPr>
                      <m:t>m</m:t>
                    </m:r>
                  </m:den>
                </m:f>
              </m:e>
            </m:d>
          </m:e>
          <m:sup>
            <m:r>
              <m:rPr>
                <m:sty m:val="p"/>
              </m:rPr>
              <m:t>−</m:t>
            </m:r>
            <m:r>
              <m:rPr>
                <m:sty m:val="p"/>
              </m:rPr>
              <m:t>1</m:t>
            </m:r>
          </m:sup>
        </m:sSup>
        <m:nary>
          <m:naryPr>
            <m:chr m:val="∑"/>
            <m:limLoc m:val="undOvr"/>
            <m:grow m:val="1"/>
            <m:supHide m:val="1"/>
          </m:naryPr>
          <m:sub>
            <m:r>
              <m:rPr>
                <m:sty m:val="i"/>
              </m:rPr>
              <m:t>A</m:t>
            </m:r>
            <m:r>
              <m:rPr>
                <m:sty m:val="p"/>
              </m:rPr>
              <m:t>∈</m:t>
            </m:r>
            <m:sSub>
              <m:sSubPr/>
              <m:e>
                <m:r>
                  <m:rPr>
                    <m:scr m:val="script"/>
                  </m:rPr>
                  <m:t>P</m:t>
                </m:r>
              </m:e>
              <m:sub>
                <m:r>
                  <m:rPr>
                    <m:sty m:val="i"/>
                  </m:rPr>
                  <m:t>m</m:t>
                </m:r>
              </m:sub>
            </m:sSub>
          </m:sub>
          <m:sup/>
          <m:e>
            <m:r>
              <m:rPr>
                <m:sty m:val="p"/>
              </m:rPr>
              <m:t xml:space="preserve"> </m:t>
            </m:r>
          </m:e>
        </m:nary>
        <m:sSub>
          <m:sSubPr/>
          <m:e>
            <m:acc>
              <m:accPr>
                <m:chr m:val="‾"/>
              </m:accPr>
              <m:e>
                <m:r>
                  <m:rPr>
                    <m:sty m:val="i"/>
                  </m:rPr>
                  <m:t>x</m:t>
                </m:r>
              </m:e>
            </m:acc>
          </m:e>
          <m:sub>
            <m:r>
              <m:rPr>
                <m:sty m:val="i"/>
              </m:rPr>
              <m:t>A</m:t>
            </m:r>
          </m:sub>
        </m:sSub>
      </m:oMath>
      <w:r>
        <w:rPr/>
        <w:t xml:space="preserve">.</w:t>
      </w:r>
      <w:r>
        <w:rPr/>
        <w:br w:type="textWrapping"/>
      </w:r>
      <w:r>
        <w:rPr/>
        <w:t xml:space="preserve">ii) Soit </w:t>
      </w:r>
      <m:oMath>
        <m:r>
          <m:rPr>
            <m:sty m:val="p"/>
          </m:rPr>
          <m:t>1</m:t>
        </m:r>
        <m:r>
          <m:rPr>
            <m:sty m:val="p"/>
          </m:rPr>
          <m:t>≤</m:t>
        </m:r>
        <m:r>
          <m:rPr>
            <m:sty m:val="i"/>
          </m:rPr>
          <m:t>i</m:t>
        </m:r>
        <m:r>
          <m:rPr>
            <m:sty m:val="p"/>
          </m:rPr>
          <m:t>≤</m:t>
        </m:r>
        <m:r>
          <m:rPr>
            <m:sty m:val="i"/>
          </m:rPr>
          <m:t>n</m:t>
        </m:r>
      </m:oMath>
      <w:r>
        <w:rPr/>
        <w:t xml:space="preserve"> un entier naturel. Calculer le nombre de parties </w:t>
      </w:r>
      <m:oMath>
        <m:r>
          <m:rPr>
            <m:sty m:val="i"/>
          </m:rPr>
          <m:t>A</m:t>
        </m:r>
        <m:r>
          <m:rPr>
            <m:sty m:val="p"/>
          </m:rPr>
          <m:t>∈</m:t>
        </m:r>
        <m:sSub>
          <m:sSubPr/>
          <m:e>
            <m:r>
              <m:rPr>
                <m:scr m:val="script"/>
              </m:rPr>
              <m:t>P</m:t>
            </m:r>
          </m:e>
          <m:sub>
            <m:r>
              <m:rPr>
                <m:sty m:val="i"/>
              </m:rPr>
              <m:t>m</m:t>
            </m:r>
          </m:sub>
        </m:sSub>
      </m:oMath>
      <w:r>
        <w:rPr/>
        <w:t xml:space="preserve"> telles que </w:t>
      </w:r>
      <m:oMath>
        <m:r>
          <m:rPr>
            <m:sty m:val="i"/>
          </m:rPr>
          <m:t>i</m:t>
        </m:r>
        <m:r>
          <m:rPr>
            <m:sty m:val="p"/>
          </m:rPr>
          <m:t>∈</m:t>
        </m:r>
        <m:r>
          <m:rPr>
            <m:sty m:val="i"/>
          </m:rPr>
          <m:t>A</m:t>
        </m:r>
      </m:oMath>
      <w:r>
        <w:rPr/>
        <w:t xml:space="preserve">.</w:t>
      </w:r>
      <w:r>
        <w:rPr/>
        <w:br w:type="textWrapping"/>
      </w:r>
      <w:r>
        <w:rPr>
          <w:rFonts w:eastAsia="Georgia" w:cs="Georgia" w:ascii="Georgia" w:hAnsi="Georgia"/>
        </w:rPr>
        <w:t xml:space="preserve">iii) En déduire que</w:t>
      </w:r>
    </w:p>
    <w:p>
      <w:pPr>
        <w:spacing w:after="220" w:lineRule="auto"/>
      </w:pPr>
      <m:oMathPara>
        <m:oMath>
          <m:nary>
            <m:naryPr>
              <m:chr m:val="∑"/>
              <m:limLoc m:val="undOvr"/>
              <m:grow m:val="1"/>
              <m:supHide m:val="1"/>
            </m:naryPr>
            <m:sub>
              <m:r>
                <m:rPr>
                  <m:sty m:val="i"/>
                </m:rPr>
                <m:t>A</m:t>
              </m:r>
              <m:r>
                <m:rPr>
                  <m:sty m:val="p"/>
                </m:rPr>
                <m:t>∈</m:t>
              </m:r>
              <m:sSub>
                <m:sSubPr/>
                <m:e>
                  <m:r>
                    <m:rPr>
                      <m:scr m:val="script"/>
                    </m:rPr>
                    <m:t>P</m:t>
                  </m:r>
                </m:e>
                <m:sub>
                  <m:r>
                    <m:rPr>
                      <m:sty m:val="i"/>
                    </m:rPr>
                    <m:t>m</m:t>
                  </m:r>
                </m:sub>
              </m:sSub>
            </m:sub>
            <m:sup/>
            <m:e>
              <m:r>
                <m:rPr>
                  <m:sty m:val="p"/>
                </m:rPr>
                <m:t xml:space="preserve"> </m:t>
              </m:r>
            </m:e>
          </m:nary>
          <m:nary>
            <m:naryPr>
              <m:chr m:val="∑"/>
              <m:limLoc m:val="undOvr"/>
              <m:grow m:val="1"/>
              <m:supHide m:val="1"/>
            </m:naryPr>
            <m:sub>
              <m:r>
                <m:rPr>
                  <m:sty m:val="i"/>
                </m:rPr>
                <m:t>i</m:t>
              </m:r>
              <m:r>
                <m:rPr>
                  <m:sty m:val="p"/>
                </m:rPr>
                <m:t>∈</m:t>
              </m:r>
              <m:r>
                <m:rPr>
                  <m:sty m:val="i"/>
                </m:rPr>
                <m:t>A</m:t>
              </m:r>
            </m:sub>
            <m:sup/>
            <m:e>
              <m:r>
                <m:rPr>
                  <m:sty m:val="p"/>
                </m:rPr>
                <m:t xml:space="preserve"> </m:t>
              </m:r>
            </m:e>
          </m:nary>
          <m:sSub>
            <m:sSubPr/>
            <m:e>
              <m:r>
                <m:rPr>
                  <m:sty m:val="i"/>
                </m:rPr>
                <m:t>x</m:t>
              </m:r>
            </m:e>
            <m:sub>
              <m:r>
                <m:rPr>
                  <m:sty m:val="i"/>
                </m:rPr>
                <m:t>i</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m</m:t>
                  </m:r>
                  <m:r>
                    <m:rPr>
                      <m:sty m:val="p"/>
                    </m:rPr>
                    <m:t>−</m:t>
                  </m:r>
                  <m:r>
                    <m:rPr>
                      <m:sty m:val="p"/>
                    </m:rPr>
                    <m:t>1</m:t>
                  </m:r>
                </m:den>
              </m:f>
            </m:e>
          </m:d>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oMath>
      </m:oMathPara>
    </w:p>
    <w:p>
      <w:pPr>
        <w:spacing w:after="220" w:lineRule="auto"/>
      </w:pPr>
      <w:r>
        <w:rPr/>
        <w:t xml:space="preserve">iv) Conclure que </w:t>
      </w:r>
      <m:oMath>
        <m:r>
          <m:rPr>
            <m:sty m:val="i"/>
          </m:rPr>
          <m:t>E</m:t>
        </m:r>
        <m:r>
          <m:rPr>
            <m:sty m:val="p"/>
          </m:rPr>
          <m:t>(</m:t>
        </m:r>
        <m:r>
          <m:rPr>
            <m:sty m:val="i"/>
          </m:rPr>
          <m:t>X</m:t>
        </m:r>
        <m:r>
          <m:rPr>
            <m:sty m:val="p"/>
          </m:rPr>
          <m:t>)</m:t>
        </m:r>
        <m:r>
          <m:rPr>
            <m:sty m:val="p"/>
          </m:rPr>
          <m:t>=</m:t>
        </m:r>
        <m:acc>
          <m:accPr>
            <m:chr m:val="‾"/>
          </m:accPr>
          <m:e>
            <m:r>
              <m:rPr>
                <m:sty m:val="i"/>
              </m:rPr>
              <m:t>x</m:t>
            </m:r>
          </m:e>
        </m:acc>
      </m:oMath>
      <w:r>
        <w:rPr>
          <w:rFonts w:eastAsia="Georgia" w:cs="Georgia" w:ascii="Georgia" w:hAnsi="Georgia"/>
        </w:rPr>
        <w:t xml:space="preserve">. On admettra que de même on a </w:t>
      </w:r>
      <m:oMath>
        <m:r>
          <m:rPr>
            <m:sty m:val="i"/>
          </m:rPr>
          <m:t>E</m:t>
        </m:r>
        <m:r>
          <m:rPr>
            <m:sty m:val="p"/>
          </m:rPr>
          <m:t>(</m:t>
        </m:r>
        <m:r>
          <m:rPr>
            <m:sty m:val="i"/>
          </m:rPr>
          <m:t>Y</m:t>
        </m:r>
        <m:r>
          <m:rPr>
            <m:sty m:val="p"/>
          </m:rPr>
          <m:t>)</m:t>
        </m:r>
        <m:r>
          <m:rPr>
            <m:sty m:val="p"/>
          </m:rPr>
          <m:t>=</m:t>
        </m:r>
        <m:acc>
          <m:accPr>
            <m:chr m:val="‾"/>
          </m:accPr>
          <m:e>
            <m:r>
              <m:rPr>
                <m:sty m:val="i"/>
              </m:rPr>
              <m:t>y</m:t>
            </m:r>
          </m:e>
        </m:acc>
      </m:oMath>
      <w:r>
        <w:rPr/>
        <w:t xml:space="preserve">.</w:t>
      </w:r>
      <w:r>
        <w:rPr/>
        <w:br w:type="textWrapping"/>
      </w:r>
      <w:r>
        <w:rPr/>
        <w:t xml:space="preserve">v) Exprimer </w:t>
      </w:r>
      <m:oMath>
        <m:r>
          <m:rPr>
            <m:sty m:val="i"/>
          </m:rPr>
          <m:t>θ</m:t>
        </m:r>
      </m:oMath>
      <w:r>
        <w:rPr/>
        <w:t xml:space="preserve"> en fonction de </w:t>
      </w:r>
      <m:oMath>
        <m:r>
          <m:rPr>
            <m:sty m:val="i"/>
          </m:rPr>
          <m:t>E</m:t>
        </m:r>
        <m:r>
          <m:rPr>
            <m:sty m:val="p"/>
          </m:rPr>
          <m:t>(</m:t>
        </m:r>
        <m:r>
          <m:rPr>
            <m:sty m:val="i"/>
          </m:rPr>
          <m:t>X</m:t>
        </m:r>
        <m:r>
          <m:rPr>
            <m:sty m:val="p"/>
          </m:rPr>
          <m:t>)</m:t>
        </m:r>
      </m:oMath>
      <w:r>
        <w:rPr/>
        <w:t xml:space="preserve"> et </w:t>
      </w:r>
      <m:oMath>
        <m:r>
          <m:rPr>
            <m:sty m:val="i"/>
          </m:rPr>
          <m:t>E</m:t>
        </m:r>
        <m:r>
          <m:rPr>
            <m:sty m:val="p"/>
          </m:rPr>
          <m:t>(</m:t>
        </m:r>
        <m:r>
          <m:rPr>
            <m:sty m:val="i"/>
          </m:rPr>
          <m:t>Y</m:t>
        </m:r>
        <m:r>
          <m:rPr>
            <m:sty m:val="p"/>
          </m:rPr>
          <m:t>)</m:t>
        </m:r>
      </m:oMath>
      <w:r>
        <w:rPr/>
        <w:t xml:space="preserve">.</w:t>
      </w:r>
      <w:r>
        <w:rPr/>
        <w:br w:type="textWrapping"/>
      </w:r>
      <w:r>
        <w:rPr/>
        <w:t xml:space="preserve">(b) Montrer que </w:t>
      </w:r>
      <m:oMath>
        <m:r>
          <m:rPr>
            <m:sty m:val="i"/>
          </m:rPr>
          <m:t>E</m:t>
        </m:r>
        <m:d>
          <m:dPr>
            <m:begChr m:val="("/>
            <m:endChr m:val=")"/>
            <m:ctrlPr>
              <w:rPr>
                <w:rFonts w:ascii="Cambria Math" w:hAnsi="Cambria Math"/>
              </w:rPr>
            </m:ctrlPr>
          </m:dPr>
          <m:e>
            <m:sSub>
              <m:sSubPr/>
              <m:e>
                <m:r>
                  <m:rPr>
                    <m:sty m:val="i"/>
                  </m:rPr>
                  <m:t>θ</m:t>
                </m:r>
              </m:e>
              <m:sub>
                <m:r>
                  <m:rPr>
                    <m:sty m:val="i"/>
                  </m:rPr>
                  <m:t>R</m:t>
                </m:r>
              </m:sub>
            </m:sSub>
          </m:e>
        </m:d>
        <m:r>
          <m:rPr>
            <m:sty m:val="p"/>
          </m:rPr>
          <m:t>=</m:t>
        </m:r>
        <m:r>
          <m:rPr>
            <m:sty m:val="i"/>
          </m:rPr>
          <m:t>E</m:t>
        </m:r>
        <m:d>
          <m:dPr>
            <m:begChr m:val="("/>
            <m:endChr m:val=")"/>
            <m:ctrlPr>
              <w:rPr>
                <w:rFonts w:ascii="Cambria Math" w:hAnsi="Cambria Math"/>
              </w:rPr>
            </m:ctrlPr>
          </m:dPr>
          <m:e>
            <m:f>
              <m:fPr>
                <m:ctrlPr>
                  <w:rPr>
                    <w:rFonts w:ascii="Cambria Math" w:hAnsi="Cambria Math"/>
                  </w:rPr>
                </m:ctrlPr>
              </m:fPr>
              <m:num>
                <m:r>
                  <m:rPr>
                    <m:sty m:val="i"/>
                  </m:rPr>
                  <m:t>Y</m:t>
                </m:r>
              </m:num>
              <m:den>
                <m:r>
                  <m:rPr>
                    <m:sty m:val="i"/>
                  </m:rPr>
                  <m:t>X</m:t>
                </m:r>
              </m:den>
            </m:f>
          </m:e>
        </m:d>
      </m:oMath>
      <w:r>
        <w:rPr/>
        <w:t xml:space="preserve">.</w:t>
      </w:r>
      <w:r>
        <w:rPr/>
        <w:br w:type="textWrapping"/>
      </w:r>
      <w:r>
        <w:rPr>
          <w:rFonts w:eastAsia="Georgia" w:cs="Georgia" w:ascii="Georgia" w:hAnsi="Georgia"/>
        </w:rPr>
        <w:t xml:space="preserve">(c) On donne l'inégalité de Cauchy-Schwarz : si </w:t>
      </w:r>
      <m:oMath>
        <m:r>
          <m:rPr>
            <m:sty m:val="i"/>
          </m:rPr>
          <m:t>W</m:t>
        </m:r>
      </m:oMath>
      <w:r>
        <w:rPr/>
        <w:t xml:space="preserve"> et </w:t>
      </w:r>
      <m:oMath>
        <m:r>
          <m:rPr>
            <m:sty m:val="i"/>
          </m:rPr>
          <m:t>Z</m:t>
        </m:r>
      </m:oMath>
      <w:r>
        <w:rPr>
          <w:rFonts w:eastAsia="Georgia" w:cs="Georgia" w:ascii="Georgia" w:hAnsi="Georgia"/>
        </w:rPr>
        <w:t xml:space="preserve"> sont deux variables aléatoires strictement positives, admettant un moment d'ordre deux, </w:t>
      </w:r>
      <m:oMath>
        <m:r>
          <m:rPr>
            <m:sty m:val="i"/>
          </m:rPr>
          <m:t>E</m:t>
        </m:r>
        <m:r>
          <m:rPr>
            <m:sty m:val="p"/>
          </m:rPr>
          <m:t>(</m:t>
        </m:r>
        <m:r>
          <m:rPr>
            <m:sty m:val="i"/>
          </m:rPr>
          <m:t>W</m:t>
        </m:r>
        <m:r>
          <m:rPr>
            <m:sty m:val="i"/>
          </m:rPr>
          <m:t>Z</m:t>
        </m:r>
        <m:r>
          <m:rPr>
            <m:sty m:val="p"/>
          </m:rPr>
          <m:t>)</m:t>
        </m:r>
        <m:r>
          <m:rPr>
            <m:sty m:val="p"/>
          </m:rPr>
          <m:t>≤</m:t>
        </m:r>
        <m:r>
          <m:rPr>
            <m:sty m:val="i"/>
          </m:rPr>
          <m:t>E</m:t>
        </m:r>
        <m:sSup>
          <m:sSupPr/>
          <m:e>
            <m:d>
              <m:dPr>
                <m:begChr m:val="("/>
                <m:endChr m:val=")"/>
                <m:ctrlPr>
                  <w:rPr>
                    <w:rFonts w:ascii="Cambria Math" w:hAnsi="Cambria Math"/>
                  </w:rPr>
                </m:ctrlPr>
              </m:dPr>
              <m:e>
                <m:sSup>
                  <m:sSupPr/>
                  <m:e>
                    <m:r>
                      <m:rPr>
                        <m:sty m:val="i"/>
                      </m:rPr>
                      <m:t>W</m:t>
                    </m:r>
                  </m:e>
                  <m:sup>
                    <m:r>
                      <m:rPr>
                        <m:sty m:val="p"/>
                      </m:rPr>
                      <m:t>2</m:t>
                    </m:r>
                  </m:sup>
                </m:sSup>
              </m:e>
            </m:d>
          </m:e>
          <m:sup>
            <m:r>
              <m:rPr>
                <m:sty m:val="p"/>
              </m:rPr>
              <m:t>1</m:t>
            </m:r>
            <m:r>
              <m:rPr>
                <m:sty m:val="p"/>
              </m:rPr>
              <m:t>/</m:t>
            </m:r>
            <m:r>
              <m:rPr>
                <m:sty m:val="p"/>
              </m:rPr>
              <m:t>2</m:t>
            </m:r>
          </m:sup>
        </m:sSup>
        <m:r>
          <m:rPr>
            <m:sty m:val="i"/>
          </m:rPr>
          <m:t>E</m:t>
        </m:r>
        <m:sSup>
          <m:sSupPr/>
          <m:e>
            <m:d>
              <m:dPr>
                <m:begChr m:val="("/>
                <m:endChr m:val=")"/>
                <m:ctrlPr>
                  <w:rPr>
                    <w:rFonts w:ascii="Cambria Math" w:hAnsi="Cambria Math"/>
                  </w:rPr>
                </m:ctrlPr>
              </m:dPr>
              <m:e>
                <m:sSup>
                  <m:sSupPr/>
                  <m:e>
                    <m:r>
                      <m:rPr>
                        <m:sty m:val="i"/>
                      </m:rPr>
                      <m:t>Z</m:t>
                    </m:r>
                  </m:e>
                  <m:sup>
                    <m:r>
                      <m:rPr>
                        <m:sty m:val="p"/>
                      </m:rPr>
                      <m:t>2</m:t>
                    </m:r>
                  </m:sup>
                </m:sSup>
              </m:e>
            </m:d>
          </m:e>
          <m:sup>
            <m:r>
              <m:rPr>
                <m:sty m:val="p"/>
              </m:rPr>
              <m:t>1</m:t>
            </m:r>
            <m:r>
              <m:rPr>
                <m:sty m:val="p"/>
              </m:rPr>
              <m:t>/</m:t>
            </m:r>
            <m:r>
              <m:rPr>
                <m:sty m:val="p"/>
              </m:rPr>
              <m:t>2</m:t>
            </m:r>
          </m:sup>
        </m:sSup>
      </m:oMath>
      <w:r>
        <w:rPr>
          <w:rFonts w:eastAsia="Georgia" w:cs="Georgia" w:ascii="Georgia" w:hAnsi="Georgia"/>
        </w:rPr>
        <w:t xml:space="preserve">, avec égalité si et seulement s'il existe un </w:t>
      </w:r>
      <m:oMath>
        <m:r>
          <m:rPr>
            <m:sty m:val="i"/>
          </m:rPr>
          <m:t>α</m:t>
        </m:r>
        <m:r>
          <m:rPr>
            <m:sty m:val="p"/>
          </m:rPr>
          <m:t>&gt;</m:t>
        </m:r>
        <m:r>
          <m:rPr>
            <m:sty m:val="p"/>
          </m:rPr>
          <m:t>0</m:t>
        </m:r>
      </m:oMath>
      <w:r>
        <w:rPr/>
        <w:t xml:space="preserve"> tel que </w:t>
      </w:r>
      <m:oMath>
        <m:r>
          <m:rPr>
            <m:sty m:val="i"/>
          </m:rPr>
          <m:t>W</m:t>
        </m:r>
        <m:r>
          <m:rPr>
            <m:sty m:val="p"/>
          </m:rPr>
          <m:t>=</m:t>
        </m:r>
        <m:r>
          <m:rPr>
            <m:sty m:val="i"/>
          </m:rPr>
          <m:t>α</m:t>
        </m:r>
        <m:r>
          <m:rPr>
            <m:sty m:val="i"/>
          </m:rPr>
          <m:t>Z</m:t>
        </m:r>
      </m:oMath>
      <w:r>
        <w:rPr/>
        <w:t xml:space="preserve">.</w:t>
      </w:r>
      <w:r>
        <w:rPr/>
        <w:br w:type="textWrapping"/>
      </w:r>
      <w:r>
        <w:rPr/>
        <w:t xml:space="preserve">i) Montrer que </w:t>
      </w:r>
      <m:oMath>
        <m:r>
          <m:rPr>
            <m:sty m:val="i"/>
          </m:rPr>
          <m:t>E</m:t>
        </m:r>
        <m:r>
          <m:rPr>
            <m:sty m:val="p"/>
          </m:rPr>
          <m:t>(</m:t>
        </m:r>
        <m:r>
          <m:rPr>
            <m:sty m:val="p"/>
          </m:rPr>
          <m:t>1</m:t>
        </m:r>
        <m:r>
          <m:rPr>
            <m:sty m:val="p"/>
          </m:rPr>
          <m:t>/</m:t>
        </m:r>
        <m:r>
          <m:rPr>
            <m:sty m:val="i"/>
          </m:rPr>
          <m:t>X</m:t>
        </m:r>
        <m:r>
          <m:rPr>
            <m:sty m:val="p"/>
          </m:rPr>
          <m:t>)</m:t>
        </m:r>
        <m:r>
          <m:rPr>
            <m:sty m:val="p"/>
          </m:rPr>
          <m:t>≥</m:t>
        </m:r>
        <m:r>
          <m:rPr>
            <m:sty m:val="p"/>
          </m:rPr>
          <m:t>1</m:t>
        </m:r>
        <m:r>
          <m:rPr>
            <m:sty m:val="p"/>
          </m:rPr>
          <m:t>/</m:t>
        </m:r>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ii) Montrer qu'il y a égalité si et seulement si </w:t>
      </w:r>
      <m:oMath>
        <m:r>
          <m:rPr>
            <m:sty m:val="i"/>
          </m:rPr>
          <m:t>X</m:t>
        </m:r>
      </m:oMath>
      <w:r>
        <w:rPr>
          <w:rFonts w:eastAsia="Georgia" w:cs="Georgia" w:ascii="Georgia" w:hAnsi="Georgia"/>
        </w:rPr>
        <w:t xml:space="preserve"> est une variable aléatoire constante, c'est-à-dire </w:t>
      </w:r>
      <m:oMath>
        <m:r>
          <m:rPr>
            <m:sty m:val="i"/>
          </m:rPr>
          <m:t>X</m:t>
        </m:r>
        <m:r>
          <m:rPr>
            <m:sty m:val="p"/>
          </m:rPr>
          <m:t>=</m:t>
        </m:r>
        <m:r>
          <m:rPr>
            <m:sty m:val="i"/>
          </m:rPr>
          <m:t>E</m:t>
        </m:r>
        <m:r>
          <m:rPr>
            <m:sty m:val="p"/>
          </m:rPr>
          <m:t>(</m:t>
        </m:r>
        <m:r>
          <m:rPr>
            <m:sty m:val="i"/>
          </m:rPr>
          <m:t>X</m:t>
        </m:r>
        <m:r>
          <m:rPr>
            <m:sty m:val="p"/>
          </m:rPr>
          <m:t>)</m:t>
        </m:r>
        <m:r>
          <m:rPr>
            <m:sty m:val="p"/>
          </m:rPr>
          <m:t>=</m:t>
        </m:r>
        <m:acc>
          <m:accPr>
            <m:chr m:val="‾"/>
          </m:accPr>
          <m:e>
            <m:r>
              <m:rPr>
                <m:sty m:val="i"/>
              </m:rPr>
              <m:t>x</m:t>
            </m:r>
          </m:e>
        </m:acc>
      </m:oMath>
      <w:r>
        <w:rPr/>
        <w:t xml:space="preserve">.</w:t>
      </w:r>
      <w:r>
        <w:rPr/>
        <w:br w:type="textWrapping"/>
      </w:r>
      <w:r>
        <w:rPr/>
        <w:t xml:space="preserve">iii) Conclure que </w:t>
      </w:r>
      <m:oMath>
        <m:r>
          <m:rPr>
            <m:sty m:val="i"/>
          </m:rPr>
          <m:t>E</m:t>
        </m:r>
        <m:r>
          <m:rPr>
            <m:sty m:val="p"/>
          </m:rPr>
          <m:t>(</m:t>
        </m:r>
        <m:r>
          <m:rPr>
            <m:sty m:val="p"/>
          </m:rPr>
          <m:t>1</m:t>
        </m:r>
        <m:r>
          <m:rPr>
            <m:sty m:val="p"/>
          </m:rPr>
          <m:t>/</m:t>
        </m:r>
        <m:r>
          <m:rPr>
            <m:sty m:val="i"/>
          </m:rPr>
          <m:t>X</m:t>
        </m:r>
        <m:r>
          <m:rPr>
            <m:sty m:val="p"/>
          </m:rPr>
          <m:t>)</m:t>
        </m:r>
        <m:r>
          <m:rPr>
            <m:sty m:val="p"/>
          </m:rPr>
          <m:t>=</m:t>
        </m:r>
        <m:r>
          <m:rPr>
            <m:sty m:val="p"/>
          </m:rPr>
          <m:t>1</m:t>
        </m:r>
        <m:r>
          <m:rPr>
            <m:sty m:val="p"/>
          </m:rPr>
          <m:t>/</m:t>
        </m:r>
        <m:r>
          <m:rPr>
            <m:sty m:val="i"/>
          </m:rPr>
          <m:t>E</m:t>
        </m:r>
        <m:r>
          <m:rPr>
            <m:sty m:val="p"/>
          </m:rPr>
          <m:t>(</m:t>
        </m:r>
        <m:r>
          <m:rPr>
            <m:sty m:val="i"/>
          </m:rPr>
          <m:t>X</m:t>
        </m:r>
        <m:r>
          <m:rPr>
            <m:sty m:val="p"/>
          </m:rPr>
          <m:t>)</m:t>
        </m:r>
      </m:oMath>
      <w:r>
        <w:rPr/>
        <w:t xml:space="preserve"> si et seulement si </w:t>
      </w:r>
      <m:oMath>
        <m:sSub>
          <m:sSubPr/>
          <m:e>
            <m:r>
              <m:rPr>
                <m:sty m:val="i"/>
              </m:rPr>
              <m:t>x</m:t>
            </m:r>
          </m:e>
          <m:sub>
            <m:r>
              <m:rPr>
                <m:sty m:val="i"/>
              </m:rPr>
              <m:t>i</m:t>
            </m:r>
          </m:sub>
        </m:sSub>
        <m:r>
          <m:rPr>
            <m:sty m:val="p"/>
          </m:rPr>
          <m:t>=</m:t>
        </m:r>
        <m:acc>
          <m:accPr>
            <m:chr m:val="‾"/>
          </m:accPr>
          <m:e>
            <m:r>
              <m:rPr>
                <m:sty m:val="i"/>
              </m:rPr>
              <m:t>x</m:t>
            </m:r>
          </m:e>
        </m:acc>
      </m:oMath>
      <w:r>
        <w:rPr/>
        <w:t xml:space="preserve"> pour tout </w:t>
      </w:r>
      <m:oMath>
        <m:r>
          <m:rPr>
            <m:sty m:val="i"/>
          </m:rPr>
          <m:t>i</m:t>
        </m:r>
      </m:oMath>
      <w:r>
        <w:rPr/>
        <w:t xml:space="preserve">.</w:t>
      </w:r>
      <w:r>
        <w:rPr/>
        <w:br w:type="textWrapping"/>
      </w:r>
      <w:r>
        <w:rPr/>
        <w:t xml:space="preserve">(d) Si on suppose que </w:t>
      </w:r>
      <m:oMath>
        <m:r>
          <m:rPr>
            <m:sty m:val="i"/>
          </m:rPr>
          <m:t>X</m:t>
        </m:r>
      </m:oMath>
      <w:r>
        <w:rPr/>
        <w:t xml:space="preserve"> et </w:t>
      </w:r>
      <m:oMath>
        <m:r>
          <m:rPr>
            <m:sty m:val="i"/>
          </m:rPr>
          <m:t>Y</m:t>
        </m:r>
      </m:oMath>
      <w:r>
        <w:rPr>
          <w:rFonts w:eastAsia="Georgia" w:cs="Georgia" w:ascii="Georgia" w:hAnsi="Georgia"/>
        </w:rPr>
        <w:t xml:space="preserve"> sont indépendantes, montrer que </w:t>
      </w:r>
      <m:oMath>
        <m:r>
          <m:rPr>
            <m:sty m:val="i"/>
          </m:rPr>
          <m:t>E</m:t>
        </m:r>
        <m:d>
          <m:dPr>
            <m:begChr m:val="("/>
            <m:endChr m:val=")"/>
            <m:ctrlPr>
              <w:rPr>
                <w:rFonts w:ascii="Cambria Math" w:hAnsi="Cambria Math"/>
              </w:rPr>
            </m:ctrlPr>
          </m:dPr>
          <m:e>
            <m:sSub>
              <m:sSubPr/>
              <m:e>
                <m:r>
                  <m:rPr>
                    <m:sty m:val="i"/>
                  </m:rPr>
                  <m:t>θ</m:t>
                </m:r>
              </m:e>
              <m:sub>
                <m:r>
                  <m:rPr>
                    <m:sty m:val="i"/>
                  </m:rPr>
                  <m:t>R</m:t>
                </m:r>
              </m:sub>
            </m:sSub>
          </m:e>
        </m:d>
        <m:r>
          <m:rPr>
            <m:sty m:val="p"/>
          </m:rPr>
          <m:t>≥</m:t>
        </m:r>
        <m:r>
          <m:rPr>
            <m:sty m:val="i"/>
          </m:rPr>
          <m:t>θ</m:t>
        </m:r>
      </m:oMath>
      <w:r>
        <w:rPr>
          <w:rFonts w:eastAsia="Georgia" w:cs="Georgia" w:ascii="Georgia" w:hAnsi="Georgia"/>
        </w:rPr>
        <w:t xml:space="preserve">, avec égalité si et seulement si </w:t>
      </w:r>
      <m:oMath>
        <m:sSub>
          <m:sSubPr/>
          <m:e>
            <m:r>
              <m:rPr>
                <m:sty m:val="i"/>
              </m:rPr>
              <m:t>x</m:t>
            </m:r>
          </m:e>
          <m:sub>
            <m:r>
              <m:rPr>
                <m:sty m:val="i"/>
              </m:rPr>
              <m:t>i</m:t>
            </m:r>
          </m:sub>
        </m:sSub>
        <m:r>
          <m:rPr>
            <m:sty m:val="p"/>
          </m:rPr>
          <m:t>=</m:t>
        </m:r>
        <m:acc>
          <m:accPr>
            <m:chr m:val="‾"/>
          </m:accPr>
          <m:e>
            <m:r>
              <m:rPr>
                <m:sty m:val="i"/>
              </m:rPr>
              <m:t>x</m:t>
            </m:r>
          </m:e>
        </m:acc>
      </m:oMath>
      <w:r>
        <w:rPr/>
        <w:t xml:space="preserve"> pour tout </w:t>
      </w:r>
      <m:oMath>
        <m:r>
          <m:rPr>
            <m:sty m:val="i"/>
          </m:rPr>
          <m:t>i</m:t>
        </m:r>
      </m:oMath>
      <w:r>
        <w:rPr/>
        <w:t xml:space="preserve">.</w:t>
      </w:r>
      <w:r>
        <w:rPr/>
        <w:br w:type="textWrapping"/>
      </w:r>
      <w:r>
        <w:rPr/>
        <w:t xml:space="preserve">Ainsi, </w:t>
      </w:r>
      <m:oMath>
        <m:r>
          <m:rPr>
            <m:sty m:val="i"/>
          </m:rPr>
          <m:t>E</m:t>
        </m:r>
        <m:d>
          <m:dPr>
            <m:begChr m:val="("/>
            <m:endChr m:val=")"/>
            <m:ctrlPr>
              <w:rPr>
                <w:rFonts w:ascii="Cambria Math" w:hAnsi="Cambria Math"/>
              </w:rPr>
            </m:ctrlPr>
          </m:dPr>
          <m:e>
            <m:sSub>
              <m:sSubPr/>
              <m:e>
                <m:r>
                  <m:rPr>
                    <m:sty m:val="i"/>
                  </m:rPr>
                  <m:t>θ</m:t>
                </m:r>
              </m:e>
              <m:sub>
                <m:r>
                  <m:rPr>
                    <m:sty m:val="i"/>
                  </m:rPr>
                  <m:t>R</m:t>
                </m:r>
              </m:sub>
            </m:sSub>
          </m:e>
        </m:d>
      </m:oMath>
      <w:r>
        <w:rPr>
          <w:rFonts w:eastAsia="Georgia" w:cs="Georgia" w:ascii="Georgia" w:hAnsi="Georgia"/>
        </w:rPr>
        <w:t xml:space="preserve"> n'est pas forcément égal à </w:t>
      </w:r>
      <m:oMath>
        <m:r>
          <m:rPr>
            <m:sty m:val="i"/>
          </m:rPr>
          <m:t>θ</m:t>
        </m:r>
      </m:oMath>
      <w:r>
        <w:rPr/>
        <w:t xml:space="preserve"> : on dit alors que </w:t>
      </w:r>
      <m:oMath>
        <m:sSub>
          <m:sSubPr/>
          <m:e>
            <m:r>
              <m:rPr>
                <m:sty m:val="i"/>
              </m:rPr>
              <m:t>θ</m:t>
            </m:r>
          </m:e>
          <m:sub>
            <m:r>
              <m:rPr>
                <m:sty m:val="i"/>
              </m:rPr>
              <m:t>R</m:t>
            </m:r>
          </m:sub>
        </m:sSub>
      </m:oMath>
      <w:r>
        <w:rPr>
          <w:rFonts w:eastAsia="Georgia" w:cs="Georgia" w:ascii="Georgia" w:hAnsi="Georgia"/>
        </w:rPr>
        <w:t xml:space="preserve"> est un estimateur biaisé de </w:t>
      </w:r>
      <m:oMath>
        <m:r>
          <m:rPr>
            <m:sty m:val="i"/>
          </m:rPr>
          <m:t>θ</m:t>
        </m:r>
      </m:oMath>
      <w:r>
        <w:rPr/>
        <w:t xml:space="preserve">.</w:t>
      </w:r>
      <w:r>
        <w:rPr/>
        <w:br w:type="textWrapping"/>
      </w:r>
      <w:r>
        <w:rPr>
          <w:rFonts w:eastAsia="Georgia" w:cs="Georgia" w:ascii="Georgia" w:hAnsi="Georgia"/>
        </w:rPr>
        <w:t xml:space="preserve">12) Ce problème peut être résolu en choisissant les </w:t>
      </w:r>
      <m:oMath>
        <m:r>
          <m:rPr>
            <m:sty m:val="i"/>
          </m:rPr>
          <m:t>m</m:t>
        </m:r>
      </m:oMath>
      <w:r>
        <w:rPr>
          <w:rFonts w:eastAsia="Georgia" w:cs="Georgia" w:ascii="Georgia" w:hAnsi="Georgia"/>
        </w:rPr>
        <w:t xml:space="preserve"> clients non de manière uniforme comme dans la question 10, mais de manière biaisée par la taille. Par analogie avec la construction de </w:t>
      </w:r>
      <m:oMath>
        <m:sSub>
          <m:sSubPr/>
          <m:e>
            <m:r>
              <m:rPr>
                <m:sty m:val="i"/>
              </m:rPr>
              <m:t>T</m:t>
            </m:r>
          </m:e>
          <m:sub>
            <m:r>
              <m:rPr>
                <m:sty m:val="i"/>
              </m:rPr>
              <m:t>n</m:t>
            </m:r>
          </m:sub>
        </m:sSub>
      </m:oMath>
      <w:r>
        <w:rPr>
          <w:rFonts w:eastAsia="Georgia" w:cs="Georgia" w:ascii="Georgia" w:hAnsi="Georgia"/>
        </w:rPr>
        <w:t xml:space="preserve"> dans la question 9, on commence par choisir une variable aléatoire </w:t>
      </w:r>
      <m:oMath>
        <m:r>
          <m:rPr>
            <m:sty m:val="i"/>
          </m:rPr>
          <m:t>J</m:t>
        </m:r>
      </m:oMath>
      <w:r>
        <w:rPr>
          <w:rFonts w:eastAsia="Georgia" w:cs="Georgia" w:ascii="Georgia" w:hAnsi="Georgia"/>
        </w:rPr>
        <w:t xml:space="preserve"> à valeurs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dont la loi est donnée par </w:t>
      </w:r>
      <m:oMath>
        <m:r>
          <m:rPr>
            <m:sty m:val="i"/>
          </m:rPr>
          <m:t>P</m:t>
        </m:r>
        <m:r>
          <m:rPr>
            <m:sty m:val="p"/>
          </m:rPr>
          <m:t>(</m:t>
        </m:r>
        <m:r>
          <m:rPr>
            <m:sty m:val="i"/>
          </m:rPr>
          <m:t>J</m:t>
        </m:r>
        <m:r>
          <m:rPr>
            <m:sty m:val="p"/>
          </m:rPr>
          <m:t>=</m:t>
        </m:r>
        <m:r>
          <m:rPr>
            <m:sty m:val="i"/>
          </m:rPr>
          <m:t>i</m:t>
        </m:r>
        <m:r>
          <m:rPr>
            <m:sty m:val="p"/>
          </m:rPr>
          <m:t>)</m:t>
        </m:r>
        <m:r>
          <m:rPr>
            <m:sty m:val="p"/>
          </m:rPr>
          <m:t>=</m:t>
        </m:r>
        <m:sSub>
          <m:sSubPr/>
          <m:e>
            <m:r>
              <m:rPr>
                <m:sty m:val="i"/>
              </m:rPr>
              <m:t>x</m:t>
            </m:r>
          </m:e>
          <m:sub>
            <m:r>
              <m:rPr>
                <m:sty m:val="i"/>
              </m:rPr>
              <m:t>i</m:t>
            </m:r>
          </m:sub>
        </m:sSub>
        <m:r>
          <m:rPr>
            <m:sty m:val="p"/>
          </m:rPr>
          <m:t>/</m:t>
        </m:r>
        <m:nary>
          <m:naryPr>
            <m:chr m:val="∑"/>
            <m:limLoc m:val="undOvr"/>
            <m:grow m:val="1"/>
          </m:naryPr>
          <m:sub>
            <m:r>
              <m:rPr>
                <m:sty m:val="i"/>
              </m:rPr>
              <m:t>r</m:t>
            </m:r>
            <m:r>
              <m:rPr>
                <m:sty m:val="p"/>
              </m:rPr>
              <m:t>=</m:t>
            </m:r>
            <m:r>
              <m:rPr>
                <m:sty m:val="p"/>
              </m:rPr>
              <m:t>1</m:t>
            </m:r>
          </m:sub>
          <m:sup>
            <m:r>
              <m:rPr>
                <m:sty m:val="i"/>
              </m:rPr>
              <m:t>n</m:t>
            </m:r>
          </m:sup>
          <m:e>
            <m:r>
              <m:rPr>
                <m:sty m:val="p"/>
              </m:rPr>
              <m:t xml:space="preserve"> </m:t>
            </m:r>
          </m:e>
        </m:nary>
        <m:sSub>
          <m:sSubPr/>
          <m:e>
            <m:r>
              <m:rPr>
                <m:sty m:val="i"/>
              </m:rPr>
              <m:t>x</m:t>
            </m:r>
          </m:e>
          <m:sub>
            <m:r>
              <m:rPr>
                <m:sty m:val="i"/>
              </m:rPr>
              <m:t>r</m:t>
            </m:r>
          </m:sub>
        </m:sSub>
      </m:oMath>
      <w:r>
        <w:rPr>
          <w:rFonts w:eastAsia="Georgia" w:cs="Georgia" w:ascii="Georgia" w:hAnsi="Georgia"/>
        </w:rPr>
        <w:t xml:space="preserve">. Ensuite, étant donné </w:t>
      </w:r>
      <m:oMath>
        <m:r>
          <m:rPr>
            <m:sty m:val="i"/>
          </m:rPr>
          <m:t>J</m:t>
        </m:r>
      </m:oMath>
      <w:r>
        <w:rPr/>
        <w:t xml:space="preserve">, on choisit un groupe </w:t>
      </w:r>
      <m:oMath>
        <m:r>
          <m:rPr>
            <m:sty m:val="i"/>
          </m:rPr>
          <m:t>V</m:t>
        </m:r>
      </m:oMath>
      <w:r>
        <w:rPr/>
        <w:t xml:space="preserve"> de </w:t>
      </w:r>
      <m:oMath>
        <m:r>
          <m:rPr>
            <m:sty m:val="i"/>
          </m:rPr>
          <m:t>m</m:t>
        </m:r>
        <m:r>
          <m:rPr>
            <m:sty m:val="p"/>
          </m:rPr>
          <m:t>−</m:t>
        </m:r>
        <m:r>
          <m:rPr>
            <m:sty m:val="p"/>
          </m:rPr>
          <m:t>1</m:t>
        </m:r>
      </m:oMath>
      <w:r>
        <w:rPr/>
        <w:t xml:space="preserve"> clients parmi les </w:t>
      </w:r>
      <m:oMath>
        <m:r>
          <m:rPr>
            <m:sty m:val="i"/>
          </m:rPr>
          <m:t>n</m:t>
        </m:r>
        <m:r>
          <m:rPr>
            <m:sty m:val="p"/>
          </m:rPr>
          <m:t>−</m:t>
        </m:r>
        <m:r>
          <m:rPr>
            <m:sty m:val="p"/>
          </m:rPr>
          <m:t>1</m:t>
        </m:r>
      </m:oMath>
      <w:r>
        <w:rPr>
          <w:rFonts w:eastAsia="Georgia" w:cs="Georgia" w:ascii="Georgia" w:hAnsi="Georgia"/>
        </w:rPr>
        <w:t xml:space="preserve"> clients différents de </w:t>
      </w:r>
      <m:oMath>
        <m:r>
          <m:rPr>
            <m:sty m:val="i"/>
          </m:rPr>
          <m:t>J</m:t>
        </m:r>
      </m:oMath>
      <w:r>
        <w:rPr>
          <w:rFonts w:eastAsia="Georgia" w:cs="Georgia" w:ascii="Georgia" w:hAnsi="Georgia"/>
        </w:rPr>
        <w:t xml:space="preserve">, de manière uniforme. Autrement dit, pour toute partie </w:t>
      </w:r>
      <m:oMath>
        <m:r>
          <m:rPr>
            <m:sty m:val="i"/>
          </m:rPr>
          <m:t>A</m:t>
        </m:r>
        <m:r>
          <m:rPr>
            <m:sty m:val="p"/>
          </m:rPr>
          <m:t>∈</m:t>
        </m:r>
        <m:sSub>
          <m:sSubPr/>
          <m:e>
            <m:r>
              <m:rPr>
                <m:scr m:val="script"/>
              </m:rPr>
              <m:t>P</m:t>
            </m:r>
          </m:e>
          <m:sub>
            <m:r>
              <m:rPr>
                <m:sty m:val="i"/>
              </m:rPr>
              <m:t>m</m:t>
            </m:r>
          </m:sub>
        </m:sSub>
      </m:oMath>
      <w:r>
        <w:rPr/>
        <w:t xml:space="preserve">, et tout </w:t>
      </w:r>
      <m:oMath>
        <m:r>
          <m:rPr>
            <m:sty m:val="i"/>
          </m:rPr>
          <m:t>i</m:t>
        </m:r>
        <m:r>
          <m:rPr>
            <m:sty m:val="p"/>
          </m:rPr>
          <m:t>∈</m:t>
        </m:r>
        <m:r>
          <m:rPr>
            <m:sty m:val="i"/>
          </m:rPr>
          <m:t>A</m:t>
        </m:r>
      </m:oMath>
      <w:r>
        <w:rPr/>
        <w:t xml:space="preserve">, on a</w:t>
      </w:r>
    </w:p>
    <w:p>
      <w:pPr>
        <w:spacing w:after="220" w:lineRule="auto"/>
      </w:pPr>
      <m:oMathPara>
        <m:oMath>
          <m:sSub>
            <m:sSubPr/>
            <m:e>
              <m:r>
                <m:rPr>
                  <m:sty m:val="i"/>
                </m:rPr>
                <m:t>P</m:t>
              </m:r>
            </m:e>
            <m:sub>
              <m:r>
                <m:rPr>
                  <m:sty m:val="p"/>
                </m:rPr>
                <m:t>[</m:t>
              </m:r>
              <m:r>
                <m:rPr>
                  <m:sty m:val="i"/>
                </m:rPr>
                <m:t>J</m:t>
              </m:r>
              <m:r>
                <m:rPr>
                  <m:sty m:val="p"/>
                </m:rPr>
                <m:t>=</m:t>
              </m:r>
              <m:r>
                <m:rPr>
                  <m:sty m:val="i"/>
                </m:rPr>
                <m:t>i</m:t>
              </m:r>
              <m:r>
                <m:rPr>
                  <m:sty m:val="p"/>
                </m:rPr>
                <m:t>]</m:t>
              </m:r>
            </m:sub>
          </m:sSub>
          <m:r>
            <m:rPr>
              <m:sty m:val="p"/>
            </m:rPr>
            <m:t>(</m:t>
          </m:r>
          <m:r>
            <m:rPr>
              <m:sty m:val="i"/>
            </m:rPr>
            <m:t>V</m:t>
          </m:r>
          <m:r>
            <m:rPr>
              <m:sty m:val="p"/>
            </m:rPr>
            <m:t>=</m:t>
          </m:r>
          <m:r>
            <m:rPr>
              <m:sty m:val="i"/>
            </m:rPr>
            <m:t>A</m:t>
          </m:r>
          <m:r>
            <m:rPr>
              <m:sty m:val="p"/>
            </m:rPr>
            <m:t>∖</m:t>
          </m:r>
          <m:r>
            <m:rPr>
              <m:sty m:val="p"/>
            </m:rPr>
            <m:t>{</m:t>
          </m:r>
          <m:r>
            <m:rPr>
              <m:sty m:val="i"/>
            </m:rPr>
            <m:t>i</m:t>
          </m:r>
          <m:r>
            <m:rPr>
              <m:sty m:val="p"/>
            </m:rPr>
            <m:t>}</m:t>
          </m:r>
          <m:r>
            <m:rPr>
              <m:sty m:val="p"/>
            </m:rPr>
            <m:t>)</m:t>
          </m:r>
          <m:r>
            <m:rPr>
              <m:sty m:val="p"/>
            </m:rPr>
            <m:t>=</m:t>
          </m:r>
          <m:f>
            <m:fPr>
              <m:ctrlPr>
                <w:rPr>
                  <w:rFonts w:ascii="Cambria Math" w:hAnsi="Cambria Math"/>
                </w:rPr>
              </m:ctrlPr>
            </m:fPr>
            <m:num>
              <m:r>
                <m:rPr>
                  <m:sty m:val="p"/>
                </m:rPr>
                <m:t>1</m:t>
              </m:r>
            </m:num>
            <m:den>
              <m:r>
                <m:rPr>
                  <m:sty m:val="p"/>
                </m:rPr>
                <m:t>(</m:t>
              </m:r>
              <m:f>
                <m:fPr>
                  <m:type m:val="noBar"/>
                  <m:ctrlPr>
                    <w:rPr>
                      <w:rFonts w:ascii="Cambria Math" w:hAnsi="Cambria Math"/>
                    </w:rPr>
                  </m:ctrlPr>
                </m:fPr>
                <m:num>
                  <m:r>
                    <m:rPr>
                      <m:sty m:val="i"/>
                    </m:rPr>
                    <m:t>n</m:t>
                  </m:r>
                  <m:r>
                    <m:rPr>
                      <m:sty m:val="p"/>
                    </m:rPr>
                    <m:t>−</m:t>
                  </m:r>
                  <m:r>
                    <m:rPr>
                      <m:sty m:val="p"/>
                    </m:rPr>
                    <m:t>1</m:t>
                  </m:r>
                </m:num>
                <m:den>
                  <m:r>
                    <m:rPr>
                      <m:sty m:val="i"/>
                    </m:rPr>
                    <m:t>m</m:t>
                  </m:r>
                  <m:r>
                    <m:rPr>
                      <m:sty m:val="p"/>
                    </m:rPr>
                    <m:t>−</m:t>
                  </m:r>
                  <m:r>
                    <m:rPr>
                      <m:sty m:val="p"/>
                    </m:rPr>
                    <m:t>1</m:t>
                  </m:r>
                </m:den>
              </m:f>
              <m:r>
                <m:rPr>
                  <m:sty m:val="p"/>
                </m:rPr>
                <m:t>)</m:t>
              </m:r>
            </m:den>
          </m:f>
        </m:oMath>
      </m:oMathPara>
    </w:p>
    <w:p>
      <w:pPr>
        <w:spacing w:after="220" w:lineRule="auto"/>
      </w:pPr>
      <w:r>
        <w:rPr>
          <w:rFonts w:eastAsia="Georgia" w:cs="Georgia" w:ascii="Georgia" w:hAnsi="Georgia"/>
        </w:rPr>
        <w:t xml:space="preserve">Le groupe de clients examiné est alors </w:t>
      </w:r>
      <m:oMath>
        <m:r>
          <m:rPr>
            <m:sty m:val="i"/>
          </m:rPr>
          <m:t>R</m:t>
        </m:r>
        <m:r>
          <m:rPr>
            <m:sty m:val="p"/>
          </m:rPr>
          <m:t>=</m:t>
        </m:r>
        <m:r>
          <m:rPr>
            <m:sty m:val="i"/>
          </m:rPr>
          <m:t>V</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 On commence par déterminer </w:t>
      </w:r>
      <m:oMath>
        <m:r>
          <m:rPr>
            <m:sty m:val="i"/>
          </m:rPr>
          <m:t>P</m:t>
        </m:r>
        <m:r>
          <m:rPr>
            <m:sty m:val="p"/>
          </m:rPr>
          <m:t>(</m:t>
        </m:r>
        <m:r>
          <m:rPr>
            <m:sty m:val="i"/>
          </m:rPr>
          <m:t>R</m:t>
        </m:r>
        <m:r>
          <m:rPr>
            <m:sty m:val="p"/>
          </m:rPr>
          <m:t>=</m:t>
        </m:r>
        <m:r>
          <m:rPr>
            <m:sty m:val="i"/>
          </m:rPr>
          <m:t>A</m:t>
        </m:r>
        <m:r>
          <m:rPr>
            <m:sty m:val="p"/>
          </m:rPr>
          <m:t>)</m:t>
        </m:r>
      </m:oMath>
      <w:r>
        <w:rPr/>
        <w:t xml:space="preserve">, pour </w:t>
      </w:r>
      <m:oMath>
        <m:r>
          <m:rPr>
            <m:sty m:val="i"/>
          </m:rPr>
          <m:t>A</m:t>
        </m:r>
        <m:r>
          <m:rPr>
            <m:sty m:val="p"/>
          </m:rPr>
          <m:t>∈</m:t>
        </m:r>
        <m:sSub>
          <m:sSubPr/>
          <m:e>
            <m:r>
              <m:rPr>
                <m:scr m:val="script"/>
              </m:rPr>
              <m:t>P</m:t>
            </m:r>
          </m:e>
          <m:sub>
            <m:r>
              <m:rPr>
                <m:sty m:val="i"/>
              </m:rPr>
              <m:t>m</m:t>
            </m:r>
          </m:sub>
        </m:sSub>
      </m:oMath>
      <w:r>
        <w:rPr>
          <w:rFonts w:eastAsia="Georgia" w:cs="Georgia" w:ascii="Georgia" w:hAnsi="Georgia"/>
        </w:rPr>
        <w:t xml:space="preserve"> donné.</w:t>
      </w:r>
      <w:r>
        <w:rPr/>
        <w:br w:type="textWrapping"/>
      </w:r>
      <w:r>
        <w:rPr/>
        <w:t xml:space="preserve">i) Montrer que</w:t>
      </w:r>
    </w:p>
    <w:p>
      <w:pPr>
        <w:spacing w:after="220" w:lineRule="auto"/>
      </w:pPr>
      <m:oMathPara>
        <m:oMath>
          <m:r>
            <m:rPr>
              <m:sty m:val="i"/>
            </m:rPr>
            <m:t>P</m:t>
          </m:r>
          <m:r>
            <m:rPr>
              <m:sty m:val="p"/>
            </m:rPr>
            <m:t>(</m:t>
          </m:r>
          <m:r>
            <m:rPr>
              <m:sty m:val="i"/>
            </m:rPr>
            <m:t>R</m:t>
          </m:r>
          <m:r>
            <m:rPr>
              <m:sty m:val="p"/>
            </m:rPr>
            <m:t>=</m:t>
          </m:r>
          <m:r>
            <m:rPr>
              <m:sty m:val="i"/>
            </m:rPr>
            <m:t>A</m:t>
          </m:r>
          <m:r>
            <m:rPr>
              <m:sty m:val="p"/>
            </m:rPr>
            <m:t>)</m:t>
          </m:r>
          <m:r>
            <m:rPr>
              <m:sty m:val="p"/>
            </m:rPr>
            <m:t>=</m:t>
          </m:r>
          <m:nary>
            <m:naryPr>
              <m:chr m:val="∑"/>
              <m:limLoc m:val="undOvr"/>
              <m:grow m:val="1"/>
              <m:supHide m:val="1"/>
            </m:naryPr>
            <m:sub>
              <m:r>
                <m:rPr>
                  <m:sty m:val="i"/>
                </m:rPr>
                <m:t>i</m:t>
              </m:r>
              <m:r>
                <m:rPr>
                  <m:sty m:val="p"/>
                </m:rPr>
                <m:t>∈</m:t>
              </m:r>
              <m:r>
                <m:rPr>
                  <m:sty m:val="i"/>
                </m:rPr>
                <m:t>A</m:t>
              </m:r>
            </m:sub>
            <m:sup/>
            <m:e>
              <m:r>
                <m:rPr>
                  <m:sty m:val="p"/>
                </m:rPr>
                <m:t xml:space="preserve"> </m:t>
              </m:r>
            </m:e>
          </m:nary>
          <m:r>
            <m:rPr>
              <m:sty m:val="i"/>
            </m:rPr>
            <m:t>P</m:t>
          </m:r>
          <m:r>
            <m:rPr>
              <m:sty m:val="p"/>
            </m:rPr>
            <m:t>(</m:t>
          </m:r>
          <m:r>
            <m:rPr>
              <m:sty m:val="i"/>
            </m:rPr>
            <m:t>J</m:t>
          </m:r>
          <m:r>
            <m:rPr>
              <m:sty m:val="p"/>
            </m:rPr>
            <m:t>=</m:t>
          </m:r>
          <m:r>
            <m:rPr>
              <m:sty m:val="i"/>
            </m:rPr>
            <m:t>i</m:t>
          </m:r>
          <m:r>
            <m:rPr>
              <m:sty m:val="p"/>
            </m:rPr>
            <m:t>)</m:t>
          </m:r>
          <m:sSub>
            <m:sSubPr/>
            <m:e>
              <m:r>
                <m:rPr>
                  <m:sty m:val="i"/>
                </m:rPr>
                <m:t>P</m:t>
              </m:r>
            </m:e>
            <m:sub>
              <m:r>
                <m:rPr>
                  <m:sty m:val="p"/>
                </m:rPr>
                <m:t>[</m:t>
              </m:r>
              <m:r>
                <m:rPr>
                  <m:sty m:val="i"/>
                </m:rPr>
                <m:t>J</m:t>
              </m:r>
              <m:r>
                <m:rPr>
                  <m:sty m:val="p"/>
                </m:rPr>
                <m:t>=</m:t>
              </m:r>
              <m:r>
                <m:rPr>
                  <m:sty m:val="i"/>
                </m:rPr>
                <m:t>i</m:t>
              </m:r>
              <m:r>
                <m:rPr>
                  <m:sty m:val="p"/>
                </m:rPr>
                <m:t>]</m:t>
              </m:r>
            </m:sub>
          </m:sSub>
          <m:r>
            <m:rPr>
              <m:sty m:val="p"/>
            </m:rPr>
            <m:t>(</m:t>
          </m:r>
          <m:r>
            <m:rPr>
              <m:sty m:val="i"/>
            </m:rPr>
            <m:t>V</m:t>
          </m:r>
          <m:r>
            <m:rPr>
              <m:sty m:val="p"/>
            </m:rPr>
            <m:t>=</m:t>
          </m:r>
          <m:r>
            <m:rPr>
              <m:sty m:val="i"/>
            </m:rPr>
            <m:t>A</m:t>
          </m:r>
          <m:r>
            <m:rPr>
              <m:sty m:val="p"/>
            </m:rPr>
            <m:t>∖</m:t>
          </m:r>
          <m:r>
            <m:rPr>
              <m:sty m:val="p"/>
            </m:rPr>
            <m:t>{</m:t>
          </m:r>
          <m:r>
            <m:rPr>
              <m:sty m:val="i"/>
            </m:rPr>
            <m:t>i</m:t>
          </m:r>
          <m:r>
            <m:rPr>
              <m:sty m:val="p"/>
            </m:rPr>
            <m:t>}</m:t>
          </m:r>
          <m:r>
            <m:rPr>
              <m:sty m:val="p"/>
            </m:rPr>
            <m:t>)</m:t>
          </m:r>
        </m:oMath>
      </m:oMathPara>
    </w:p>
    <w:p>
      <w:pPr>
        <w:spacing w:after="220" w:lineRule="auto"/>
      </w:pPr>
      <w:r>
        <w:rPr>
          <w:rFonts w:eastAsia="Georgia" w:cs="Georgia" w:ascii="Georgia" w:hAnsi="Georgia"/>
        </w:rPr>
        <w:t xml:space="preserve">ii) En déduire que</w:t>
      </w:r>
    </w:p>
    <w:p>
      <w:pPr>
        <w:spacing w:after="220" w:lineRule="auto"/>
      </w:pPr>
      <m:oMathPara>
        <m:oMath>
          <m:r>
            <m:rPr>
              <m:sty m:val="i"/>
            </m:rPr>
            <m:t>P</m:t>
          </m:r>
          <m:r>
            <m:rPr>
              <m:sty m:val="p"/>
            </m:rPr>
            <m:t>(</m:t>
          </m:r>
          <m:r>
            <m:rPr>
              <m:sty m:val="i"/>
            </m:rPr>
            <m:t>R</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p"/>
                </m:rPr>
                <m:t>(</m:t>
              </m:r>
              <m:f>
                <m:fPr>
                  <m:type m:val="noBar"/>
                  <m:ctrlPr>
                    <w:rPr>
                      <w:rFonts w:ascii="Cambria Math" w:hAnsi="Cambria Math"/>
                    </w:rPr>
                  </m:ctrlPr>
                </m:fPr>
                <m:num>
                  <m:r>
                    <m:rPr>
                      <m:sty m:val="i"/>
                    </m:rPr>
                    <m:t>n</m:t>
                  </m:r>
                </m:num>
                <m:den>
                  <m:r>
                    <m:rPr>
                      <m:sty m:val="i"/>
                    </m:rPr>
                    <m:t>m</m:t>
                  </m:r>
                </m:den>
              </m:f>
              <m:r>
                <m:rPr>
                  <m:sty m:val="p"/>
                </m:rPr>
                <m:t>)</m:t>
              </m:r>
            </m:den>
          </m:f>
          <m:f>
            <m:fPr>
              <m:ctrlPr>
                <w:rPr>
                  <w:rFonts w:ascii="Cambria Math" w:hAnsi="Cambria Math"/>
                </w:rPr>
              </m:ctrlPr>
            </m:fPr>
            <m:num>
              <m:sSub>
                <m:sSubPr/>
                <m:e>
                  <m:acc>
                    <m:accPr>
                      <m:chr m:val="‾"/>
                    </m:accPr>
                    <m:e>
                      <m:r>
                        <m:rPr>
                          <m:sty m:val="i"/>
                        </m:rPr>
                        <m:t>x</m:t>
                      </m:r>
                    </m:e>
                  </m:acc>
                </m:e>
                <m:sub>
                  <m:r>
                    <m:rPr>
                      <m:sty m:val="i"/>
                    </m:rPr>
                    <m:t>A</m:t>
                  </m:r>
                </m:sub>
              </m:sSub>
            </m:num>
            <m:den>
              <m:acc>
                <m:accPr>
                  <m:chr m:val="‾"/>
                </m:accPr>
                <m:e>
                  <m:r>
                    <m:rPr>
                      <m:sty m:val="i"/>
                    </m:rPr>
                    <m:t>x</m:t>
                  </m:r>
                </m:e>
              </m:acc>
            </m:den>
          </m:f>
        </m:oMath>
      </m:oMathPara>
    </w:p>
    <w:p>
      <w:pPr>
        <w:numPr>
          <w:ilvl w:val="0"/>
          <w:numId w:val="3"/>
        </w:numPr>
        <w:spacing w:lineRule="auto"/>
      </w:pPr>
      <w:r>
        <w:rPr/>
        <w:t xml:space="preserve">Une fois choisi le groupe de clients </w:t>
      </w:r>
      <m:oMath>
        <m:r>
          <m:rPr>
            <m:sty m:val="i"/>
          </m:rPr>
          <m:t>R</m:t>
        </m:r>
      </m:oMath>
      <w:r>
        <w:rPr>
          <w:rFonts w:eastAsia="Georgia" w:cs="Georgia" w:ascii="Georgia" w:hAnsi="Georgia"/>
        </w:rPr>
        <w:t xml:space="preserve"> (par la procédure de la question 12), on définit </w:t>
      </w:r>
      <m:oMath>
        <m:sSub>
          <m:sSubPr/>
          <m:e>
            <m:acc>
              <m:accPr>
                <m:chr m:val="ˆ"/>
              </m:accPr>
              <m:e>
                <m:r>
                  <m:rPr>
                    <m:sty m:val="i"/>
                  </m:rPr>
                  <m:t>θ</m:t>
                </m:r>
              </m:e>
            </m:acc>
          </m:e>
          <m:sub>
            <m:r>
              <m:rPr>
                <m:sty m:val="i"/>
              </m:rPr>
              <m:t>R</m:t>
            </m:r>
          </m:sub>
        </m:sSub>
        <m:r>
          <m:rPr>
            <m:sty m:val="p"/>
          </m:rPr>
          <m:t>=</m:t>
        </m:r>
        <m:sSub>
          <m:sSubPr/>
          <m:e>
            <m:acc>
              <m:accPr>
                <m:chr m:val="‾"/>
              </m:accPr>
              <m:e>
                <m:r>
                  <m:rPr>
                    <m:sty m:val="i"/>
                  </m:rPr>
                  <m:t>y</m:t>
                </m:r>
              </m:e>
            </m:acc>
          </m:e>
          <m:sub>
            <m:r>
              <m:rPr>
                <m:sty m:val="i"/>
              </m:rPr>
              <m:t>R</m:t>
            </m:r>
          </m:sub>
        </m:sSub>
        <m:r>
          <m:rPr>
            <m:sty m:val="p"/>
          </m:rPr>
          <m:t>/</m:t>
        </m:r>
        <m:sSub>
          <m:sSubPr/>
          <m:e>
            <m:acc>
              <m:accPr>
                <m:chr m:val="‾"/>
              </m:accPr>
              <m:e>
                <m:r>
                  <m:rPr>
                    <m:sty m:val="i"/>
                  </m:rPr>
                  <m:t>x</m:t>
                </m:r>
              </m:e>
            </m:acc>
          </m:e>
          <m:sub>
            <m:r>
              <m:rPr>
                <m:sty m:val="i"/>
              </m:rPr>
              <m:t>R</m:t>
            </m:r>
          </m:sub>
        </m:sSub>
      </m:oMath>
      <w:r>
        <w:rPr/>
        <w:t xml:space="preserve">.</w:t>
      </w:r>
      <w:r>
        <w:rPr/>
        <w:br w:type="textWrapping"/>
      </w:r>
      <w:r>
        <w:rPr/>
        <w:t xml:space="preserve">(a) Montrer que</w:t>
      </w:r>
    </w:p>
    <w:p>
      <w:pPr>
        <w:spacing w:after="220" w:lineRule="auto"/>
      </w:pPr>
      <m:oMathPara>
        <m:oMath>
          <m:r>
            <m:rPr>
              <m:sty m:val="i"/>
            </m:rPr>
            <m:t>E</m:t>
          </m:r>
          <m:d>
            <m:dPr>
              <m:begChr m:val="("/>
              <m:endChr m:val=")"/>
              <m:ctrlPr>
                <w:rPr>
                  <w:rFonts w:ascii="Cambria Math" w:hAnsi="Cambria Math"/>
                </w:rPr>
              </m:ctrlPr>
            </m:dPr>
            <m:e>
              <m:sSub>
                <m:sSubPr/>
                <m:e>
                  <m:acc>
                    <m:accPr>
                      <m:chr m:val="ˆ"/>
                    </m:accPr>
                    <m:e>
                      <m:r>
                        <m:rPr>
                          <m:sty m:val="i"/>
                        </m:rPr>
                        <m:t>θ</m:t>
                      </m:r>
                    </m:e>
                  </m:acc>
                </m:e>
                <m:sub>
                  <m:r>
                    <m:rPr>
                      <m:sty m:val="i"/>
                    </m:rPr>
                    <m:t>R</m:t>
                  </m:r>
                </m:sub>
              </m:sSub>
            </m:e>
          </m:d>
          <m:r>
            <m:rPr>
              <m:sty m:val="p"/>
            </m:rPr>
            <m:t>=</m:t>
          </m:r>
          <m:f>
            <m:fPr>
              <m:ctrlPr>
                <w:rPr>
                  <w:rFonts w:ascii="Cambria Math" w:hAnsi="Cambria Math"/>
                </w:rPr>
              </m:ctrlPr>
            </m:fPr>
            <m:num>
              <m:r>
                <m:rPr>
                  <m:sty m:val="p"/>
                </m:rPr>
                <m:t>1</m:t>
              </m:r>
            </m:num>
            <m:den>
              <m:r>
                <m:rPr>
                  <m:sty m:val="p"/>
                </m:rPr>
                <m:t>(</m:t>
              </m:r>
              <m:f>
                <m:fPr>
                  <m:type m:val="noBar"/>
                  <m:ctrlPr>
                    <w:rPr>
                      <w:rFonts w:ascii="Cambria Math" w:hAnsi="Cambria Math"/>
                    </w:rPr>
                  </m:ctrlPr>
                </m:fPr>
                <m:num>
                  <m:r>
                    <m:rPr>
                      <m:sty m:val="i"/>
                    </m:rPr>
                    <m:t>n</m:t>
                  </m:r>
                </m:num>
                <m:den>
                  <m:r>
                    <m:rPr>
                      <m:sty m:val="i"/>
                    </m:rPr>
                    <m:t>m</m:t>
                  </m:r>
                </m:den>
              </m:f>
              <m:r>
                <m:rPr>
                  <m:sty m:val="p"/>
                </m:rPr>
                <m:t>)</m:t>
              </m:r>
            </m:den>
          </m:f>
          <m:nary>
            <m:naryPr>
              <m:chr m:val="∑"/>
              <m:limLoc m:val="undOvr"/>
              <m:grow m:val="1"/>
              <m:supHide m:val="1"/>
            </m:naryPr>
            <m:sub>
              <m:r>
                <m:rPr>
                  <m:sty m:val="i"/>
                </m:rPr>
                <m:t>A</m:t>
              </m:r>
              <m:r>
                <m:rPr>
                  <m:sty m:val="p"/>
                </m:rPr>
                <m:t>∈</m:t>
              </m:r>
              <m:sSub>
                <m:sSubPr/>
                <m:e>
                  <m:r>
                    <m:rPr>
                      <m:scr m:val="script"/>
                    </m:rPr>
                    <m:t>P</m:t>
                  </m:r>
                </m:e>
                <m:sub>
                  <m:r>
                    <m:rPr>
                      <m:sty m:val="i"/>
                    </m:rPr>
                    <m:t>m</m:t>
                  </m:r>
                </m:sub>
              </m:sSub>
            </m:sub>
            <m:sup/>
            <m:e>
              <m:r>
                <m:rPr>
                  <m:sty m:val="p"/>
                </m:rPr>
                <m:t xml:space="preserve"> </m:t>
              </m:r>
            </m:e>
          </m:nary>
          <m:f>
            <m:fPr>
              <m:ctrlPr>
                <w:rPr>
                  <w:rFonts w:ascii="Cambria Math" w:hAnsi="Cambria Math"/>
                </w:rPr>
              </m:ctrlPr>
            </m:fPr>
            <m:num>
              <m:sSub>
                <m:sSubPr/>
                <m:e>
                  <m:acc>
                    <m:accPr>
                      <m:chr m:val="‾"/>
                    </m:accPr>
                    <m:e>
                      <m:r>
                        <m:rPr>
                          <m:sty m:val="i"/>
                        </m:rPr>
                        <m:t>y</m:t>
                      </m:r>
                    </m:e>
                  </m:acc>
                </m:e>
                <m:sub>
                  <m:r>
                    <m:rPr>
                      <m:sty m:val="i"/>
                    </m:rPr>
                    <m:t>A</m:t>
                  </m:r>
                </m:sub>
              </m:sSub>
            </m:num>
            <m:den>
              <m:acc>
                <m:accPr>
                  <m:chr m:val="‾"/>
                </m:accPr>
                <m:e>
                  <m:r>
                    <m:rPr>
                      <m:sty m:val="i"/>
                    </m:rPr>
                    <m:t>x</m:t>
                  </m:r>
                </m:e>
              </m:acc>
            </m:den>
          </m:f>
        </m:oMath>
      </m:oMathPara>
    </w:p>
    <w:p>
      <w:pPr>
        <w:spacing w:after="220" w:lineRule="auto"/>
      </w:pPr>
      <w:r>
        <w:rPr/>
        <w:t xml:space="preserve">(b) Conclure que </w:t>
      </w:r>
      <m:oMath>
        <m:r>
          <m:rPr>
            <m:sty m:val="i"/>
          </m:rPr>
          <m:t>E</m:t>
        </m:r>
        <m:d>
          <m:dPr>
            <m:begChr m:val="("/>
            <m:endChr m:val=")"/>
            <m:ctrlPr>
              <w:rPr>
                <w:rFonts w:ascii="Cambria Math" w:hAnsi="Cambria Math"/>
              </w:rPr>
            </m:ctrlPr>
          </m:dPr>
          <m:e>
            <m:sSub>
              <m:sSubPr/>
              <m:e>
                <m:acc>
                  <m:accPr>
                    <m:chr m:val="ˆ"/>
                  </m:accPr>
                  <m:e>
                    <m:r>
                      <m:rPr>
                        <m:sty m:val="i"/>
                      </m:rPr>
                      <m:t>θ</m:t>
                    </m:r>
                  </m:e>
                </m:acc>
              </m:e>
              <m:sub>
                <m:r>
                  <m:rPr>
                    <m:sty m:val="i"/>
                  </m:rPr>
                  <m:t>R</m:t>
                </m:r>
              </m:sub>
            </m:sSub>
          </m:e>
        </m:d>
        <m:r>
          <m:rPr>
            <m:sty m:val="p"/>
          </m:rPr>
          <m:t>=</m:t>
        </m:r>
        <m:r>
          <m:rPr>
            <m:sty m:val="i"/>
          </m:rPr>
          <m:t>θ</m:t>
        </m:r>
      </m:oMath>
      <w:r>
        <w:rPr>
          <w:rFonts w:eastAsia="Georgia" w:cs="Georgia" w:ascii="Georgia" w:hAnsi="Georgia"/>
        </w:rPr>
        <w:t xml:space="preserve">. On a donc construit un estimateur non biaisé de </w:t>
      </w:r>
      <m:oMath>
        <m:r>
          <m:rPr>
            <m:sty m:val="i"/>
          </m:rPr>
          <m:t>θ</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2026-05-03T10:23:30.405Z</dcterms:created>
  <dcterms:modified xsi:type="dcterms:W3CDTF">2026-05-03T10:23:30.405Z</dcterms:modified>
</cp:coreProperties>
</file>